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4" w:rsidRDefault="00912184" w:rsidP="00912184">
      <w:pPr>
        <w:jc w:val="center"/>
        <w:rPr>
          <w:sz w:val="28"/>
        </w:rPr>
      </w:pPr>
      <w:r w:rsidRPr="009D6A27">
        <w:rPr>
          <w:noProof/>
        </w:rPr>
        <w:drawing>
          <wp:inline distT="0" distB="0" distL="0" distR="0" wp14:anchorId="12EA6B06" wp14:editId="46188505">
            <wp:extent cx="755015" cy="942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84" w:rsidRPr="00D85545" w:rsidRDefault="00912184" w:rsidP="00912184">
      <w:pPr>
        <w:pStyle w:val="2"/>
        <w:rPr>
          <w:b/>
          <w:bCs/>
          <w:sz w:val="24"/>
        </w:rPr>
      </w:pPr>
    </w:p>
    <w:p w:rsidR="00912184" w:rsidRPr="00D85545" w:rsidRDefault="00912184" w:rsidP="00912184">
      <w:pPr>
        <w:pStyle w:val="2"/>
        <w:jc w:val="center"/>
        <w:rPr>
          <w:b/>
          <w:bCs/>
          <w:sz w:val="24"/>
        </w:rPr>
      </w:pPr>
      <w:r w:rsidRPr="00D85545">
        <w:rPr>
          <w:b/>
          <w:bCs/>
          <w:sz w:val="24"/>
        </w:rPr>
        <w:t>РОССИЙСКАЯ   ФЕДЕРАЦИЯ</w:t>
      </w:r>
    </w:p>
    <w:p w:rsidR="00912184" w:rsidRPr="00D85545" w:rsidRDefault="00912184" w:rsidP="00912184">
      <w:pPr>
        <w:pStyle w:val="1"/>
      </w:pPr>
      <w:r w:rsidRPr="00D85545">
        <w:t>ИРКУТСКАЯ   ОБЛАСТЬ</w:t>
      </w:r>
    </w:p>
    <w:p w:rsidR="00912184" w:rsidRDefault="00912184" w:rsidP="00912184">
      <w:pPr>
        <w:pStyle w:val="9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МУНИЦИПАЛЬНОЕ</w:t>
      </w:r>
      <w:r w:rsidRPr="00D85545">
        <w:rPr>
          <w:sz w:val="24"/>
          <w:szCs w:val="24"/>
        </w:rPr>
        <w:t xml:space="preserve">  ОБРАЗОВАНИ</w:t>
      </w:r>
      <w:r>
        <w:rPr>
          <w:sz w:val="24"/>
          <w:szCs w:val="24"/>
        </w:rPr>
        <w:t>Е</w:t>
      </w:r>
      <w:proofErr w:type="gramEnd"/>
      <w:r w:rsidRPr="00D85545">
        <w:rPr>
          <w:sz w:val="24"/>
          <w:szCs w:val="24"/>
        </w:rPr>
        <w:t xml:space="preserve">  </w:t>
      </w:r>
      <w:r w:rsidRPr="00D85545">
        <w:rPr>
          <w:bCs/>
          <w:sz w:val="24"/>
          <w:szCs w:val="24"/>
        </w:rPr>
        <w:t>КУЙТУНСКИЙ    РАЙОН</w:t>
      </w:r>
    </w:p>
    <w:p w:rsidR="00912184" w:rsidRDefault="00912184" w:rsidP="00912184">
      <w:pPr>
        <w:jc w:val="center"/>
        <w:rPr>
          <w:b/>
        </w:rPr>
      </w:pPr>
      <w:r w:rsidRPr="00D85545">
        <w:rPr>
          <w:b/>
        </w:rPr>
        <w:t>ДУМА</w:t>
      </w:r>
    </w:p>
    <w:p w:rsidR="00912184" w:rsidRPr="00D85545" w:rsidRDefault="00912184" w:rsidP="00912184">
      <w:pPr>
        <w:jc w:val="center"/>
        <w:rPr>
          <w:b/>
        </w:rPr>
      </w:pPr>
      <w:r>
        <w:rPr>
          <w:b/>
        </w:rPr>
        <w:t>ШЕСТОГО СОЗЫВА</w:t>
      </w:r>
    </w:p>
    <w:p w:rsidR="00912184" w:rsidRPr="00D85545" w:rsidRDefault="00912184" w:rsidP="00912184">
      <w:pPr>
        <w:pStyle w:val="8"/>
        <w:rPr>
          <w:bCs w:val="0"/>
          <w:spacing w:val="-20"/>
          <w:sz w:val="24"/>
          <w:szCs w:val="24"/>
        </w:rPr>
      </w:pPr>
      <w:r>
        <w:rPr>
          <w:bCs w:val="0"/>
          <w:spacing w:val="-20"/>
          <w:sz w:val="24"/>
          <w:szCs w:val="24"/>
        </w:rPr>
        <w:t>Р Е Ш Е Н И Е</w:t>
      </w:r>
    </w:p>
    <w:p w:rsidR="00912184" w:rsidRPr="00D85545" w:rsidRDefault="00912184" w:rsidP="00912184"/>
    <w:p w:rsidR="00912184" w:rsidRDefault="00912184" w:rsidP="00912184">
      <w:r>
        <w:t xml:space="preserve">29 мая 2019 </w:t>
      </w:r>
      <w:r w:rsidRPr="00D85545">
        <w:t xml:space="preserve">г.                      </w:t>
      </w:r>
      <w:r>
        <w:t xml:space="preserve">                 </w:t>
      </w:r>
      <w:r w:rsidRPr="00D85545">
        <w:t xml:space="preserve"> </w:t>
      </w:r>
      <w:proofErr w:type="spellStart"/>
      <w:r w:rsidRPr="00D85545">
        <w:t>р.п</w:t>
      </w:r>
      <w:proofErr w:type="spellEnd"/>
      <w:r w:rsidRPr="00D85545">
        <w:t xml:space="preserve">. Куйтун     </w:t>
      </w:r>
      <w:r>
        <w:t xml:space="preserve">                                              № 353</w:t>
      </w:r>
    </w:p>
    <w:p w:rsidR="00912184" w:rsidRPr="00D85545" w:rsidRDefault="00912184" w:rsidP="00912184"/>
    <w:p w:rsidR="00912184" w:rsidRDefault="00912184" w:rsidP="00912184">
      <w:pPr>
        <w:rPr>
          <w:sz w:val="16"/>
          <w:szCs w:val="16"/>
        </w:rPr>
      </w:pPr>
    </w:p>
    <w:p w:rsidR="00912184" w:rsidRDefault="00912184" w:rsidP="009121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членов общественной палаты муниципального образовании Куйтунский район из списка кандидатов в члены Общественной палаты муниципального образовании Куйтунский район  </w:t>
      </w:r>
    </w:p>
    <w:p w:rsidR="00912184" w:rsidRDefault="00912184" w:rsidP="009121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12184" w:rsidRDefault="00912184" w:rsidP="00912184">
      <w:pPr>
        <w:ind w:firstLine="858"/>
        <w:jc w:val="both"/>
      </w:pPr>
      <w:r>
        <w:t xml:space="preserve">Руководствуясь Федеральным законом от 06.10.2003 года № 131 ФЗ «Об общих принципах организации местного самоуправления в Российской Федерации», Положением об общественной палате муниципального образование Куйтунский район, утвержденное решением Думы муниципального образования Куйтунский район 30.03.2016 </w:t>
      </w:r>
      <w:proofErr w:type="gramStart"/>
      <w:r>
        <w:t>года  №</w:t>
      </w:r>
      <w:proofErr w:type="gramEnd"/>
      <w:r>
        <w:t xml:space="preserve"> 96, Дума муниципального образования  Куйтунский район </w:t>
      </w:r>
    </w:p>
    <w:p w:rsidR="00912184" w:rsidRDefault="00912184" w:rsidP="009121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12184" w:rsidRDefault="00912184" w:rsidP="00912184">
      <w:pPr>
        <w:jc w:val="center"/>
      </w:pPr>
    </w:p>
    <w:p w:rsidR="00912184" w:rsidRDefault="00912184" w:rsidP="00912184">
      <w:pPr>
        <w:jc w:val="center"/>
      </w:pPr>
      <w:r>
        <w:t>Р Е Ш И Л А:</w:t>
      </w:r>
    </w:p>
    <w:p w:rsidR="00912184" w:rsidRDefault="00912184" w:rsidP="00912184">
      <w:pPr>
        <w:tabs>
          <w:tab w:val="left" w:pos="0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912184" w:rsidRDefault="00912184" w:rsidP="00912184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членов Общественной палаты муниципального образования Куйтунский район из списка кандидатов в члены Общественной палаты муниципального образования Куйтунский район в количестве шести человек:</w:t>
      </w:r>
    </w:p>
    <w:p w:rsidR="00912184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Ирина Николаевна- Муниципальное казенное учреждение культуры «Радуга» социально культурный центр Иркутского сельского поселения</w:t>
      </w:r>
    </w:p>
    <w:p w:rsidR="00912184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Владимировна-  местное отделение патриотического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12184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Решетникова Валентина Федоровна – Совет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2184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Ирина Николаевна –областное государственное бюджетное учреждение здравоохранения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</w:p>
    <w:p w:rsidR="00912184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Петунин Александр Васильевич – территориальное общественное самоуправление «Садовый»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</w:p>
    <w:p w:rsidR="00912184" w:rsidRPr="007A1146" w:rsidRDefault="00912184" w:rsidP="00912184">
      <w:pPr>
        <w:pStyle w:val="ConsNormal"/>
        <w:widowControl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Татьяна Михайловна –совет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предпринимателей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Куйтунский район.</w:t>
      </w:r>
    </w:p>
    <w:p w:rsidR="00912184" w:rsidRDefault="00912184" w:rsidP="00912184">
      <w:pPr>
        <w:pStyle w:val="a3"/>
        <w:numPr>
          <w:ilvl w:val="0"/>
          <w:numId w:val="1"/>
        </w:numPr>
        <w:tabs>
          <w:tab w:val="left" w:pos="825"/>
        </w:tabs>
        <w:ind w:left="0" w:firstLine="709"/>
        <w:jc w:val="both"/>
      </w:pPr>
      <w:proofErr w:type="gramStart"/>
      <w:r>
        <w:t>Настоящее  решение</w:t>
      </w:r>
      <w:proofErr w:type="gramEnd"/>
      <w:r>
        <w:t xml:space="preserve"> вступает в силу со дня  его подписания.</w:t>
      </w:r>
    </w:p>
    <w:p w:rsidR="00912184" w:rsidRDefault="00912184" w:rsidP="00912184">
      <w:pPr>
        <w:pStyle w:val="a3"/>
        <w:numPr>
          <w:ilvl w:val="0"/>
          <w:numId w:val="1"/>
        </w:numPr>
        <w:tabs>
          <w:tab w:val="left" w:pos="825"/>
        </w:tabs>
        <w:ind w:left="0" w:firstLine="709"/>
        <w:jc w:val="both"/>
      </w:pPr>
      <w:r>
        <w:t>Опубликовать настоящее решение в газете «Отчий край»</w:t>
      </w:r>
    </w:p>
    <w:p w:rsidR="00912184" w:rsidRDefault="00912184" w:rsidP="00912184">
      <w:pPr>
        <w:pStyle w:val="ConsNormal"/>
        <w:widowControl/>
        <w:tabs>
          <w:tab w:val="left" w:pos="0"/>
        </w:tabs>
        <w:ind w:firstLine="0"/>
        <w:jc w:val="both"/>
      </w:pPr>
    </w:p>
    <w:p w:rsidR="00912184" w:rsidRDefault="00912184" w:rsidP="00912184">
      <w:pPr>
        <w:pStyle w:val="ConsNormal"/>
        <w:widowControl/>
        <w:tabs>
          <w:tab w:val="left" w:pos="0"/>
        </w:tabs>
        <w:ind w:firstLine="0"/>
        <w:jc w:val="both"/>
      </w:pPr>
    </w:p>
    <w:p w:rsidR="00912184" w:rsidRDefault="00912184" w:rsidP="00912184">
      <w:r>
        <w:t xml:space="preserve">Председатель Думы муниципального образования </w:t>
      </w:r>
    </w:p>
    <w:p w:rsidR="00912184" w:rsidRDefault="00912184" w:rsidP="00912184"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Л.В.Молоцило</w:t>
      </w:r>
      <w:proofErr w:type="spellEnd"/>
    </w:p>
    <w:p w:rsidR="00912184" w:rsidRDefault="00912184" w:rsidP="00912184"/>
    <w:p w:rsidR="00912184" w:rsidRDefault="00912184" w:rsidP="00912184"/>
    <w:p w:rsidR="00C008C4" w:rsidRDefault="00C008C4">
      <w:bookmarkStart w:id="0" w:name="_GoBack"/>
      <w:bookmarkEnd w:id="0"/>
    </w:p>
    <w:sectPr w:rsidR="00C0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DD"/>
    <w:multiLevelType w:val="multilevel"/>
    <w:tmpl w:val="24A05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0CF08BF"/>
    <w:multiLevelType w:val="hybridMultilevel"/>
    <w:tmpl w:val="BA18A012"/>
    <w:lvl w:ilvl="0" w:tplc="20C6D46C">
      <w:start w:val="1"/>
      <w:numFmt w:val="decimal"/>
      <w:lvlText w:val="%1."/>
      <w:lvlJc w:val="left"/>
      <w:pPr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8"/>
    <w:rsid w:val="00912184"/>
    <w:rsid w:val="00B350D8"/>
    <w:rsid w:val="00C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9121-284B-4EC3-9A3C-D829617B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184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12184"/>
    <w:pPr>
      <w:keepNext/>
      <w:outlineLvl w:val="1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12184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12184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218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121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121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2184"/>
    <w:pPr>
      <w:ind w:left="720"/>
      <w:contextualSpacing/>
    </w:pPr>
  </w:style>
  <w:style w:type="paragraph" w:customStyle="1" w:styleId="ConsNormal">
    <w:name w:val="ConsNormal"/>
    <w:rsid w:val="00912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2020-03-31T07:09:00Z</dcterms:created>
  <dcterms:modified xsi:type="dcterms:W3CDTF">2020-03-31T07:09:00Z</dcterms:modified>
</cp:coreProperties>
</file>