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002882" w:rsidRPr="00FA7B78" w14:paraId="3A5D9618" w14:textId="77777777" w:rsidTr="00DB5A87">
        <w:tc>
          <w:tcPr>
            <w:tcW w:w="9464" w:type="dxa"/>
          </w:tcPr>
          <w:p w14:paraId="2E7ADC2E" w14:textId="77777777" w:rsidR="00002882" w:rsidRDefault="00002882" w:rsidP="00002882">
            <w:pPr>
              <w:pStyle w:val="1"/>
              <w:keepNext w:val="0"/>
              <w:widowControl w:val="0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B5A87">
              <w:fldChar w:fldCharType="begin"/>
            </w:r>
            <w:r w:rsidR="00DB5A87">
              <w:instrText xml:space="preserve"> INCLUDEPICTURE  "\\\\192.168.27.193\\1\\орготдел\\Веретнова И.П\\Форма\\Черемховский р-н - герб 1.gif" \* MERGEFORMATINET </w:instrText>
            </w:r>
            <w:r w:rsidR="00DB5A87">
              <w:fldChar w:fldCharType="separate"/>
            </w:r>
            <w:r w:rsidR="00AE744F">
              <w:pict w14:anchorId="4CE5FF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6" r:href="rId7"/>
                </v:shape>
              </w:pict>
            </w:r>
            <w:r w:rsidR="00DB5A87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002882" w:rsidRPr="00FA7B78" w14:paraId="3765A26E" w14:textId="77777777" w:rsidTr="00DB5A87">
        <w:tc>
          <w:tcPr>
            <w:tcW w:w="9464" w:type="dxa"/>
          </w:tcPr>
          <w:p w14:paraId="3353F834" w14:textId="77777777" w:rsidR="00002882" w:rsidRPr="00FA7B78" w:rsidRDefault="00002882" w:rsidP="00002882">
            <w:pPr>
              <w:widowControl w:val="0"/>
              <w:jc w:val="center"/>
              <w:rPr>
                <w:sz w:val="28"/>
                <w:szCs w:val="28"/>
              </w:rPr>
            </w:pPr>
            <w:r w:rsidRPr="00FA7B78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02882" w:rsidRPr="00FA7B78" w14:paraId="0DCDF04C" w14:textId="77777777" w:rsidTr="00DB5A87">
        <w:tc>
          <w:tcPr>
            <w:tcW w:w="9464" w:type="dxa"/>
          </w:tcPr>
          <w:p w14:paraId="51153100" w14:textId="77777777" w:rsidR="00002882" w:rsidRPr="00FA7B78" w:rsidRDefault="00002882" w:rsidP="0000288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5059B14" w14:textId="77777777" w:rsidR="00002882" w:rsidRPr="00FA7B78" w:rsidRDefault="00002882" w:rsidP="00002882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FA7B7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331B0C15" w14:textId="77777777" w:rsidR="00002882" w:rsidRDefault="00002882" w:rsidP="00002882">
            <w:pPr>
              <w:pStyle w:val="3"/>
              <w:keepNext w:val="0"/>
              <w:widowControl w:val="0"/>
              <w:rPr>
                <w:rFonts w:ascii="Tahoma" w:hAnsi="Tahoma" w:cs="Tahoma"/>
                <w:szCs w:val="32"/>
              </w:rPr>
            </w:pPr>
          </w:p>
          <w:p w14:paraId="2FAB55DA" w14:textId="77777777" w:rsidR="00002882" w:rsidRPr="00387D6B" w:rsidRDefault="00002882" w:rsidP="00002882">
            <w:pPr>
              <w:pStyle w:val="3"/>
              <w:keepNext w:val="0"/>
              <w:widowControl w:val="0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14:paraId="5B0945F7" w14:textId="77777777" w:rsidR="00002882" w:rsidRPr="00FA7B78" w:rsidRDefault="00002882" w:rsidP="00002882">
            <w:pPr>
              <w:widowControl w:val="0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76E82AFD" w14:textId="77777777" w:rsidR="00002882" w:rsidRPr="00B2789E" w:rsidRDefault="00002882" w:rsidP="00002882">
      <w:pPr>
        <w:widowControl w:val="0"/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002882" w:rsidRPr="00FA7B78" w14:paraId="1AA3ECE4" w14:textId="77777777" w:rsidTr="00DB5A87">
        <w:tc>
          <w:tcPr>
            <w:tcW w:w="4785" w:type="dxa"/>
          </w:tcPr>
          <w:p w14:paraId="43C6291E" w14:textId="1EB3BD75" w:rsidR="00002882" w:rsidRPr="00002882" w:rsidRDefault="00002882" w:rsidP="0000288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8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22.11.2021 </w:t>
            </w:r>
          </w:p>
        </w:tc>
        <w:tc>
          <w:tcPr>
            <w:tcW w:w="4683" w:type="dxa"/>
          </w:tcPr>
          <w:p w14:paraId="24242B75" w14:textId="76BEF6DF" w:rsidR="00002882" w:rsidRPr="00002882" w:rsidRDefault="00002882" w:rsidP="00002882">
            <w:pPr>
              <w:widowControl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882">
              <w:rPr>
                <w:rFonts w:ascii="Times New Roman" w:hAnsi="Times New Roman"/>
                <w:b/>
                <w:bCs/>
                <w:sz w:val="24"/>
                <w:szCs w:val="24"/>
              </w:rPr>
              <w:t>№ 543-п</w:t>
            </w:r>
          </w:p>
        </w:tc>
      </w:tr>
      <w:tr w:rsidR="00002882" w:rsidRPr="00FA7B78" w14:paraId="7528A6D0" w14:textId="77777777" w:rsidTr="00DB5A87">
        <w:tc>
          <w:tcPr>
            <w:tcW w:w="9468" w:type="dxa"/>
            <w:gridSpan w:val="2"/>
          </w:tcPr>
          <w:p w14:paraId="1DC3A1F3" w14:textId="0B589504" w:rsidR="00002882" w:rsidRPr="00002882" w:rsidRDefault="00002882" w:rsidP="00002882">
            <w:pPr>
              <w:widowControl w:val="0"/>
              <w:tabs>
                <w:tab w:val="left" w:pos="2700"/>
                <w:tab w:val="center" w:pos="4626"/>
              </w:tabs>
              <w:jc w:val="center"/>
              <w:rPr>
                <w:rFonts w:ascii="Times New Roman" w:hAnsi="Times New Roman"/>
              </w:rPr>
            </w:pPr>
            <w:r w:rsidRPr="00002882">
              <w:rPr>
                <w:rFonts w:ascii="Times New Roman" w:hAnsi="Times New Roman"/>
              </w:rPr>
              <w:t>Черемхово</w:t>
            </w:r>
          </w:p>
        </w:tc>
      </w:tr>
    </w:tbl>
    <w:p w14:paraId="33947AF7" w14:textId="77777777" w:rsidR="00002882" w:rsidRDefault="00002882" w:rsidP="00002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</w:t>
      </w:r>
    </w:p>
    <w:p w14:paraId="623E23E1" w14:textId="77777777" w:rsidR="00002882" w:rsidRDefault="00002882" w:rsidP="00002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14:paraId="26936A6B" w14:textId="77777777" w:rsidR="00002882" w:rsidRDefault="00002882" w:rsidP="00002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утвержденную постановлением администрации Черемховского районного</w:t>
      </w:r>
    </w:p>
    <w:p w14:paraId="04F359E4" w14:textId="1C6D4241" w:rsidR="00002882" w:rsidRDefault="00002882" w:rsidP="00002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4"/>
          <w:szCs w:val="24"/>
          <w:lang w:eastAsia="ru-RU"/>
        </w:rPr>
        <w:t>образования от 13 ноября 2017 года № 655»</w:t>
      </w:r>
    </w:p>
    <w:p w14:paraId="06CC2991" w14:textId="77777777" w:rsidR="00002882" w:rsidRPr="006F103B" w:rsidRDefault="00002882" w:rsidP="00002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6359D2" w14:textId="2B28AFB3" w:rsidR="00002882" w:rsidRPr="006F103B" w:rsidRDefault="00002882" w:rsidP="00002882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объемов финансирования муниципальной программы, р</w:t>
      </w:r>
      <w:r w:rsidRPr="006F103B">
        <w:rPr>
          <w:rFonts w:ascii="Times New Roman" w:hAnsi="Times New Roman"/>
          <w:sz w:val="28"/>
          <w:szCs w:val="28"/>
        </w:rPr>
        <w:t>уководствуясь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законом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</w:t>
      </w:r>
      <w:r w:rsidRPr="006F103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от 29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года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муниципального образования от 31 августа 2018 года № 532-п, 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93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03B">
        <w:rPr>
          <w:rFonts w:ascii="Times New Roman" w:hAnsi="Times New Roman"/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3B79A555" w14:textId="77777777" w:rsidR="00002882" w:rsidRPr="006F103B" w:rsidRDefault="00002882" w:rsidP="00002882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9"/>
          <w:szCs w:val="29"/>
        </w:rPr>
      </w:pPr>
    </w:p>
    <w:p w14:paraId="44C871C4" w14:textId="77777777" w:rsidR="00002882" w:rsidRPr="006F103B" w:rsidRDefault="00002882" w:rsidP="00002882">
      <w:pPr>
        <w:widowControl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6F103B">
        <w:rPr>
          <w:rFonts w:ascii="Times New Roman" w:hAnsi="Times New Roman"/>
          <w:sz w:val="28"/>
          <w:szCs w:val="28"/>
        </w:rPr>
        <w:t>ПОСТАНОВЛЯЕТ:</w:t>
      </w:r>
    </w:p>
    <w:p w14:paraId="58C13568" w14:textId="70812C0B" w:rsidR="00002882" w:rsidRPr="006F103B" w:rsidRDefault="00002882" w:rsidP="007C0869">
      <w:pPr>
        <w:widowControl w:val="0"/>
        <w:tabs>
          <w:tab w:val="left" w:pos="610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2AC262" w14:textId="770AD3C7" w:rsidR="00002882" w:rsidRPr="00B154A7" w:rsidRDefault="00002882" w:rsidP="007C08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F103B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Pr="006F103B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образования Черемховского района» на 2018-2023 годы, утвержденную </w:t>
      </w:r>
      <w:r w:rsidRPr="006F103B">
        <w:rPr>
          <w:rFonts w:ascii="Times New Roman" w:hAnsi="Times New Roman"/>
          <w:sz w:val="28"/>
          <w:szCs w:val="28"/>
        </w:rPr>
        <w:t>постановлением администрации Черемховского районного муниципального образования от 13 ноября 2017 года № 655»</w:t>
      </w:r>
      <w:r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6F103B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администрации Черемховского районного муниципального образования от 21февраля 2018 года № 95, от 22 марта 2018 года № 190, от 19 апреля 2018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 xml:space="preserve">257, </w:t>
      </w:r>
      <w:r w:rsidRPr="006F103B">
        <w:rPr>
          <w:rFonts w:ascii="Times New Roman" w:hAnsi="Times New Roman"/>
          <w:bCs/>
          <w:sz w:val="28"/>
          <w:szCs w:val="28"/>
        </w:rPr>
        <w:t>от 13 июня 2018 года № 389,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13 июля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2018 года № 447, от 23 августа 2018 года № 515-п,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17 сентября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2018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656-п,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 xml:space="preserve">ноября 2018года № 675-п, </w:t>
      </w:r>
      <w:r>
        <w:rPr>
          <w:rFonts w:ascii="Times New Roman" w:hAnsi="Times New Roman"/>
          <w:bCs/>
          <w:sz w:val="28"/>
          <w:szCs w:val="28"/>
        </w:rPr>
        <w:t xml:space="preserve">от 21 ноября 2018года № 677-п, от 05 декабря 2018 года № 718-п, </w:t>
      </w:r>
      <w:r w:rsidRPr="006F103B">
        <w:rPr>
          <w:rFonts w:ascii="Times New Roman" w:hAnsi="Times New Roman"/>
          <w:bCs/>
          <w:sz w:val="28"/>
          <w:szCs w:val="28"/>
        </w:rPr>
        <w:t xml:space="preserve">от 27декабря 2018 года № 808-п, от 30 января 2019 года № 60-п, от 24 апреля 2019 года № 223-п, от 16 мая 2019 года № 263-п, от 11июня 2019 года № 318-п, от 27 июня 2019 года № 339-п, от 19 сентября </w:t>
      </w:r>
      <w:r w:rsidRPr="006F103B">
        <w:rPr>
          <w:rFonts w:ascii="Times New Roman" w:hAnsi="Times New Roman"/>
          <w:bCs/>
          <w:sz w:val="28"/>
          <w:szCs w:val="28"/>
        </w:rPr>
        <w:lastRenderedPageBreak/>
        <w:t>2019 года № 539-п, от 31октября 2019 года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Pr="006F103B">
        <w:rPr>
          <w:rFonts w:ascii="Times New Roman" w:hAnsi="Times New Roman"/>
          <w:bCs/>
          <w:sz w:val="28"/>
          <w:szCs w:val="28"/>
        </w:rPr>
        <w:t>641-п,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от 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ноября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№ 666-п,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декабря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2019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года № 817-п, от 30 января 2020 года № 58-п, от 05 марта 2020 года № 132-п, от 28 апреля 2020 года № 242-п, от 26 июня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03B">
        <w:rPr>
          <w:rFonts w:ascii="Times New Roman" w:hAnsi="Times New Roman"/>
          <w:bCs/>
          <w:sz w:val="28"/>
          <w:szCs w:val="28"/>
        </w:rPr>
        <w:t>года №</w:t>
      </w:r>
      <w:r>
        <w:rPr>
          <w:rFonts w:ascii="Times New Roman" w:hAnsi="Times New Roman"/>
          <w:bCs/>
          <w:sz w:val="28"/>
          <w:szCs w:val="28"/>
        </w:rPr>
        <w:t xml:space="preserve"> 344-</w:t>
      </w:r>
      <w:r w:rsidRPr="006F103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, от 14 сентября 2020 № 442-п, от 07 октября 2020 года № 501-п, от 02 декабря 2020 года № 621-п, от  31 декабря 2020 года № 699-п, от 12 февраля 2021  года № 65-п, от 11 марта 2021 года № 127-п, от 28 мая 2021 года № 270-п, от 09 июня 2021 № 292-п, от 29 июня 2021 года № 324-п, </w:t>
      </w:r>
      <w:r w:rsidRPr="00F25A77">
        <w:rPr>
          <w:rFonts w:ascii="Times New Roman" w:hAnsi="Times New Roman"/>
          <w:bCs/>
          <w:sz w:val="28"/>
          <w:szCs w:val="28"/>
          <w:shd w:val="clear" w:color="auto" w:fill="FFFFFF"/>
        </w:rPr>
        <w:t>20 июля 2021 года № 349-п</w:t>
      </w:r>
      <w:r w:rsidRPr="00F25A77">
        <w:rPr>
          <w:rFonts w:ascii="Times New Roman" w:hAnsi="Times New Roman"/>
          <w:sz w:val="28"/>
          <w:szCs w:val="28"/>
          <w:shd w:val="clear" w:color="auto" w:fill="FFFFFF"/>
        </w:rPr>
        <w:t>, 27 августа 2021 года № 399-п</w:t>
      </w:r>
      <w:r>
        <w:rPr>
          <w:rFonts w:ascii="Times New Roman" w:hAnsi="Times New Roman"/>
          <w:sz w:val="28"/>
          <w:szCs w:val="28"/>
          <w:shd w:val="clear" w:color="auto" w:fill="FFFFFF"/>
        </w:rPr>
        <w:t>, 15 октября 2021 года № 492-п)</w:t>
      </w:r>
      <w:r w:rsidRPr="00F25A77">
        <w:rPr>
          <w:rFonts w:ascii="Times New Roman" w:hAnsi="Times New Roman"/>
          <w:sz w:val="28"/>
          <w:szCs w:val="28"/>
        </w:rPr>
        <w:t xml:space="preserve"> </w:t>
      </w:r>
      <w:r w:rsidRPr="006F103B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>Про</w:t>
      </w:r>
      <w:r w:rsidRPr="006F103B">
        <w:rPr>
          <w:rFonts w:ascii="Times New Roman" w:hAnsi="Times New Roman"/>
          <w:sz w:val="28"/>
          <w:szCs w:val="28"/>
        </w:rPr>
        <w:t>грамма)</w:t>
      </w:r>
      <w:r w:rsidRPr="006F103B">
        <w:rPr>
          <w:rFonts w:ascii="Times New Roman" w:hAnsi="Times New Roman"/>
          <w:sz w:val="28"/>
          <w:szCs w:val="28"/>
          <w:shd w:val="clear" w:color="auto" w:fill="FFFFFF"/>
        </w:rPr>
        <w:t>, следующие изменения:</w:t>
      </w:r>
      <w:bookmarkStart w:id="0" w:name="_GoBack"/>
      <w:bookmarkEnd w:id="0"/>
    </w:p>
    <w:p w14:paraId="0E6FD6C9" w14:textId="77777777" w:rsidR="00002882" w:rsidRPr="00461651" w:rsidRDefault="00002882" w:rsidP="007C0869">
      <w:pPr>
        <w:widowControl w:val="0"/>
        <w:tabs>
          <w:tab w:val="left" w:pos="993"/>
        </w:tabs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22EB4">
        <w:rPr>
          <w:rFonts w:ascii="Times New Roman" w:hAnsi="Times New Roman"/>
          <w:sz w:val="28"/>
          <w:szCs w:val="28"/>
        </w:rPr>
        <w:t xml:space="preserve"> позицию «Объем и источники финансирования муниципальной программы» раздела </w:t>
      </w:r>
      <w:r w:rsidRPr="00C22EB4">
        <w:rPr>
          <w:rFonts w:ascii="Times New Roman" w:hAnsi="Times New Roman"/>
          <w:sz w:val="28"/>
          <w:szCs w:val="28"/>
          <w:lang w:val="en-US"/>
        </w:rPr>
        <w:t>I</w:t>
      </w:r>
      <w:r w:rsidRPr="00C22EB4">
        <w:rPr>
          <w:rFonts w:ascii="Times New Roman" w:hAnsi="Times New Roman"/>
          <w:sz w:val="28"/>
          <w:szCs w:val="28"/>
        </w:rPr>
        <w:t xml:space="preserve"> Программы «Паспорт муниципальной программы», изложить в следующей редакции: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2653"/>
        <w:gridCol w:w="5766"/>
        <w:gridCol w:w="434"/>
      </w:tblGrid>
      <w:tr w:rsidR="00002882" w:rsidRPr="00FA7B78" w14:paraId="0FF67887" w14:textId="77777777" w:rsidTr="00DB5A87">
        <w:trPr>
          <w:trHeight w:val="114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8FA4CC" w14:textId="77777777" w:rsidR="00002882" w:rsidRPr="00FA7B78" w:rsidRDefault="00002882" w:rsidP="00002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C2" w14:textId="77777777" w:rsidR="00002882" w:rsidRPr="00FA7B78" w:rsidRDefault="00002882" w:rsidP="00002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C09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по годам реализации составляет:</w:t>
            </w:r>
          </w:p>
          <w:p w14:paraId="4B570CE7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771713,97 тыс. рублей</w:t>
            </w:r>
          </w:p>
          <w:p w14:paraId="6596C645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881307,96 тыс. рублей</w:t>
            </w:r>
          </w:p>
          <w:p w14:paraId="6441226D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978744,31 тыс. рублей</w:t>
            </w:r>
          </w:p>
          <w:p w14:paraId="31D295E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2021 году – 993981,04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6CC89E3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831771,45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FD2CFAA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747216,70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5756C85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34D11A43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муниципальной программы:</w:t>
            </w:r>
          </w:p>
          <w:p w14:paraId="54E93E33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120181,47 тыс. рублей</w:t>
            </w:r>
          </w:p>
          <w:p w14:paraId="13041DC5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153583,56 тыс. рублей</w:t>
            </w:r>
          </w:p>
          <w:p w14:paraId="1FF6CFFB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140809,96 тыс. рублей</w:t>
            </w:r>
          </w:p>
          <w:p w14:paraId="5A95999D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164393,17 тыс. рублей</w:t>
            </w:r>
          </w:p>
          <w:p w14:paraId="3832F62D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113432,67 тыс. рублей</w:t>
            </w:r>
          </w:p>
          <w:p w14:paraId="161AE388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103523,59 тыс. рублей</w:t>
            </w:r>
          </w:p>
          <w:p w14:paraId="2097A15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муниципальной программы:</w:t>
            </w:r>
          </w:p>
          <w:p w14:paraId="741449C9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651532,50 тыс. рублей</w:t>
            </w:r>
          </w:p>
          <w:p w14:paraId="495F880C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727724,40 тыс. рублей</w:t>
            </w:r>
          </w:p>
          <w:p w14:paraId="70F32114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793120,59 тыс. рублей</w:t>
            </w:r>
          </w:p>
          <w:p w14:paraId="3A48EB9C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769313,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7 тыс. рублей</w:t>
            </w:r>
          </w:p>
          <w:p w14:paraId="1A839684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658017,38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45320D6F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583472,11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C3A401B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муниципальной программы:</w:t>
            </w:r>
          </w:p>
          <w:p w14:paraId="51BA0B0C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6946B0E3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57FCD306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19386FDD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60274,40 тыс. рублей</w:t>
            </w:r>
          </w:p>
          <w:p w14:paraId="25282D3B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60321,40 тыс. рублей</w:t>
            </w:r>
          </w:p>
          <w:p w14:paraId="115BEFE7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60221,00 тыс. рублей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F1EA1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216B252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C3D798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332B9F6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C14E0B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FEB2B7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11ADA37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E32519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B71C18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619916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DEB51C9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AD8F84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867B2C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D41CDC4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07F9367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9467690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3F493B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E9365A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D6CCF9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8241BA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1204B2C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EF09F38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018DEB8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524F53D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5E0E81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033DC3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0953156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69258A1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5EEEA7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7D7A9042" w14:textId="0EB6FBB1" w:rsidR="00002882" w:rsidRDefault="00002882" w:rsidP="00DB5A8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1.2.</w:t>
      </w:r>
      <w:r w:rsidRPr="006A56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раздел 5 «Объемы и источники финансирования муниципальной программы» изложить в следующей редакции:</w:t>
      </w:r>
    </w:p>
    <w:p w14:paraId="1CE26EC6" w14:textId="77777777" w:rsidR="00DB5A87" w:rsidRDefault="00DB5A87" w:rsidP="00DB5A87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1FD1D2D" w14:textId="77777777" w:rsidR="00002882" w:rsidRPr="006A5651" w:rsidRDefault="00002882" w:rsidP="00002882">
      <w:pPr>
        <w:widowControl w:val="0"/>
        <w:spacing w:after="0"/>
        <w:ind w:right="-52" w:firstLine="709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A5651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«Раздел 5. Объемы и источники финансирования муниципальной программы</w:t>
      </w:r>
    </w:p>
    <w:p w14:paraId="46552216" w14:textId="77777777" w:rsidR="00002882" w:rsidRPr="00365CEF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CEF">
        <w:rPr>
          <w:rFonts w:ascii="Times New Roman" w:hAnsi="Times New Roman"/>
          <w:sz w:val="28"/>
          <w:szCs w:val="28"/>
        </w:rPr>
        <w:t>Источниками финансирования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являются средства федерального, областного </w:t>
      </w:r>
      <w:r w:rsidRPr="00365CEF">
        <w:rPr>
          <w:rFonts w:ascii="Times New Roman" w:hAnsi="Times New Roman"/>
          <w:sz w:val="28"/>
          <w:szCs w:val="28"/>
        </w:rPr>
        <w:t>и местного бюджетов.</w:t>
      </w:r>
    </w:p>
    <w:p w14:paraId="4B097E8F" w14:textId="093A3E2A" w:rsidR="00002882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651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по годам реализации составляет:</w:t>
      </w:r>
    </w:p>
    <w:p w14:paraId="46490240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771713,97 тыс. рублей</w:t>
      </w:r>
    </w:p>
    <w:p w14:paraId="79E823F8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881307,96 тыс. рублей</w:t>
      </w:r>
    </w:p>
    <w:p w14:paraId="59B8CF50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978744,31 тыс. рублей</w:t>
      </w:r>
    </w:p>
    <w:p w14:paraId="21F61166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2021 году – 99398</w:t>
      </w:r>
      <w:r>
        <w:rPr>
          <w:rFonts w:ascii="Times New Roman" w:hAnsi="Times New Roman"/>
          <w:sz w:val="28"/>
          <w:szCs w:val="28"/>
        </w:rPr>
        <w:t>1</w:t>
      </w:r>
      <w:r w:rsidRPr="008060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806070">
        <w:rPr>
          <w:rFonts w:ascii="Times New Roman" w:hAnsi="Times New Roman"/>
          <w:sz w:val="28"/>
          <w:szCs w:val="28"/>
        </w:rPr>
        <w:t>4 тыс. рублей</w:t>
      </w:r>
    </w:p>
    <w:p w14:paraId="780627A7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83</w:t>
      </w:r>
      <w:r>
        <w:rPr>
          <w:rFonts w:ascii="Times New Roman" w:hAnsi="Times New Roman"/>
          <w:sz w:val="28"/>
          <w:szCs w:val="28"/>
        </w:rPr>
        <w:t>1</w:t>
      </w:r>
      <w:r w:rsidRPr="00806070">
        <w:rPr>
          <w:rFonts w:ascii="Times New Roman" w:hAnsi="Times New Roman"/>
          <w:sz w:val="28"/>
          <w:szCs w:val="28"/>
        </w:rPr>
        <w:t>771,45 тыс. рублей</w:t>
      </w:r>
    </w:p>
    <w:p w14:paraId="1F2C3B50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747216,70 тыс. рублей</w:t>
      </w:r>
    </w:p>
    <w:p w14:paraId="7EEC3976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По источникам финансирования муниципальной программы:</w:t>
      </w:r>
    </w:p>
    <w:p w14:paraId="4765560F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1) средства местного бюджета по годам реализации муниципальной программы:</w:t>
      </w:r>
    </w:p>
    <w:p w14:paraId="15A35066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120181,47 тыс. рублей</w:t>
      </w:r>
    </w:p>
    <w:p w14:paraId="35500F74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153583,56 тыс. рублей</w:t>
      </w:r>
    </w:p>
    <w:p w14:paraId="5B6DAA08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140809,96 тыс. рублей</w:t>
      </w:r>
    </w:p>
    <w:p w14:paraId="1920ED65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2021 году – 164393,17 тыс. рублей</w:t>
      </w:r>
    </w:p>
    <w:p w14:paraId="1F3FF22B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113432,67 тыс. рублей</w:t>
      </w:r>
    </w:p>
    <w:p w14:paraId="733A111E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103523,59 тыс. рублей</w:t>
      </w:r>
    </w:p>
    <w:p w14:paraId="15AFA044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2) средства областного бюджета по годам реализации муниципальной программы:</w:t>
      </w:r>
    </w:p>
    <w:p w14:paraId="0DA407A1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651532,50 тыс. рублей</w:t>
      </w:r>
    </w:p>
    <w:p w14:paraId="68C5646E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727724,40 тыс. рублей</w:t>
      </w:r>
    </w:p>
    <w:p w14:paraId="77AAD1F5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793120,59 тыс. рублей</w:t>
      </w:r>
    </w:p>
    <w:p w14:paraId="6F45A9D3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2021 году – 769313,</w:t>
      </w:r>
      <w:r>
        <w:rPr>
          <w:rFonts w:ascii="Times New Roman" w:hAnsi="Times New Roman"/>
          <w:sz w:val="28"/>
          <w:szCs w:val="28"/>
        </w:rPr>
        <w:t>4</w:t>
      </w:r>
      <w:r w:rsidRPr="00806070">
        <w:rPr>
          <w:rFonts w:ascii="Times New Roman" w:hAnsi="Times New Roman"/>
          <w:sz w:val="28"/>
          <w:szCs w:val="28"/>
        </w:rPr>
        <w:t>7 тыс. рублей</w:t>
      </w:r>
    </w:p>
    <w:p w14:paraId="5E90ED60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658017,38 тыс. рублей</w:t>
      </w:r>
    </w:p>
    <w:p w14:paraId="78EF611A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583472,11 тыс. рублей</w:t>
      </w:r>
    </w:p>
    <w:p w14:paraId="126D0B7F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3) средства федерального бюджета по годам реализации муниципальной программы:</w:t>
      </w:r>
    </w:p>
    <w:p w14:paraId="7C5ED416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2018 году – 0,00 тыс. рублей</w:t>
      </w:r>
    </w:p>
    <w:p w14:paraId="5CFB3EBC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2019 году – 0,00 тыс. рублей</w:t>
      </w:r>
    </w:p>
    <w:p w14:paraId="2DA29E1F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2020 году – 44813,75 тыс. рублей</w:t>
      </w:r>
    </w:p>
    <w:p w14:paraId="5298CD59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2021 году – 60274,40 тыс. рублей</w:t>
      </w:r>
    </w:p>
    <w:p w14:paraId="4B0AB11D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2022 году – 60321,40 тыс. рублей</w:t>
      </w:r>
    </w:p>
    <w:p w14:paraId="743980F2" w14:textId="77777777" w:rsidR="00002882" w:rsidRPr="00806070" w:rsidRDefault="00002882" w:rsidP="00DB5A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070">
        <w:rPr>
          <w:rFonts w:ascii="Times New Roman" w:hAnsi="Times New Roman"/>
          <w:sz w:val="28"/>
          <w:szCs w:val="28"/>
        </w:rPr>
        <w:t>- в 2023 году – 60221,00 тыс. рублей</w:t>
      </w:r>
    </w:p>
    <w:p w14:paraId="5D14B4D4" w14:textId="77777777" w:rsidR="00002882" w:rsidRPr="006A5651" w:rsidRDefault="00002882" w:rsidP="00DB5A87">
      <w:pPr>
        <w:widowControl w:val="0"/>
        <w:shd w:val="clear" w:color="auto" w:fill="FFFFFF"/>
        <w:spacing w:after="0" w:line="240" w:lineRule="auto"/>
        <w:ind w:right="-52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5651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7E6A1F06" w14:textId="77777777" w:rsidR="00002882" w:rsidRPr="00461651" w:rsidRDefault="00002882" w:rsidP="00DB5A87">
      <w:pPr>
        <w:widowControl w:val="0"/>
        <w:autoSpaceDE w:val="0"/>
        <w:autoSpaceDN w:val="0"/>
        <w:adjustRightInd w:val="0"/>
        <w:spacing w:line="276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61651">
        <w:rPr>
          <w:rFonts w:ascii="Times New Roman" w:hAnsi="Times New Roman"/>
          <w:sz w:val="28"/>
          <w:szCs w:val="28"/>
        </w:rPr>
        <w:t xml:space="preserve">. позицию «Объем и источники финансирования подпрограммы» раздела </w:t>
      </w:r>
      <w:r w:rsidRPr="00461651">
        <w:rPr>
          <w:rFonts w:ascii="Times New Roman" w:hAnsi="Times New Roman"/>
          <w:sz w:val="28"/>
          <w:szCs w:val="28"/>
          <w:lang w:val="en-US"/>
        </w:rPr>
        <w:t>I</w:t>
      </w:r>
      <w:r w:rsidRPr="00461651">
        <w:rPr>
          <w:rFonts w:ascii="Times New Roman" w:hAnsi="Times New Roman"/>
          <w:sz w:val="28"/>
          <w:szCs w:val="28"/>
        </w:rPr>
        <w:t xml:space="preserve"> </w:t>
      </w:r>
      <w:r w:rsidRPr="00461651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461651">
        <w:rPr>
          <w:rFonts w:ascii="Times New Roman" w:hAnsi="Times New Roman"/>
          <w:sz w:val="28"/>
          <w:szCs w:val="28"/>
        </w:rPr>
        <w:t xml:space="preserve"> «Паспорт подпрограммы </w:t>
      </w:r>
      <w:r w:rsidRPr="00461651">
        <w:rPr>
          <w:rStyle w:val="FontStyle14"/>
          <w:sz w:val="28"/>
          <w:szCs w:val="28"/>
        </w:rPr>
        <w:t>«</w:t>
      </w:r>
      <w:r w:rsidRPr="00461651">
        <w:rPr>
          <w:rStyle w:val="11"/>
          <w:rFonts w:ascii="Times New Roman" w:hAnsi="Times New Roman"/>
          <w:sz w:val="28"/>
          <w:szCs w:val="28"/>
        </w:rPr>
        <w:t>Развитие</w:t>
      </w:r>
      <w:r>
        <w:rPr>
          <w:rStyle w:val="11"/>
          <w:rFonts w:ascii="Times New Roman" w:hAnsi="Times New Roman"/>
          <w:sz w:val="28"/>
          <w:szCs w:val="28"/>
        </w:rPr>
        <w:t xml:space="preserve"> дошкольного, общего и дополнительного образования на 2018-2023 годы</w:t>
      </w:r>
      <w:r w:rsidRPr="00461651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2835"/>
        <w:gridCol w:w="6034"/>
        <w:gridCol w:w="438"/>
      </w:tblGrid>
      <w:tr w:rsidR="00002882" w:rsidRPr="00FA7B78" w14:paraId="7058D688" w14:textId="77777777" w:rsidTr="00DB5A87">
        <w:trPr>
          <w:trHeight w:val="863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2C9B" w14:textId="77777777" w:rsidR="00002882" w:rsidRPr="00FA7B78" w:rsidRDefault="00002882" w:rsidP="0000288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0DD" w14:textId="77777777" w:rsidR="00002882" w:rsidRPr="00FA7B78" w:rsidRDefault="00002882" w:rsidP="000028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A7B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  <w:p w14:paraId="7A022871" w14:textId="77777777" w:rsidR="00002882" w:rsidRPr="00FA7B78" w:rsidRDefault="00002882" w:rsidP="0000288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F45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по годам реализации составляет:</w:t>
            </w:r>
          </w:p>
          <w:p w14:paraId="22DD5C99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753937,68 тыс. рублей</w:t>
            </w:r>
          </w:p>
          <w:p w14:paraId="21362DF4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862026,40 тыс. рублей</w:t>
            </w:r>
          </w:p>
          <w:p w14:paraId="368DB159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963134,04 тыс. рублей</w:t>
            </w:r>
          </w:p>
          <w:p w14:paraId="74D976A6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973331,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9 тыс. рублей</w:t>
            </w:r>
          </w:p>
          <w:p w14:paraId="55A9BDE8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815937,47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6BE75401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731530,80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248EABB1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105D6C9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1) средства местного бюджета по годам реализации подпрограммы:</w:t>
            </w:r>
          </w:p>
          <w:p w14:paraId="6B1A79D2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104915,18 тыс. рублей</w:t>
            </w:r>
          </w:p>
          <w:p w14:paraId="71C05F41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140442,50 тыс. рублей</w:t>
            </w:r>
          </w:p>
          <w:p w14:paraId="7C132517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129856,67 тыс. рублей</w:t>
            </w:r>
          </w:p>
          <w:p w14:paraId="0582D387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150980,07 тыс. рублей</w:t>
            </w:r>
          </w:p>
          <w:p w14:paraId="06F9926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104221,58 тыс. рублей</w:t>
            </w:r>
          </w:p>
          <w:p w14:paraId="2F71266C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93699,06 тыс. рублей</w:t>
            </w:r>
          </w:p>
          <w:p w14:paraId="22DBC3E5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2) средства областного бюджета по годам реализации подпрограммы:</w:t>
            </w:r>
          </w:p>
          <w:p w14:paraId="63F6E6AE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649022,50 тыс. рублей</w:t>
            </w:r>
          </w:p>
          <w:p w14:paraId="11FC8DC9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721583,90 тыс. рублей</w:t>
            </w:r>
          </w:p>
          <w:p w14:paraId="20D81311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788463,61 тыс. рублей</w:t>
            </w:r>
          </w:p>
          <w:p w14:paraId="1C602BC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762076,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>2 тыс. рублей</w:t>
            </w:r>
          </w:p>
          <w:p w14:paraId="307B1D8C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 году – 651394,49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7E29518E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 году – 577610,74</w:t>
            </w:r>
            <w:r w:rsidRPr="00FA7B78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14:paraId="122AC2A7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3) средства федерального бюджета по годам реализации подпрограммы:</w:t>
            </w:r>
          </w:p>
          <w:p w14:paraId="0D7A4322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2018 году – 0,00 тыс. рублей</w:t>
            </w:r>
          </w:p>
          <w:p w14:paraId="266E274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2019 году – 0,00 тыс. рублей</w:t>
            </w:r>
          </w:p>
          <w:p w14:paraId="6AE4890E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2020 году – 44813,75 тыс. рублей</w:t>
            </w:r>
          </w:p>
          <w:p w14:paraId="5C6AD0E0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2021 году – 60274,40 тыс. рублей</w:t>
            </w:r>
          </w:p>
          <w:p w14:paraId="08DC05B5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2022 году – 60321,40 тыс. рублей</w:t>
            </w:r>
          </w:p>
          <w:p w14:paraId="7BD3AC8B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A7B78">
              <w:rPr>
                <w:rFonts w:ascii="Times New Roman" w:hAnsi="Times New Roman"/>
                <w:sz w:val="24"/>
                <w:szCs w:val="24"/>
              </w:rPr>
              <w:t>- в 2023 году – 60221,00 тыс. рублей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F4EC1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ECCF82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8582F22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A1502B7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3161EBD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2A626F5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B3146D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C787F87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5C11F74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CE094E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EBE6EF6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B3C0FC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CFF79DD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FF2BF7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EA9250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19FF7396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80211BD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26F6E1C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DFD1C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07ED20D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C4D0DA4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310F767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CEFE9B2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AE5277F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29136C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6DAD95E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D1E1C3" w14:textId="77777777" w:rsidR="00002882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2CEBDEC" w14:textId="77777777" w:rsidR="00002882" w:rsidRPr="00FA7B78" w:rsidRDefault="00002882" w:rsidP="000028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»;</w:t>
            </w:r>
          </w:p>
        </w:tc>
      </w:tr>
    </w:tbl>
    <w:p w14:paraId="1B2B0A68" w14:textId="35C0619F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A87">
        <w:rPr>
          <w:rFonts w:ascii="Times New Roman" w:hAnsi="Times New Roman"/>
          <w:sz w:val="28"/>
          <w:szCs w:val="28"/>
        </w:rPr>
        <w:t>1.4. приложение № 3 к Программе изложить в редакции приложения к настоящему постановлению;</w:t>
      </w:r>
    </w:p>
    <w:p w14:paraId="5D3AF9F1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A87">
        <w:rPr>
          <w:rFonts w:ascii="Times New Roman" w:hAnsi="Times New Roman"/>
          <w:sz w:val="28"/>
          <w:szCs w:val="28"/>
        </w:rPr>
        <w:t>2. Отделу организационной работы администрации Черемховского районного муниципального образования (Коломеец Ю.А.):</w:t>
      </w:r>
    </w:p>
    <w:p w14:paraId="3A937B4D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A87">
        <w:rPr>
          <w:rFonts w:ascii="Times New Roman" w:hAnsi="Times New Roman"/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образования, указанного в пункте 1 настоящего постановления, о дате внесения в него изменений настоящим постановлением;</w:t>
      </w:r>
    </w:p>
    <w:p w14:paraId="46EE1044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A87">
        <w:rPr>
          <w:rFonts w:ascii="Times New Roman" w:hAnsi="Times New Roman"/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14:paraId="35F2CBA2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A87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3E7AD1E7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5A87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мэра Е.А. Артёмова.</w:t>
      </w:r>
    </w:p>
    <w:p w14:paraId="08D372C6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E6BFF7" w14:textId="77777777" w:rsidR="00002882" w:rsidRPr="00DB5A87" w:rsidRDefault="00002882" w:rsidP="00DB5A87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95F3CBF" w14:textId="63B8CE11" w:rsidR="00002882" w:rsidRDefault="00002882" w:rsidP="00002882">
      <w:pPr>
        <w:widowControl w:val="0"/>
        <w:tabs>
          <w:tab w:val="left" w:pos="851"/>
          <w:tab w:val="left" w:pos="906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Временно замещающий</w:t>
      </w:r>
    </w:p>
    <w:p w14:paraId="35AA594F" w14:textId="2A6E8F4B" w:rsidR="00002882" w:rsidRDefault="00002882" w:rsidP="00002882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 мэра района</w:t>
      </w:r>
      <w:r w:rsidR="00DB5A87" w:rsidRPr="00DB5A87">
        <w:rPr>
          <w:rFonts w:ascii="Times New Roman" w:hAnsi="Times New Roman"/>
          <w:spacing w:val="4800"/>
          <w:sz w:val="28"/>
        </w:rPr>
        <w:t xml:space="preserve"> </w:t>
      </w:r>
      <w:r>
        <w:rPr>
          <w:rFonts w:ascii="Times New Roman" w:hAnsi="Times New Roman"/>
          <w:sz w:val="28"/>
        </w:rPr>
        <w:t>Е.А. Артёмов</w:t>
      </w:r>
    </w:p>
    <w:p w14:paraId="6330F115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679D941C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2347DC14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16D29FF1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294EAEA1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4A8E144E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47ADC88E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70F3CFB7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5474A168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1960EB6D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36346381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12DA1A77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54360F76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38FBFF9A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368999B4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57DA514D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6D6DD8AD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2A1E5FA8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6A487EC7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7A3494D2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4E3E3825" w14:textId="77777777" w:rsidR="00002882" w:rsidRDefault="00002882" w:rsidP="00DB5A87">
      <w:pPr>
        <w:widowControl w:val="0"/>
        <w:jc w:val="right"/>
        <w:rPr>
          <w:rFonts w:ascii="Times New Roman" w:hAnsi="Times New Roman"/>
          <w:sz w:val="28"/>
        </w:rPr>
      </w:pPr>
    </w:p>
    <w:p w14:paraId="43FCC705" w14:textId="77777777" w:rsidR="00002882" w:rsidRDefault="00002882" w:rsidP="00002882">
      <w:pPr>
        <w:widowControl w:val="0"/>
        <w:rPr>
          <w:rFonts w:ascii="Times New Roman" w:hAnsi="Times New Roman"/>
          <w:sz w:val="28"/>
        </w:rPr>
      </w:pPr>
    </w:p>
    <w:p w14:paraId="536BF404" w14:textId="77777777" w:rsidR="00002882" w:rsidRDefault="00002882" w:rsidP="00002882">
      <w:pPr>
        <w:widowControl w:val="0"/>
        <w:rPr>
          <w:rFonts w:ascii="Times New Roman" w:hAnsi="Times New Roman"/>
          <w:sz w:val="28"/>
        </w:rPr>
        <w:sectPr w:rsidR="00002882" w:rsidSect="00DB5A87">
          <w:headerReference w:type="even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C802C99" w14:textId="4DFD5435" w:rsidR="00002882" w:rsidRDefault="00002882" w:rsidP="00DB5A87">
      <w:pPr>
        <w:widowControl w:val="0"/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C3BCA3E" w14:textId="162A88D1" w:rsidR="00002882" w:rsidRDefault="00002882" w:rsidP="00DB5A87">
      <w:pPr>
        <w:widowControl w:val="0"/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CA35CB9" w14:textId="17463A8D" w:rsidR="00002882" w:rsidRDefault="00002882" w:rsidP="00DB5A87">
      <w:pPr>
        <w:widowControl w:val="0"/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 муниципального</w:t>
      </w:r>
      <w:r w:rsidR="00DB5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</w:p>
    <w:p w14:paraId="6228EF29" w14:textId="1C926A2F" w:rsidR="00002882" w:rsidRDefault="00DB5A87" w:rsidP="00DB5A87">
      <w:pPr>
        <w:widowControl w:val="0"/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22.11.2021 № 543-п</w:t>
      </w:r>
    </w:p>
    <w:p w14:paraId="576BDC72" w14:textId="77777777" w:rsidR="00002882" w:rsidRDefault="00002882" w:rsidP="00DB5A87">
      <w:pPr>
        <w:widowControl w:val="0"/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</w:p>
    <w:p w14:paraId="5FF4F879" w14:textId="38005C80" w:rsidR="00002882" w:rsidRPr="00141893" w:rsidRDefault="00002882" w:rsidP="00DB5A87">
      <w:pPr>
        <w:widowControl w:val="0"/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Приложение № 3</w:t>
      </w:r>
    </w:p>
    <w:p w14:paraId="53ED2BD9" w14:textId="77777777" w:rsidR="00002882" w:rsidRDefault="00002882" w:rsidP="00DB5A87">
      <w:pPr>
        <w:widowControl w:val="0"/>
        <w:tabs>
          <w:tab w:val="left" w:pos="6096"/>
        </w:tabs>
        <w:spacing w:after="0" w:line="240" w:lineRule="auto"/>
        <w:ind w:left="7797" w:right="424"/>
        <w:rPr>
          <w:rFonts w:ascii="Times New Roman" w:hAnsi="Times New Roman"/>
          <w:sz w:val="24"/>
          <w:szCs w:val="24"/>
        </w:rPr>
      </w:pPr>
      <w:r w:rsidRPr="00141893">
        <w:rPr>
          <w:rFonts w:ascii="Times New Roman" w:hAnsi="Times New Roman"/>
          <w:sz w:val="24"/>
          <w:szCs w:val="24"/>
        </w:rPr>
        <w:t>к муниципальной программе «Развитие  образования Черемховского района» на 2018-2023 годы, утвержденной 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от 13 ноября </w:t>
      </w:r>
      <w:r w:rsidRPr="00141893">
        <w:rPr>
          <w:rFonts w:ascii="Times New Roman" w:hAnsi="Times New Roman"/>
          <w:sz w:val="24"/>
          <w:szCs w:val="24"/>
        </w:rPr>
        <w:t>2017 № 655</w:t>
      </w:r>
    </w:p>
    <w:p w14:paraId="4CB80144" w14:textId="77777777" w:rsidR="00002882" w:rsidRPr="00141893" w:rsidRDefault="00002882" w:rsidP="00DB5A87">
      <w:pPr>
        <w:widowControl w:val="0"/>
        <w:tabs>
          <w:tab w:val="left" w:pos="6096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</w:p>
    <w:p w14:paraId="4A157AF3" w14:textId="77777777" w:rsidR="00002882" w:rsidRPr="00DB796D" w:rsidRDefault="00002882" w:rsidP="00002882">
      <w:pPr>
        <w:widowControl w:val="0"/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DB796D">
        <w:rPr>
          <w:rFonts w:ascii="Times New Roman" w:hAnsi="Times New Roman"/>
          <w:sz w:val="28"/>
          <w:szCs w:val="28"/>
        </w:rPr>
        <w:t>ОБЪЕМ И ИСТОЧНИИ ФИНАНСИРОВАНИЯ МУНИЦИПАЛЬНОЙ ПРОГРАММЫ</w:t>
      </w:r>
    </w:p>
    <w:tbl>
      <w:tblPr>
        <w:tblpPr w:leftFromText="180" w:rightFromText="180" w:vertAnchor="text" w:tblpX="132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511"/>
        <w:gridCol w:w="1559"/>
        <w:gridCol w:w="1559"/>
        <w:gridCol w:w="1560"/>
        <w:gridCol w:w="1275"/>
        <w:gridCol w:w="1276"/>
        <w:gridCol w:w="1134"/>
        <w:gridCol w:w="1418"/>
        <w:gridCol w:w="1564"/>
      </w:tblGrid>
      <w:tr w:rsidR="00002882" w:rsidRPr="00DB796D" w14:paraId="020183E5" w14:textId="77777777" w:rsidTr="007C0869">
        <w:trPr>
          <w:trHeight w:val="55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FA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9B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FDD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8C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576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61407CD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02882" w:rsidRPr="00DB796D" w14:paraId="72F38590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A87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AA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D77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E8E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0AD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02882" w:rsidRPr="00DB796D" w14:paraId="2289BBFF" w14:textId="77777777" w:rsidTr="007C0869">
        <w:trPr>
          <w:trHeight w:val="54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CA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75A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1B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DC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D2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72A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1D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AC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B796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8E6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B796D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9C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</w:t>
            </w:r>
            <w:r w:rsidRPr="00DB796D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02882" w:rsidRPr="00DB796D" w14:paraId="597E0BC9" w14:textId="77777777" w:rsidTr="007C0869">
        <w:trPr>
          <w:trHeight w:val="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FB4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C43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B79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002882" w:rsidRPr="00DB796D" w14:paraId="19732BDB" w14:textId="77777777" w:rsidTr="007C0869">
        <w:trPr>
          <w:trHeight w:val="22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6FDA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DAA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6E3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28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4B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B7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14:paraId="197DDFA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E1D5" w14:textId="77777777" w:rsidR="00002882" w:rsidRPr="00DB796D" w:rsidRDefault="00002882" w:rsidP="007C0869">
            <w:pPr>
              <w:widowControl w:val="0"/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978744,31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0A6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993981,04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9F4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831771,45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3D4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747216,70</w:t>
            </w:r>
          </w:p>
        </w:tc>
      </w:tr>
      <w:tr w:rsidR="00002882" w:rsidRPr="00DB796D" w14:paraId="740D5227" w14:textId="77777777" w:rsidTr="007C0869">
        <w:trPr>
          <w:trHeight w:val="409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6411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C8CC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0FAA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63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7FF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58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7A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140809,96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EF02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164393,17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028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113432,67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5EE5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103523,59</w:t>
            </w:r>
          </w:p>
        </w:tc>
      </w:tr>
      <w:tr w:rsidR="00002882" w:rsidRPr="00DB796D" w14:paraId="7DBC22B3" w14:textId="77777777" w:rsidTr="007C0869">
        <w:trPr>
          <w:trHeight w:val="31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8FA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4489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A3A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B6A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153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8BDE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6FA1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793120,59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53C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769313,47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816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658017,38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AB0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583472,11</w:t>
            </w:r>
          </w:p>
        </w:tc>
      </w:tr>
      <w:tr w:rsidR="00002882" w:rsidRPr="00DB796D" w14:paraId="61A5466F" w14:textId="77777777" w:rsidTr="007C0869">
        <w:trPr>
          <w:trHeight w:val="48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3B6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49A9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C89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6C13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F99A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DF2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047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A294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036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B89E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002882" w:rsidRPr="00DB796D" w14:paraId="086B0CAE" w14:textId="77777777" w:rsidTr="007C0869">
        <w:trPr>
          <w:trHeight w:val="1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3A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2F6" w14:textId="77777777" w:rsidR="00002882" w:rsidRPr="00DB796D" w:rsidRDefault="00002882" w:rsidP="007C0869">
            <w:pPr>
              <w:widowControl w:val="0"/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002882" w:rsidRPr="00DB796D" w14:paraId="24E6C2D2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235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A7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21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AD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02B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AC1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14:paraId="5AB22CD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A2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963134,04</w:t>
            </w:r>
          </w:p>
          <w:p w14:paraId="26EB294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4E5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973331,39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C195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815937,47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ECA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731530,80</w:t>
            </w:r>
          </w:p>
        </w:tc>
      </w:tr>
      <w:tr w:rsidR="00002882" w:rsidRPr="00DB796D" w14:paraId="3BF5460F" w14:textId="77777777" w:rsidTr="007C0869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BA7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7E2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919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06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B18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7DA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32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129856,67</w:t>
            </w:r>
          </w:p>
          <w:p w14:paraId="43CD710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F8AC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150980,07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900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104221,58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8A9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93699,06</w:t>
            </w:r>
          </w:p>
        </w:tc>
      </w:tr>
      <w:tr w:rsidR="00002882" w:rsidRPr="00DB796D" w14:paraId="5B610A6B" w14:textId="77777777" w:rsidTr="007C0869">
        <w:trPr>
          <w:trHeight w:val="36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7F0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C1C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E80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9B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D8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CCE1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D5A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788463,61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8D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762076,92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C67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651394,49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EE1" w14:textId="77777777" w:rsidR="00002882" w:rsidRPr="00DB796D" w:rsidRDefault="00002882" w:rsidP="007C0869">
            <w:pPr>
              <w:widowControl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577610,74</w:t>
            </w:r>
          </w:p>
        </w:tc>
      </w:tr>
      <w:tr w:rsidR="00002882" w:rsidRPr="00DB796D" w14:paraId="028FFC46" w14:textId="77777777" w:rsidTr="007C0869">
        <w:trPr>
          <w:trHeight w:val="32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8E4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FB3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0FC8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D1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08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ED8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1CB" w14:textId="77777777" w:rsidR="00002882" w:rsidRPr="00DB796D" w:rsidRDefault="00002882" w:rsidP="007C08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07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10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6E6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60221,00</w:t>
            </w:r>
          </w:p>
        </w:tc>
      </w:tr>
      <w:tr w:rsidR="00002882" w:rsidRPr="00DB796D" w14:paraId="2407D6C4" w14:textId="77777777" w:rsidTr="007C0869">
        <w:trPr>
          <w:trHeight w:val="1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C4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277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99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DF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532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9D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0D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246223,65</w:t>
            </w:r>
          </w:p>
          <w:p w14:paraId="7A4BF9F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64E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252594,56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EE3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220267,10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80E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195329,36</w:t>
            </w:r>
          </w:p>
        </w:tc>
      </w:tr>
      <w:tr w:rsidR="00002882" w:rsidRPr="00DB796D" w14:paraId="0E556178" w14:textId="77777777" w:rsidTr="007C0869">
        <w:trPr>
          <w:trHeight w:val="65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E35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34A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DA4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1A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96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59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14:paraId="7BF8501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DE46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34791,41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B67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43302,74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CC33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31428,70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DC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27473,06</w:t>
            </w:r>
          </w:p>
        </w:tc>
      </w:tr>
      <w:tr w:rsidR="00002882" w:rsidRPr="00DB796D" w14:paraId="1433C4AE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FF3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1F1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152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DB9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79C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01F1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3FF0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211432,24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54E" w14:textId="77777777" w:rsidR="00002882" w:rsidRPr="00DB796D" w:rsidRDefault="00002882" w:rsidP="007C0869">
            <w:pPr>
              <w:widowControl w:val="0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209291,82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B73C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A34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002882" w:rsidRPr="00DB796D" w14:paraId="38BAAE68" w14:textId="77777777" w:rsidTr="007C086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D0BFF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205B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2DDC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FE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1E9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FA97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A6E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1CAB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41568,51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52D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67D1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002882" w:rsidRPr="00DB796D" w14:paraId="5DCB2A38" w14:textId="77777777" w:rsidTr="007C0869">
        <w:trPr>
          <w:trHeight w:val="58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1A2C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E5B5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341D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C80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86A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CDE7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B2A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31593,95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3C9D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41568,51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87C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26949,81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D10D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26414,10</w:t>
            </w:r>
          </w:p>
        </w:tc>
      </w:tr>
      <w:tr w:rsidR="00002882" w:rsidRPr="00DB796D" w14:paraId="0601C227" w14:textId="77777777" w:rsidTr="007C086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8FB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61F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842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E7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D038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D1E0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86D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154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4854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A0D6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0E255757" w14:textId="77777777" w:rsidTr="007C086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47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5EA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2E2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3CA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5B75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8962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4F31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E978B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1197,41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6F5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406C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002882" w:rsidRPr="00DB796D" w14:paraId="29A9DB4E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641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DA9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64D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C7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45E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BD7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CB0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1337,89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F5D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1197,41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4814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930,60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9B1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999,67</w:t>
            </w:r>
          </w:p>
        </w:tc>
      </w:tr>
      <w:tr w:rsidR="00002882" w:rsidRPr="00DB796D" w14:paraId="552E1A0D" w14:textId="77777777" w:rsidTr="007C0869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F0A0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0FF2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8FC4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988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F06E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8849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26E7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AEA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3E9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FFF9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2634A8AA" w14:textId="77777777" w:rsidTr="007C0869">
        <w:trPr>
          <w:trHeight w:val="3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A53C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C676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70AF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9DC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B67C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76B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F9E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38A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7D2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AE8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64FB8E27" w14:textId="77777777" w:rsidTr="007C0869">
        <w:trPr>
          <w:trHeight w:val="32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49C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C40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7353" w14:textId="77777777" w:rsidR="00002882" w:rsidRPr="00DB796D" w:rsidRDefault="00002882" w:rsidP="007C0869">
            <w:pPr>
              <w:widowControl w:val="0"/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9C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9A0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303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E1B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3AD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327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12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002882" w:rsidRPr="00DB796D" w14:paraId="02421299" w14:textId="77777777" w:rsidTr="007C0869">
        <w:trPr>
          <w:trHeight w:val="323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5EB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3F3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E55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11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F2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78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F3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F46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A6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1B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002882" w:rsidRPr="00DB796D" w14:paraId="365550F1" w14:textId="77777777" w:rsidTr="007C0869">
        <w:trPr>
          <w:trHeight w:val="71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20A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21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06D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70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8B17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02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5D86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E9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2A6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9C6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1BB3FC68" w14:textId="77777777" w:rsidTr="007C0869">
        <w:trPr>
          <w:trHeight w:val="39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F24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BD7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93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E6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CD9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6856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883B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16E9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E3A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61B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002882" w:rsidRPr="00DB796D" w14:paraId="0B014791" w14:textId="77777777" w:rsidTr="007C0869">
        <w:trPr>
          <w:trHeight w:val="12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178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A19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3E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06F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F18B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14:paraId="3FA474DB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D4F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14:paraId="30AD042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54DD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41,85</w:t>
            </w:r>
          </w:p>
          <w:p w14:paraId="2D09279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C6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191,29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54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886B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</w:tr>
      <w:tr w:rsidR="00002882" w:rsidRPr="00DB796D" w14:paraId="5B5B4A7A" w14:textId="77777777" w:rsidTr="007C0869">
        <w:trPr>
          <w:trHeight w:val="353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3F3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45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8A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31C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8CD6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DAD8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7199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C9D8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206840,20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4135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EB2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002882" w:rsidRPr="00DB796D" w14:paraId="39880FEC" w14:textId="77777777" w:rsidTr="007C0869">
        <w:trPr>
          <w:trHeight w:val="357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085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35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3FF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3D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B2FB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1F79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191B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208624,54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0D6D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206840,20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E81C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188838,40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2F7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167856,30</w:t>
            </w:r>
          </w:p>
        </w:tc>
      </w:tr>
      <w:tr w:rsidR="00002882" w:rsidRPr="00DB796D" w14:paraId="01DA6E65" w14:textId="77777777" w:rsidTr="007C086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97D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268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0E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25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F517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968D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6AB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2986,94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7D8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8E9F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BD8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5F978BD5" w14:textId="77777777" w:rsidTr="007C0869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2C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53E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170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A9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44FB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BAFC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C0F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339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133,47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17F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5A4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69013321" w14:textId="77777777" w:rsidTr="007C0869">
        <w:trPr>
          <w:trHeight w:val="23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09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590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968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0D8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9614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4A65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C42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2807,70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0FDB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2090,73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106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C34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74D45977" w14:textId="77777777" w:rsidTr="007C086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7AB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BE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75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56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D7DB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67CA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00F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1D12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B7D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8CFB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73260EDB" w14:textId="77777777" w:rsidTr="007C0869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13B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BD2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7C28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A7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9734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14:paraId="37A764E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EB1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C8C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88,</w:t>
            </w:r>
            <w:r w:rsidRPr="00DB79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A54F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89,02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123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1059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02882" w:rsidRPr="00DB796D" w14:paraId="53EE6D44" w14:textId="77777777" w:rsidTr="007C086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D05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E2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C3F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9DDEB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47C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A50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1EBE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EEF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665630,66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3186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662742,45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AFFE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550399,73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2EE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492068,32</w:t>
            </w:r>
          </w:p>
        </w:tc>
      </w:tr>
      <w:tr w:rsidR="00002882" w:rsidRPr="00DB796D" w14:paraId="23547E46" w14:textId="77777777" w:rsidTr="007C0869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A96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31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D77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752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5EF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9D36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F7CD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66507,62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2CE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66984,37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4CAF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42169,73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A6EA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34367,22</w:t>
            </w:r>
          </w:p>
        </w:tc>
      </w:tr>
      <w:tr w:rsidR="00002882" w:rsidRPr="00DB796D" w14:paraId="06C0926A" w14:textId="77777777" w:rsidTr="007C0869">
        <w:trPr>
          <w:trHeight w:val="2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095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42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722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600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2EE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34D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F2AC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554309,29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89B6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535483,68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EEC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447908,60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BF84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397480,10</w:t>
            </w:r>
          </w:p>
        </w:tc>
      </w:tr>
      <w:tr w:rsidR="00002882" w:rsidRPr="00DB796D" w14:paraId="2A10AB38" w14:textId="77777777" w:rsidTr="007C0869">
        <w:trPr>
          <w:trHeight w:val="23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F1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D9C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F0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91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8370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2FE6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765F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44813,75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0F61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60274,40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D1C4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60321,40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2C6C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>60221,00</w:t>
            </w:r>
          </w:p>
        </w:tc>
      </w:tr>
      <w:tr w:rsidR="00002882" w:rsidRPr="00DB796D" w14:paraId="24EBF288" w14:textId="77777777" w:rsidTr="007C0869">
        <w:trPr>
          <w:trHeight w:val="27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53E9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FDA8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A66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F2D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EEC6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F859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4630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920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48291,82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0C6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C9AD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002882" w:rsidRPr="00DB796D" w14:paraId="14D7E49E" w14:textId="77777777" w:rsidTr="007C0869">
        <w:trPr>
          <w:trHeight w:val="337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248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F4D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62B6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BC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AA67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174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959D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46467,68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EB5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48291,82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5F1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20290,04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EFB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20293,70</w:t>
            </w:r>
          </w:p>
        </w:tc>
      </w:tr>
      <w:tr w:rsidR="00002882" w:rsidRPr="00DB796D" w14:paraId="4FA72DF3" w14:textId="77777777" w:rsidTr="007C0869">
        <w:trPr>
          <w:trHeight w:val="339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54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CAB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6C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06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D77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84C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DFD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1E2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62C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57B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1495472F" w14:textId="77777777" w:rsidTr="007C0869">
        <w:trPr>
          <w:trHeight w:val="33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9AF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FD5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муниципальных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09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A74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407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FDDA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BB7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462481,70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900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463654,60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3C4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350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002882" w:rsidRPr="00DB796D" w14:paraId="68FA28BD" w14:textId="77777777" w:rsidTr="007C0869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9B8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98D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EB58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40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D94" w14:textId="36E8498D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C9A" w14:textId="50399709" w:rsidR="00002882" w:rsidRPr="00DB796D" w:rsidRDefault="00002882" w:rsidP="007C08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442531,50</w:t>
            </w:r>
          </w:p>
          <w:p w14:paraId="5DFAC5F6" w14:textId="77777777" w:rsidR="00002882" w:rsidRPr="00DB796D" w:rsidRDefault="00002882" w:rsidP="007C086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C49" w14:textId="085A6B16" w:rsidR="00002882" w:rsidRPr="00DB796D" w:rsidRDefault="00002882" w:rsidP="007C0869">
            <w:pPr>
              <w:widowContro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462481,7</w:t>
            </w:r>
          </w:p>
          <w:p w14:paraId="48A6484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D8E" w14:textId="25D1BC72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463654,60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9BFD" w14:textId="5AFA56F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406581,70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20D" w14:textId="0438A4DE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361406,00</w:t>
            </w:r>
          </w:p>
        </w:tc>
      </w:tr>
      <w:tr w:rsidR="00002882" w:rsidRPr="00DB796D" w14:paraId="2A22C9E4" w14:textId="77777777" w:rsidTr="007C0869">
        <w:trPr>
          <w:trHeight w:val="2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C77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A37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6BB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056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038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ED5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FD2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174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3C6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8B74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002882" w:rsidRPr="00DB796D" w14:paraId="3372C0C4" w14:textId="77777777" w:rsidTr="007C0869">
        <w:trPr>
          <w:trHeight w:val="2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071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FB3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52D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D0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5C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97E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4B2" w14:textId="77777777" w:rsidR="00002882" w:rsidRPr="00DB796D" w:rsidRDefault="00002882" w:rsidP="007C0869">
            <w:pPr>
              <w:widowControl w:val="0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19083,80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60D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12912,60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BD7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6D03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15648,60</w:t>
            </w:r>
          </w:p>
        </w:tc>
      </w:tr>
      <w:tr w:rsidR="00002882" w:rsidRPr="00DB796D" w14:paraId="562AD421" w14:textId="77777777" w:rsidTr="007C086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9ED47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14:paraId="18F0A0F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C44A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380F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8B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8FE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27212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F36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38842,56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BBE1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36413,43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8106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14791,70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4B6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5990,90</w:t>
            </w:r>
          </w:p>
        </w:tc>
      </w:tr>
      <w:tr w:rsidR="00002882" w:rsidRPr="00DB796D" w14:paraId="6AB14C33" w14:textId="77777777" w:rsidTr="007C086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8D48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EE18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F4D7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78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9471A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9634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1479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5133,76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3842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3894,83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BD6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10404,70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B442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2698,70</w:t>
            </w:r>
          </w:p>
        </w:tc>
      </w:tr>
      <w:tr w:rsidR="00002882" w:rsidRPr="00DB796D" w14:paraId="3B57E9AC" w14:textId="77777777" w:rsidTr="007C086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32C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A6FA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A7F0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18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9B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B087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61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33045,82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A7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32518,60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9E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4004,10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DD6" w14:textId="77777777" w:rsidR="00002882" w:rsidRPr="00DB796D" w:rsidRDefault="00002882" w:rsidP="007C0869">
            <w:pPr>
              <w:widowControl w:val="0"/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3009,70</w:t>
            </w:r>
          </w:p>
        </w:tc>
      </w:tr>
      <w:tr w:rsidR="00002882" w:rsidRPr="00DB796D" w14:paraId="06E4A9F3" w14:textId="77777777" w:rsidTr="007C0869">
        <w:trPr>
          <w:trHeight w:val="315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39EF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67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62A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F6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C5F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D1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5E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DE7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45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382,90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DF1" w14:textId="77777777" w:rsidR="00002882" w:rsidRPr="00DB796D" w:rsidRDefault="00002882" w:rsidP="007C0869">
            <w:pPr>
              <w:widowControl w:val="0"/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282,50</w:t>
            </w:r>
          </w:p>
        </w:tc>
      </w:tr>
      <w:tr w:rsidR="00002882" w:rsidRPr="00DB796D" w14:paraId="65FBF65A" w14:textId="77777777" w:rsidTr="007C086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92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CC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C1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29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7A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4B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3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0B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2930,37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24B1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8945" w14:textId="77777777" w:rsidR="00002882" w:rsidRPr="00DB796D" w:rsidRDefault="00002882" w:rsidP="007C0869">
            <w:pPr>
              <w:widowControl w:val="0"/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002882" w:rsidRPr="00DB796D" w14:paraId="632AED34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D62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636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2A5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55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53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52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B6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C5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81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114,00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14E" w14:textId="77777777" w:rsidR="00002882" w:rsidRPr="00DB796D" w:rsidRDefault="00002882" w:rsidP="007C0869">
            <w:pPr>
              <w:widowControl w:val="0"/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168,00</w:t>
            </w:r>
          </w:p>
        </w:tc>
      </w:tr>
      <w:tr w:rsidR="00002882" w:rsidRPr="00DB796D" w14:paraId="12DB5823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C51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33E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CF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C79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FD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51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7B6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C9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2753,60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F0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298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6FED0625" w14:textId="77777777" w:rsidTr="007C0869">
        <w:trPr>
          <w:trHeight w:val="31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052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FCEB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82FC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F8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148B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D6B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4EEA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AEB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2061,89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38C7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51C0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002882" w:rsidRPr="00DB796D" w14:paraId="215C5279" w14:textId="77777777" w:rsidTr="007C0869">
        <w:trPr>
          <w:trHeight w:val="31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9A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57D7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8131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D1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D70B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AB5E9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18EC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2413,72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F27AF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2061,89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231D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1752,90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E4FE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1636,75</w:t>
            </w:r>
          </w:p>
        </w:tc>
      </w:tr>
      <w:tr w:rsidR="00002882" w:rsidRPr="00DB796D" w14:paraId="21D84571" w14:textId="77777777" w:rsidTr="007C086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19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14:paraId="1148934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CE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DB796D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68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</w:t>
            </w: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EA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F74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665E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15C4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966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679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578B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002882" w:rsidRPr="00DB796D" w14:paraId="5446F25A" w14:textId="77777777" w:rsidTr="007C0869">
        <w:trPr>
          <w:trHeight w:val="536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0A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1D1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8FBD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1439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DAA6A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38F7C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85E78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01143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218,02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7334C6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BC5CF6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37,02</w:t>
            </w:r>
          </w:p>
        </w:tc>
      </w:tr>
      <w:tr w:rsidR="00002882" w:rsidRPr="00DB796D" w14:paraId="17B86E3B" w14:textId="77777777" w:rsidTr="007C0869">
        <w:trPr>
          <w:trHeight w:val="24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4E3F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2A1C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50F6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B6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6121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023B7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01E4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5C93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9670,53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379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D5A91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002882" w:rsidRPr="00DB796D" w14:paraId="152F9BCD" w14:textId="77777777" w:rsidTr="007C086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9831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6989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7C7A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E2E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2715C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3D0C8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3F5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7932,19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CCE6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9670,53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66CD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8012,85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B98BE" w14:textId="77777777" w:rsidR="00002882" w:rsidRPr="00DB796D" w:rsidRDefault="00002882" w:rsidP="007C086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8404,85</w:t>
            </w:r>
          </w:p>
        </w:tc>
      </w:tr>
      <w:tr w:rsidR="00002882" w:rsidRPr="00DB796D" w14:paraId="353EC5FF" w14:textId="77777777" w:rsidTr="007C086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B4B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8A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67BF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B98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075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AB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6D28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FB8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E08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9DF" w14:textId="77777777" w:rsidR="00002882" w:rsidRPr="00DB796D" w:rsidRDefault="00002882" w:rsidP="007C0869">
            <w:pPr>
              <w:widowControl w:val="0"/>
              <w:jc w:val="center"/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25A2C0FD" w14:textId="77777777" w:rsidTr="007C0869">
        <w:trPr>
          <w:trHeight w:val="39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E942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5EE0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8C72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EE5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99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59A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1A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15610,00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62D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A0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A8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6C30CEA6" w14:textId="77777777" w:rsidTr="007C086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264E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4E3B4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053D3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7AA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613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A99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54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936,60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D0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261,00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EA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AF8E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2882" w:rsidRPr="00DB796D" w14:paraId="0D58DB27" w14:textId="77777777" w:rsidTr="007C0869">
        <w:trPr>
          <w:trHeight w:val="248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9E0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530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90B2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E9D6" w14:textId="77777777" w:rsidR="00002882" w:rsidRPr="00DB796D" w:rsidRDefault="00002882" w:rsidP="007C086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832C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CF4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0870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6237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1739,00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44B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2B2" w14:textId="77777777" w:rsidR="00002882" w:rsidRPr="00DB796D" w:rsidRDefault="00002882" w:rsidP="007C0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96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14:paraId="4DB74DF2" w14:textId="77777777" w:rsidR="001C68E4" w:rsidRPr="007C0869" w:rsidRDefault="001C68E4" w:rsidP="007C0869">
      <w:pPr>
        <w:widowControl w:val="0"/>
        <w:ind w:firstLine="709"/>
        <w:rPr>
          <w:sz w:val="24"/>
          <w:szCs w:val="24"/>
        </w:rPr>
      </w:pPr>
    </w:p>
    <w:sectPr w:rsidR="001C68E4" w:rsidRPr="007C0869" w:rsidSect="00DB5A87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BEF3" w14:textId="77777777" w:rsidR="00DE09F9" w:rsidRDefault="00DE09F9" w:rsidP="00002882">
      <w:pPr>
        <w:spacing w:after="0" w:line="240" w:lineRule="auto"/>
      </w:pPr>
      <w:r>
        <w:separator/>
      </w:r>
    </w:p>
  </w:endnote>
  <w:endnote w:type="continuationSeparator" w:id="0">
    <w:p w14:paraId="3DDC70F3" w14:textId="77777777" w:rsidR="00DE09F9" w:rsidRDefault="00DE09F9" w:rsidP="0000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2B9A5" w14:textId="77777777" w:rsidR="00DE09F9" w:rsidRDefault="00DE09F9" w:rsidP="00002882">
      <w:pPr>
        <w:spacing w:after="0" w:line="240" w:lineRule="auto"/>
      </w:pPr>
      <w:r>
        <w:separator/>
      </w:r>
    </w:p>
  </w:footnote>
  <w:footnote w:type="continuationSeparator" w:id="0">
    <w:p w14:paraId="68AC8C31" w14:textId="77777777" w:rsidR="00DE09F9" w:rsidRDefault="00DE09F9" w:rsidP="0000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05B2" w14:textId="77777777" w:rsidR="00DB5A87" w:rsidRDefault="00DB5A87" w:rsidP="00DB5A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6C7554" w14:textId="77777777" w:rsidR="00DB5A87" w:rsidRDefault="00DB5A87" w:rsidP="00DB5A8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46"/>
    <w:rsid w:val="00002882"/>
    <w:rsid w:val="001C68E4"/>
    <w:rsid w:val="00361446"/>
    <w:rsid w:val="007C0869"/>
    <w:rsid w:val="00AE744F"/>
    <w:rsid w:val="00DB5A87"/>
    <w:rsid w:val="00DE09F9"/>
    <w:rsid w:val="00E4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71D3"/>
  <w15:chartTrackingRefBased/>
  <w15:docId w15:val="{3B4A204C-F5BA-44C1-B281-C6672216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88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2882"/>
    <w:pPr>
      <w:keepNext/>
      <w:spacing w:after="0" w:line="240" w:lineRule="auto"/>
      <w:jc w:val="center"/>
      <w:outlineLvl w:val="0"/>
    </w:pPr>
    <w:rPr>
      <w:rFonts w:ascii="Arial" w:eastAsia="Calibri" w:hAnsi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2882"/>
    <w:pPr>
      <w:keepNext/>
      <w:spacing w:after="0" w:line="240" w:lineRule="auto"/>
      <w:jc w:val="center"/>
      <w:outlineLvl w:val="2"/>
    </w:pPr>
    <w:rPr>
      <w:rFonts w:ascii="Arial" w:eastAsia="Calibri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882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882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FontStyle14">
    <w:name w:val="Font Style14"/>
    <w:rsid w:val="00002882"/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+ 11"/>
    <w:aliases w:val="5 pt"/>
    <w:rsid w:val="00002882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3">
    <w:name w:val="header"/>
    <w:basedOn w:val="a"/>
    <w:link w:val="a4"/>
    <w:rsid w:val="00002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88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0028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882"/>
    <w:rPr>
      <w:rFonts w:ascii="Calibri" w:eastAsia="Times New Roman" w:hAnsi="Calibri" w:cs="Times New Roman"/>
    </w:rPr>
  </w:style>
  <w:style w:type="character" w:styleId="a7">
    <w:name w:val="page number"/>
    <w:basedOn w:val="a0"/>
    <w:rsid w:val="00002882"/>
  </w:style>
  <w:style w:type="paragraph" w:styleId="a8">
    <w:name w:val="Balloon Text"/>
    <w:basedOn w:val="a"/>
    <w:link w:val="a9"/>
    <w:rsid w:val="0000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0288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15k158</dc:creator>
  <cp:keywords/>
  <dc:description/>
  <cp:lastModifiedBy>15k158</cp:lastModifiedBy>
  <cp:revision>4</cp:revision>
  <dcterms:created xsi:type="dcterms:W3CDTF">2021-11-23T04:21:00Z</dcterms:created>
  <dcterms:modified xsi:type="dcterms:W3CDTF">2021-11-23T04:39:00Z</dcterms:modified>
</cp:coreProperties>
</file>