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A" w:rsidRDefault="00900ECA" w:rsidP="00900ECA">
      <w:pPr>
        <w:jc w:val="center"/>
        <w:rPr>
          <w:rFonts w:ascii="Arial" w:hAnsi="Arial"/>
          <w:b/>
          <w:sz w:val="28"/>
          <w:szCs w:val="28"/>
        </w:rPr>
      </w:pPr>
      <w:r>
        <w:rPr>
          <w:rFonts w:ascii="Arial" w:hAnsi="Arial"/>
          <w:b/>
          <w:sz w:val="28"/>
          <w:szCs w:val="28"/>
        </w:rPr>
        <w:t xml:space="preserve">Российская Федерация </w:t>
      </w:r>
    </w:p>
    <w:p w:rsidR="00900ECA" w:rsidRDefault="00900ECA" w:rsidP="00900ECA">
      <w:pPr>
        <w:jc w:val="center"/>
        <w:rPr>
          <w:rFonts w:ascii="Arial" w:hAnsi="Arial"/>
          <w:b/>
          <w:sz w:val="28"/>
          <w:szCs w:val="28"/>
        </w:rPr>
      </w:pPr>
      <w:r>
        <w:rPr>
          <w:rFonts w:ascii="Arial" w:hAnsi="Arial"/>
          <w:b/>
          <w:sz w:val="28"/>
          <w:szCs w:val="28"/>
        </w:rPr>
        <w:t>Иркутская область</w:t>
      </w:r>
    </w:p>
    <w:p w:rsidR="00900ECA" w:rsidRDefault="00900ECA" w:rsidP="00900ECA">
      <w:pPr>
        <w:jc w:val="center"/>
        <w:rPr>
          <w:rFonts w:ascii="Arial" w:hAnsi="Arial"/>
          <w:b/>
          <w:sz w:val="28"/>
          <w:szCs w:val="28"/>
        </w:rPr>
      </w:pPr>
      <w:r>
        <w:rPr>
          <w:rFonts w:ascii="Arial" w:hAnsi="Arial"/>
          <w:b/>
          <w:sz w:val="28"/>
          <w:szCs w:val="28"/>
        </w:rPr>
        <w:t>Боханский район</w:t>
      </w:r>
    </w:p>
    <w:p w:rsidR="00900ECA" w:rsidRDefault="00900ECA" w:rsidP="00900ECA">
      <w:pPr>
        <w:rPr>
          <w:rFonts w:ascii="Arial" w:hAnsi="Arial"/>
          <w:b/>
          <w:sz w:val="28"/>
          <w:szCs w:val="28"/>
        </w:rPr>
      </w:pPr>
    </w:p>
    <w:p w:rsidR="00900ECA" w:rsidRDefault="00900ECA" w:rsidP="00900ECA">
      <w:pPr>
        <w:jc w:val="center"/>
        <w:rPr>
          <w:rFonts w:ascii="Arial" w:hAnsi="Arial"/>
          <w:b/>
          <w:i/>
          <w:sz w:val="28"/>
          <w:szCs w:val="28"/>
        </w:rPr>
      </w:pPr>
    </w:p>
    <w:p w:rsidR="00900ECA" w:rsidRDefault="00900ECA" w:rsidP="00900ECA">
      <w:pPr>
        <w:pStyle w:val="1"/>
        <w:rPr>
          <w:rFonts w:ascii="Arial" w:hAnsi="Arial" w:cs="Arial"/>
          <w:sz w:val="28"/>
          <w:szCs w:val="28"/>
        </w:rPr>
      </w:pPr>
      <w:r>
        <w:rPr>
          <w:rFonts w:ascii="Arial" w:hAnsi="Arial" w:cs="Arial"/>
          <w:sz w:val="28"/>
          <w:szCs w:val="28"/>
        </w:rPr>
        <w:t>Администрация муниципального образования «Казачье»</w:t>
      </w:r>
    </w:p>
    <w:p w:rsidR="00900ECA" w:rsidRDefault="00900ECA" w:rsidP="00900ECA">
      <w:pPr>
        <w:rPr>
          <w:rFonts w:ascii="Arial" w:hAnsi="Arial" w:cs="Arial"/>
          <w:sz w:val="28"/>
          <w:szCs w:val="28"/>
        </w:rPr>
      </w:pPr>
    </w:p>
    <w:p w:rsidR="00900ECA" w:rsidRDefault="00900ECA" w:rsidP="00900ECA">
      <w:pPr>
        <w:pStyle w:val="1"/>
        <w:rPr>
          <w:rFonts w:ascii="Arial" w:hAnsi="Arial" w:cs="Arial"/>
          <w:b/>
          <w:sz w:val="28"/>
          <w:szCs w:val="28"/>
        </w:rPr>
      </w:pPr>
      <w:r>
        <w:rPr>
          <w:rFonts w:ascii="Arial" w:hAnsi="Arial" w:cs="Arial"/>
          <w:b/>
          <w:sz w:val="28"/>
          <w:szCs w:val="28"/>
        </w:rPr>
        <w:t>Глава администрации</w:t>
      </w:r>
    </w:p>
    <w:p w:rsidR="00900ECA" w:rsidRDefault="00900ECA" w:rsidP="00900ECA">
      <w:pPr>
        <w:rPr>
          <w:rFonts w:ascii="Arial" w:hAnsi="Arial" w:cs="Arial"/>
          <w:b/>
          <w:sz w:val="28"/>
          <w:szCs w:val="28"/>
        </w:rPr>
      </w:pPr>
    </w:p>
    <w:p w:rsidR="00900ECA" w:rsidRDefault="00900ECA" w:rsidP="00900ECA">
      <w:pPr>
        <w:pStyle w:val="1"/>
        <w:rPr>
          <w:rFonts w:ascii="Arial" w:hAnsi="Arial" w:cs="Arial"/>
          <w:b/>
          <w:sz w:val="28"/>
          <w:szCs w:val="28"/>
        </w:rPr>
      </w:pPr>
      <w:r>
        <w:rPr>
          <w:rFonts w:ascii="Arial" w:hAnsi="Arial" w:cs="Arial"/>
          <w:b/>
          <w:sz w:val="28"/>
          <w:szCs w:val="28"/>
        </w:rPr>
        <w:t>ПОСТАНОВЛЕНИЕ</w:t>
      </w:r>
    </w:p>
    <w:p w:rsidR="00900ECA" w:rsidRPr="00E12B64" w:rsidRDefault="00900ECA" w:rsidP="00900ECA">
      <w:pPr>
        <w:jc w:val="center"/>
        <w:outlineLvl w:val="0"/>
        <w:rPr>
          <w:bCs/>
        </w:rPr>
      </w:pPr>
      <w:r w:rsidRPr="00E12B64">
        <w:rPr>
          <w:bCs/>
        </w:rPr>
        <w:tab/>
      </w:r>
    </w:p>
    <w:p w:rsidR="00900ECA" w:rsidRPr="00E12B64" w:rsidRDefault="00900ECA" w:rsidP="00900ECA">
      <w:pPr>
        <w:pStyle w:val="1"/>
        <w:rPr>
          <w:bCs/>
        </w:rPr>
      </w:pPr>
    </w:p>
    <w:p w:rsidR="00900ECA" w:rsidRPr="007A73F9" w:rsidRDefault="00900ECA" w:rsidP="00900ECA">
      <w:pPr>
        <w:rPr>
          <w:sz w:val="28"/>
          <w:szCs w:val="28"/>
        </w:rPr>
      </w:pPr>
      <w:r>
        <w:t xml:space="preserve">      </w:t>
      </w:r>
      <w:r w:rsidRPr="007A73F9">
        <w:rPr>
          <w:sz w:val="28"/>
          <w:szCs w:val="28"/>
        </w:rPr>
        <w:t xml:space="preserve">от 14.12. </w:t>
      </w:r>
      <w:smartTag w:uri="urn:schemas-microsoft-com:office:smarttags" w:element="metricconverter">
        <w:smartTagPr>
          <w:attr w:name="ProductID" w:val="2011 г"/>
        </w:smartTagPr>
        <w:r w:rsidRPr="007A73F9">
          <w:rPr>
            <w:sz w:val="28"/>
            <w:szCs w:val="28"/>
          </w:rPr>
          <w:t>2011 г</w:t>
        </w:r>
      </w:smartTag>
      <w:r w:rsidRPr="007A73F9">
        <w:rPr>
          <w:sz w:val="28"/>
          <w:szCs w:val="28"/>
        </w:rPr>
        <w:t>. № 72                                                                        с. Казачье</w:t>
      </w:r>
    </w:p>
    <w:p w:rsidR="00900ECA" w:rsidRPr="007A73F9" w:rsidRDefault="00900ECA" w:rsidP="00900ECA">
      <w:pPr>
        <w:jc w:val="both"/>
      </w:pPr>
    </w:p>
    <w:p w:rsidR="00900ECA" w:rsidRPr="007A73F9" w:rsidRDefault="00900ECA" w:rsidP="00900ECA">
      <w:pPr>
        <w:pStyle w:val="ConsPlusTitle"/>
        <w:widowControl/>
        <w:rPr>
          <w:rFonts w:ascii="Times New Roman" w:hAnsi="Times New Roman" w:cs="Times New Roman"/>
          <w:b w:val="0"/>
          <w:sz w:val="28"/>
          <w:szCs w:val="28"/>
        </w:rPr>
      </w:pPr>
      <w:r w:rsidRPr="007A73F9">
        <w:rPr>
          <w:rFonts w:ascii="Times New Roman" w:hAnsi="Times New Roman" w:cs="Times New Roman"/>
          <w:b w:val="0"/>
          <w:sz w:val="28"/>
          <w:szCs w:val="28"/>
        </w:rPr>
        <w:t>«Об утверждении  Административного  регламента</w:t>
      </w:r>
    </w:p>
    <w:p w:rsidR="00900ECA" w:rsidRPr="007A73F9" w:rsidRDefault="00900ECA" w:rsidP="00900ECA">
      <w:pPr>
        <w:autoSpaceDE w:val="0"/>
        <w:rPr>
          <w:color w:val="000000"/>
          <w:sz w:val="28"/>
          <w:szCs w:val="28"/>
        </w:rPr>
      </w:pPr>
      <w:r w:rsidRPr="007A73F9">
        <w:rPr>
          <w:sz w:val="28"/>
          <w:szCs w:val="28"/>
        </w:rPr>
        <w:t xml:space="preserve">по </w:t>
      </w:r>
      <w:r w:rsidRPr="007A73F9">
        <w:rPr>
          <w:color w:val="000000"/>
          <w:sz w:val="28"/>
          <w:szCs w:val="28"/>
        </w:rPr>
        <w:t xml:space="preserve">предоставлению </w:t>
      </w:r>
      <w:r w:rsidRPr="007A73F9">
        <w:rPr>
          <w:sz w:val="28"/>
          <w:szCs w:val="28"/>
        </w:rPr>
        <w:t>муниципальной услуги «По оформлению</w:t>
      </w:r>
      <w:r w:rsidRPr="007A73F9">
        <w:rPr>
          <w:color w:val="000000"/>
          <w:sz w:val="28"/>
          <w:szCs w:val="28"/>
        </w:rPr>
        <w:t xml:space="preserve"> </w:t>
      </w:r>
    </w:p>
    <w:p w:rsidR="00900ECA" w:rsidRPr="007A73F9" w:rsidRDefault="00900ECA" w:rsidP="00900ECA">
      <w:pPr>
        <w:autoSpaceDE w:val="0"/>
        <w:rPr>
          <w:color w:val="000000"/>
          <w:sz w:val="28"/>
          <w:szCs w:val="28"/>
        </w:rPr>
      </w:pPr>
      <w:r w:rsidRPr="007A73F9">
        <w:rPr>
          <w:color w:val="000000"/>
          <w:sz w:val="28"/>
          <w:szCs w:val="28"/>
        </w:rPr>
        <w:t>документов при передаче жилых помещений в собственность граждан»</w:t>
      </w:r>
    </w:p>
    <w:p w:rsidR="00900ECA" w:rsidRPr="007A73F9" w:rsidRDefault="00900ECA" w:rsidP="00900ECA">
      <w:pPr>
        <w:rPr>
          <w:sz w:val="28"/>
          <w:szCs w:val="28"/>
        </w:rPr>
      </w:pPr>
    </w:p>
    <w:p w:rsidR="00900ECA" w:rsidRPr="007A73F9" w:rsidRDefault="00900ECA" w:rsidP="00900ECA">
      <w:pPr>
        <w:rPr>
          <w:sz w:val="28"/>
          <w:szCs w:val="28"/>
        </w:rPr>
      </w:pPr>
    </w:p>
    <w:p w:rsidR="00900ECA" w:rsidRPr="007A73F9" w:rsidRDefault="00900ECA" w:rsidP="00900ECA">
      <w:pPr>
        <w:jc w:val="both"/>
        <w:rPr>
          <w:sz w:val="28"/>
          <w:szCs w:val="28"/>
        </w:rPr>
      </w:pPr>
      <w:r w:rsidRPr="007A73F9">
        <w:rPr>
          <w:sz w:val="28"/>
          <w:szCs w:val="28"/>
        </w:rPr>
        <w:tab/>
        <w:t xml:space="preserve">В целях повышения требований к качеству и доступности предоставления муниципальной услуги «По оформлению документов при передаче жилых помещений в собственность граждан», 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Постановления главы администрации муниципального образования «Казачье» от 26.09.2011г. № 56 «О порядке разработки и утверждения административных регламентов муниципальных услуг» и «О порядке проведения экспертизы проектов административных </w:t>
      </w:r>
      <w:r w:rsidRPr="007A73F9">
        <w:rPr>
          <w:sz w:val="28"/>
          <w:szCs w:val="28"/>
        </w:rPr>
        <w:lastRenderedPageBreak/>
        <w:t>регламентов предоставления муниципальных услуг МО «Казачье», руководствуясь Уставом муниципального образования «Казачье».</w:t>
      </w:r>
    </w:p>
    <w:p w:rsidR="00900ECA" w:rsidRPr="007A73F9" w:rsidRDefault="00900ECA" w:rsidP="00900ECA">
      <w:pPr>
        <w:jc w:val="both"/>
        <w:rPr>
          <w:sz w:val="28"/>
          <w:szCs w:val="28"/>
        </w:rPr>
      </w:pPr>
    </w:p>
    <w:p w:rsidR="00900ECA" w:rsidRPr="007A73F9" w:rsidRDefault="00900ECA" w:rsidP="00900ECA">
      <w:pPr>
        <w:jc w:val="both"/>
        <w:rPr>
          <w:sz w:val="28"/>
          <w:szCs w:val="28"/>
        </w:rPr>
      </w:pPr>
      <w:r w:rsidRPr="007A73F9">
        <w:rPr>
          <w:sz w:val="28"/>
          <w:szCs w:val="28"/>
        </w:rPr>
        <w:tab/>
      </w:r>
    </w:p>
    <w:p w:rsidR="00900ECA" w:rsidRPr="007A73F9" w:rsidRDefault="00900ECA" w:rsidP="00900ECA">
      <w:pPr>
        <w:jc w:val="center"/>
        <w:rPr>
          <w:sz w:val="28"/>
          <w:szCs w:val="28"/>
        </w:rPr>
      </w:pPr>
      <w:r w:rsidRPr="007A73F9">
        <w:rPr>
          <w:sz w:val="28"/>
          <w:szCs w:val="28"/>
        </w:rPr>
        <w:t>ПОСТАНОВЛЯЮ:</w:t>
      </w:r>
    </w:p>
    <w:p w:rsidR="00900ECA" w:rsidRPr="007A73F9" w:rsidRDefault="00900ECA" w:rsidP="00900ECA">
      <w:pPr>
        <w:jc w:val="both"/>
        <w:rPr>
          <w:sz w:val="28"/>
          <w:szCs w:val="28"/>
        </w:rPr>
      </w:pPr>
    </w:p>
    <w:p w:rsidR="00900ECA" w:rsidRPr="007A73F9" w:rsidRDefault="00900ECA" w:rsidP="00900ECA">
      <w:pPr>
        <w:autoSpaceDE w:val="0"/>
        <w:jc w:val="both"/>
        <w:rPr>
          <w:color w:val="000000"/>
          <w:sz w:val="28"/>
          <w:szCs w:val="28"/>
        </w:rPr>
      </w:pPr>
      <w:r w:rsidRPr="007A73F9">
        <w:rPr>
          <w:sz w:val="28"/>
          <w:szCs w:val="28"/>
        </w:rPr>
        <w:tab/>
        <w:t>1. Утвердить административный регламент муниципальной услуги «По оформлению</w:t>
      </w:r>
      <w:r w:rsidRPr="007A73F9">
        <w:rPr>
          <w:color w:val="000000"/>
          <w:sz w:val="28"/>
          <w:szCs w:val="28"/>
        </w:rPr>
        <w:t xml:space="preserve"> документов при передаче жилых помещений в собственность граждан» </w:t>
      </w:r>
      <w:r w:rsidRPr="007A73F9">
        <w:rPr>
          <w:sz w:val="28"/>
          <w:szCs w:val="28"/>
        </w:rPr>
        <w:t>(прилагается).</w:t>
      </w:r>
    </w:p>
    <w:p w:rsidR="00900ECA" w:rsidRPr="007A73F9" w:rsidRDefault="00900ECA" w:rsidP="00900ECA">
      <w:pPr>
        <w:pStyle w:val="ConsPlusTitle"/>
        <w:widowControl/>
        <w:ind w:firstLine="708"/>
        <w:jc w:val="both"/>
        <w:rPr>
          <w:rFonts w:ascii="Times New Roman" w:hAnsi="Times New Roman" w:cs="Times New Roman"/>
          <w:b w:val="0"/>
          <w:sz w:val="28"/>
          <w:szCs w:val="28"/>
        </w:rPr>
      </w:pPr>
      <w:r w:rsidRPr="007A73F9">
        <w:rPr>
          <w:rFonts w:ascii="Times New Roman" w:hAnsi="Times New Roman" w:cs="Times New Roman"/>
          <w:b w:val="0"/>
          <w:sz w:val="28"/>
          <w:szCs w:val="28"/>
        </w:rPr>
        <w:t>2. Ведущему специалисту по земле и имуществу муниципального образования «Казачье» организовать предоставление муниципальной услуги «По оформлению документов при передаче жилых помещений в собственность граждан».</w:t>
      </w:r>
    </w:p>
    <w:p w:rsidR="00900ECA" w:rsidRPr="007A73F9" w:rsidRDefault="00900ECA" w:rsidP="00900ECA">
      <w:pPr>
        <w:jc w:val="both"/>
        <w:rPr>
          <w:sz w:val="28"/>
          <w:szCs w:val="28"/>
        </w:rPr>
      </w:pPr>
      <w:r w:rsidRPr="007A73F9">
        <w:rPr>
          <w:sz w:val="28"/>
          <w:szCs w:val="28"/>
        </w:rPr>
        <w:tab/>
        <w:t>3. Контроль за исполнением настоящего постановления оставляю за собой.</w:t>
      </w:r>
    </w:p>
    <w:p w:rsidR="00900ECA" w:rsidRPr="007A73F9" w:rsidRDefault="00900ECA" w:rsidP="00900ECA">
      <w:pPr>
        <w:jc w:val="both"/>
        <w:rPr>
          <w:sz w:val="28"/>
          <w:szCs w:val="28"/>
        </w:rPr>
      </w:pPr>
      <w:r w:rsidRPr="007A73F9">
        <w:rPr>
          <w:sz w:val="28"/>
          <w:szCs w:val="28"/>
        </w:rPr>
        <w:tab/>
        <w:t>4. Настоящее постановление опубликовать в Вестнике МО «Казачье».</w:t>
      </w:r>
    </w:p>
    <w:p w:rsidR="00900ECA" w:rsidRPr="007A73F9" w:rsidRDefault="00900ECA" w:rsidP="00900ECA">
      <w:pPr>
        <w:jc w:val="both"/>
        <w:rPr>
          <w:sz w:val="28"/>
          <w:szCs w:val="28"/>
        </w:rPr>
      </w:pPr>
    </w:p>
    <w:p w:rsidR="00900ECA" w:rsidRPr="007A73F9" w:rsidRDefault="00900ECA" w:rsidP="00900ECA">
      <w:pPr>
        <w:jc w:val="both"/>
        <w:rPr>
          <w:sz w:val="28"/>
          <w:szCs w:val="28"/>
        </w:rPr>
      </w:pPr>
    </w:p>
    <w:p w:rsidR="00900ECA" w:rsidRPr="007A73F9" w:rsidRDefault="00900ECA" w:rsidP="00900ECA">
      <w:pPr>
        <w:jc w:val="both"/>
        <w:rPr>
          <w:sz w:val="28"/>
          <w:szCs w:val="28"/>
        </w:rPr>
      </w:pPr>
    </w:p>
    <w:p w:rsidR="00900ECA" w:rsidRPr="007A73F9" w:rsidRDefault="00900ECA" w:rsidP="00900ECA">
      <w:pPr>
        <w:jc w:val="both"/>
        <w:rPr>
          <w:sz w:val="28"/>
          <w:szCs w:val="28"/>
        </w:rPr>
      </w:pPr>
    </w:p>
    <w:p w:rsidR="00900ECA" w:rsidRPr="007A73F9" w:rsidRDefault="00900ECA" w:rsidP="00900ECA">
      <w:pPr>
        <w:jc w:val="both"/>
        <w:rPr>
          <w:sz w:val="28"/>
          <w:szCs w:val="28"/>
        </w:rPr>
      </w:pPr>
      <w:r w:rsidRPr="007A73F9">
        <w:rPr>
          <w:sz w:val="28"/>
          <w:szCs w:val="28"/>
        </w:rPr>
        <w:t xml:space="preserve">                                                                                                    Т.С.Пушкарева</w:t>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r w:rsidRPr="007A73F9">
        <w:rPr>
          <w:sz w:val="28"/>
          <w:szCs w:val="28"/>
        </w:rPr>
        <w:tab/>
      </w:r>
    </w:p>
    <w:p w:rsidR="00900ECA" w:rsidRPr="007A73F9" w:rsidRDefault="00900ECA" w:rsidP="00900ECA">
      <w:pPr>
        <w:rPr>
          <w:sz w:val="28"/>
          <w:szCs w:val="28"/>
        </w:rPr>
      </w:pPr>
    </w:p>
    <w:p w:rsidR="00900ECA" w:rsidRPr="00E12B64" w:rsidRDefault="00900ECA" w:rsidP="00900ECA"/>
    <w:p w:rsidR="00900ECA" w:rsidRPr="007A73F9" w:rsidRDefault="00900ECA" w:rsidP="00900ECA">
      <w:pPr>
        <w:pStyle w:val="a3"/>
        <w:rPr>
          <w:szCs w:val="24"/>
        </w:rPr>
      </w:pPr>
      <w:r w:rsidRPr="00E12B64">
        <w:rPr>
          <w:szCs w:val="24"/>
        </w:rPr>
        <w:t xml:space="preserve">        </w:t>
      </w:r>
    </w:p>
    <w:p w:rsidR="00900ECA" w:rsidRDefault="00900ECA" w:rsidP="00900ECA">
      <w:pPr>
        <w:pStyle w:val="21"/>
        <w:tabs>
          <w:tab w:val="left" w:pos="5850"/>
        </w:tabs>
        <w:rPr>
          <w:sz w:val="24"/>
          <w:szCs w:val="24"/>
        </w:rPr>
      </w:pPr>
      <w:r>
        <w:rPr>
          <w:sz w:val="24"/>
          <w:szCs w:val="24"/>
        </w:rPr>
        <w:t xml:space="preserve">                                                                                               </w:t>
      </w: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Default="00900ECA" w:rsidP="00900ECA">
      <w:pPr>
        <w:pStyle w:val="21"/>
        <w:tabs>
          <w:tab w:val="left" w:pos="5850"/>
        </w:tabs>
        <w:rPr>
          <w:sz w:val="24"/>
          <w:szCs w:val="24"/>
        </w:rPr>
      </w:pPr>
    </w:p>
    <w:p w:rsidR="00900ECA" w:rsidRPr="00E12B64" w:rsidRDefault="00900ECA" w:rsidP="00900ECA">
      <w:pPr>
        <w:pStyle w:val="21"/>
        <w:tabs>
          <w:tab w:val="left" w:pos="5850"/>
        </w:tabs>
        <w:jc w:val="right"/>
        <w:rPr>
          <w:sz w:val="24"/>
          <w:szCs w:val="24"/>
        </w:rPr>
      </w:pPr>
      <w:r>
        <w:rPr>
          <w:sz w:val="24"/>
          <w:szCs w:val="24"/>
        </w:rPr>
        <w:t xml:space="preserve"> </w:t>
      </w:r>
      <w:r w:rsidRPr="00E12B64">
        <w:rPr>
          <w:sz w:val="24"/>
          <w:szCs w:val="24"/>
        </w:rPr>
        <w:t>Приложение №1</w:t>
      </w:r>
    </w:p>
    <w:p w:rsidR="00900ECA" w:rsidRPr="00E12B64" w:rsidRDefault="00900ECA" w:rsidP="00900ECA">
      <w:pPr>
        <w:ind w:left="5760"/>
      </w:pPr>
      <w:r w:rsidRPr="00E12B64">
        <w:t xml:space="preserve">Утверждено </w:t>
      </w:r>
    </w:p>
    <w:p w:rsidR="00900ECA" w:rsidRPr="00E12B64" w:rsidRDefault="00900ECA" w:rsidP="00900ECA">
      <w:pPr>
        <w:ind w:left="5760"/>
      </w:pPr>
      <w:r w:rsidRPr="00E12B64">
        <w:t>Постановлением главы Администрации</w:t>
      </w:r>
    </w:p>
    <w:p w:rsidR="00900ECA" w:rsidRPr="00E12B64" w:rsidRDefault="00900ECA" w:rsidP="00900ECA">
      <w:pPr>
        <w:ind w:left="5760"/>
      </w:pPr>
      <w:r w:rsidRPr="00E12B64">
        <w:t>муниципального образования    «</w:t>
      </w:r>
      <w:r>
        <w:t>Казачье</w:t>
      </w:r>
      <w:r w:rsidRPr="00E12B64">
        <w:t>»</w:t>
      </w:r>
    </w:p>
    <w:p w:rsidR="00900ECA" w:rsidRPr="00E12B64" w:rsidRDefault="00900ECA" w:rsidP="00900ECA">
      <w:pPr>
        <w:ind w:left="5760"/>
      </w:pPr>
      <w:r>
        <w:t>от 14.12.2011 г. № 68</w:t>
      </w:r>
    </w:p>
    <w:p w:rsidR="00900ECA" w:rsidRPr="00E12B64" w:rsidRDefault="00900ECA" w:rsidP="00900ECA">
      <w:pPr>
        <w:jc w:val="center"/>
        <w:rPr>
          <w:b/>
        </w:rPr>
      </w:pPr>
    </w:p>
    <w:p w:rsidR="00900ECA" w:rsidRPr="00E12B64" w:rsidRDefault="00900ECA" w:rsidP="00900ECA">
      <w:pPr>
        <w:jc w:val="center"/>
        <w:rPr>
          <w:b/>
        </w:rPr>
      </w:pPr>
    </w:p>
    <w:p w:rsidR="00900ECA" w:rsidRPr="00E12B64" w:rsidRDefault="00900ECA" w:rsidP="00900ECA">
      <w:pPr>
        <w:jc w:val="center"/>
        <w:rPr>
          <w:b/>
        </w:rPr>
      </w:pPr>
    </w:p>
    <w:p w:rsidR="00900ECA" w:rsidRPr="00E12B64" w:rsidRDefault="00900ECA" w:rsidP="00900ECA">
      <w:pPr>
        <w:jc w:val="center"/>
        <w:rPr>
          <w:b/>
        </w:rPr>
      </w:pPr>
    </w:p>
    <w:p w:rsidR="00900ECA" w:rsidRPr="00E12B64" w:rsidRDefault="00900ECA" w:rsidP="00900ECA">
      <w:pPr>
        <w:rPr>
          <w:b/>
        </w:rPr>
      </w:pPr>
    </w:p>
    <w:p w:rsidR="00900ECA" w:rsidRPr="00E12B64" w:rsidRDefault="00900ECA" w:rsidP="00900ECA">
      <w:pPr>
        <w:jc w:val="center"/>
        <w:rPr>
          <w:b/>
        </w:rPr>
      </w:pPr>
    </w:p>
    <w:p w:rsidR="00900ECA" w:rsidRPr="00E12B64" w:rsidRDefault="00900ECA" w:rsidP="00900ECA">
      <w:pPr>
        <w:jc w:val="center"/>
      </w:pPr>
    </w:p>
    <w:p w:rsidR="00900ECA" w:rsidRPr="00E12B64" w:rsidRDefault="00900ECA" w:rsidP="00900ECA">
      <w:pPr>
        <w:pStyle w:val="ConsPlusNormal"/>
        <w:widowControl/>
        <w:ind w:firstLine="540"/>
        <w:jc w:val="center"/>
        <w:rPr>
          <w:rFonts w:ascii="Times New Roman" w:hAnsi="Times New Roman" w:cs="Times New Roman"/>
          <w:b/>
          <w:bCs/>
          <w:sz w:val="24"/>
          <w:szCs w:val="24"/>
        </w:rPr>
      </w:pPr>
      <w:r w:rsidRPr="00E12B64">
        <w:rPr>
          <w:rFonts w:ascii="Times New Roman" w:hAnsi="Times New Roman" w:cs="Times New Roman"/>
          <w:b/>
          <w:bCs/>
          <w:sz w:val="24"/>
          <w:szCs w:val="24"/>
        </w:rPr>
        <w:t>АДМИНИСТРАТИВНЫЙ РЕГЛАМЕНТ</w:t>
      </w:r>
    </w:p>
    <w:p w:rsidR="00900ECA" w:rsidRPr="007A73F9" w:rsidRDefault="00900ECA" w:rsidP="00900ECA">
      <w:pPr>
        <w:autoSpaceDE w:val="0"/>
        <w:jc w:val="center"/>
        <w:rPr>
          <w:b/>
          <w:color w:val="000000"/>
        </w:rPr>
      </w:pPr>
      <w:r>
        <w:rPr>
          <w:b/>
        </w:rPr>
        <w:t>а</w:t>
      </w:r>
      <w:r w:rsidRPr="00E12B64">
        <w:rPr>
          <w:b/>
        </w:rPr>
        <w:t>дминистрации муниципального образования «</w:t>
      </w:r>
      <w:r>
        <w:rPr>
          <w:b/>
        </w:rPr>
        <w:t>Казачье</w:t>
      </w:r>
      <w:r w:rsidRPr="00E12B64">
        <w:rPr>
          <w:b/>
        </w:rPr>
        <w:t xml:space="preserve">» по </w:t>
      </w:r>
      <w:r w:rsidRPr="00E12B64">
        <w:rPr>
          <w:b/>
          <w:color w:val="000000"/>
        </w:rPr>
        <w:t xml:space="preserve">предоставлению </w:t>
      </w:r>
      <w:r w:rsidRPr="00E12B64">
        <w:rPr>
          <w:b/>
        </w:rPr>
        <w:t>муниципальной услуги по оформлению</w:t>
      </w:r>
      <w:r w:rsidRPr="00E12B64">
        <w:rPr>
          <w:b/>
          <w:color w:val="000000"/>
        </w:rPr>
        <w:t xml:space="preserve"> документов при передаче жилых п</w:t>
      </w:r>
      <w:r>
        <w:rPr>
          <w:b/>
          <w:color w:val="000000"/>
        </w:rPr>
        <w:t>омещений в собственность граждан</w:t>
      </w:r>
    </w:p>
    <w:p w:rsidR="00900ECA" w:rsidRDefault="00900ECA" w:rsidP="00900ECA">
      <w:pPr>
        <w:autoSpaceDE w:val="0"/>
        <w:autoSpaceDN w:val="0"/>
        <w:adjustRightInd w:val="0"/>
        <w:rPr>
          <w:b/>
        </w:rPr>
      </w:pPr>
    </w:p>
    <w:p w:rsidR="00900ECA" w:rsidRPr="00E12B64" w:rsidRDefault="00900ECA" w:rsidP="00900ECA">
      <w:pPr>
        <w:autoSpaceDE w:val="0"/>
        <w:autoSpaceDN w:val="0"/>
        <w:adjustRightInd w:val="0"/>
        <w:jc w:val="center"/>
        <w:rPr>
          <w:b/>
        </w:rPr>
      </w:pPr>
    </w:p>
    <w:p w:rsidR="00900ECA" w:rsidRPr="00E12B64" w:rsidRDefault="00900ECA" w:rsidP="00900ECA">
      <w:pPr>
        <w:autoSpaceDE w:val="0"/>
        <w:autoSpaceDN w:val="0"/>
        <w:adjustRightInd w:val="0"/>
        <w:jc w:val="center"/>
        <w:rPr>
          <w:b/>
        </w:rPr>
      </w:pPr>
    </w:p>
    <w:p w:rsidR="00900ECA" w:rsidRPr="00E12B64" w:rsidRDefault="00900ECA" w:rsidP="00900ECA">
      <w:pPr>
        <w:autoSpaceDE w:val="0"/>
        <w:autoSpaceDN w:val="0"/>
        <w:adjustRightInd w:val="0"/>
        <w:jc w:val="center"/>
        <w:rPr>
          <w:b/>
        </w:rPr>
      </w:pPr>
      <w:r w:rsidRPr="00E12B64">
        <w:rPr>
          <w:b/>
        </w:rPr>
        <w:t xml:space="preserve">с. </w:t>
      </w:r>
      <w:r>
        <w:rPr>
          <w:b/>
        </w:rPr>
        <w:t>Казачье</w:t>
      </w:r>
    </w:p>
    <w:p w:rsidR="00900ECA" w:rsidRPr="00E12B64" w:rsidRDefault="00900ECA" w:rsidP="00900ECA">
      <w:pPr>
        <w:autoSpaceDE w:val="0"/>
        <w:autoSpaceDN w:val="0"/>
        <w:adjustRightInd w:val="0"/>
        <w:jc w:val="center"/>
        <w:rPr>
          <w:b/>
        </w:rPr>
      </w:pPr>
    </w:p>
    <w:p w:rsidR="00900ECA" w:rsidRPr="007A73F9" w:rsidRDefault="00900ECA" w:rsidP="00900ECA">
      <w:pPr>
        <w:pStyle w:val="ConsPlusNormal"/>
        <w:widowControl/>
        <w:ind w:firstLine="0"/>
        <w:jc w:val="both"/>
        <w:rPr>
          <w:rFonts w:ascii="Times New Roman" w:hAnsi="Times New Roman" w:cs="Times New Roman"/>
          <w:sz w:val="22"/>
          <w:szCs w:val="22"/>
        </w:rPr>
      </w:pPr>
      <w:r w:rsidRPr="007A73F9">
        <w:rPr>
          <w:rFonts w:ascii="Times New Roman" w:hAnsi="Times New Roman" w:cs="Times New Roman"/>
          <w:sz w:val="22"/>
          <w:szCs w:val="22"/>
        </w:rPr>
        <w:t>I. Общие положения</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1.1. Наименование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"Оформление</w:t>
      </w:r>
      <w:r w:rsidRPr="007A73F9">
        <w:rPr>
          <w:rFonts w:ascii="Times New Roman" w:hAnsi="Times New Roman" w:cs="Times New Roman"/>
          <w:color w:val="000000"/>
          <w:sz w:val="22"/>
          <w:szCs w:val="22"/>
        </w:rPr>
        <w:t xml:space="preserve"> документов при передаче жилых помещений в собственность граждан</w:t>
      </w:r>
      <w:r w:rsidRPr="007A73F9">
        <w:rPr>
          <w:rFonts w:ascii="Times New Roman" w:hAnsi="Times New Roman" w:cs="Times New Roman"/>
          <w:sz w:val="22"/>
          <w:szCs w:val="22"/>
        </w:rPr>
        <w:t>".</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1.2. Нормативные правовые акты, регулирующие предоставление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Оформление</w:t>
      </w:r>
      <w:r w:rsidRPr="007A73F9">
        <w:rPr>
          <w:rFonts w:ascii="Times New Roman" w:hAnsi="Times New Roman" w:cs="Times New Roman"/>
          <w:color w:val="000000"/>
          <w:sz w:val="22"/>
          <w:szCs w:val="22"/>
        </w:rPr>
        <w:t xml:space="preserve"> документов при передаче жилых помещений в собственность граждан </w:t>
      </w:r>
      <w:r w:rsidRPr="007A73F9">
        <w:rPr>
          <w:rFonts w:ascii="Times New Roman" w:hAnsi="Times New Roman" w:cs="Times New Roman"/>
          <w:sz w:val="22"/>
          <w:szCs w:val="22"/>
        </w:rPr>
        <w:t xml:space="preserve"> (далее – муниципальная услуга) осуществляется в соответствии с:</w:t>
      </w:r>
    </w:p>
    <w:p w:rsidR="00900ECA" w:rsidRPr="007A73F9" w:rsidRDefault="00900ECA" w:rsidP="00900ECA">
      <w:pPr>
        <w:pStyle w:val="a5"/>
        <w:numPr>
          <w:ilvl w:val="2"/>
          <w:numId w:val="1"/>
        </w:numPr>
        <w:ind w:left="0"/>
        <w:jc w:val="both"/>
        <w:rPr>
          <w:rFonts w:ascii="Times New Roman" w:hAnsi="Times New Roman"/>
          <w:sz w:val="22"/>
          <w:szCs w:val="22"/>
        </w:rPr>
      </w:pPr>
      <w:r w:rsidRPr="007A73F9">
        <w:rPr>
          <w:rFonts w:ascii="Times New Roman" w:hAnsi="Times New Roman"/>
          <w:sz w:val="22"/>
          <w:szCs w:val="22"/>
        </w:rPr>
        <w:t>Конституцией Российской Федерации;</w:t>
      </w:r>
    </w:p>
    <w:p w:rsidR="00900ECA" w:rsidRPr="007A73F9" w:rsidRDefault="00900ECA" w:rsidP="00900ECA">
      <w:pPr>
        <w:numPr>
          <w:ilvl w:val="2"/>
          <w:numId w:val="2"/>
        </w:numPr>
        <w:spacing w:before="100" w:beforeAutospacing="1" w:after="100" w:afterAutospacing="1" w:line="240" w:lineRule="auto"/>
        <w:ind w:left="0"/>
        <w:contextualSpacing/>
        <w:jc w:val="both"/>
      </w:pPr>
      <w:r w:rsidRPr="007A73F9">
        <w:t>Гражданским кодексом Российской Федерации;</w:t>
      </w:r>
    </w:p>
    <w:p w:rsidR="00900ECA" w:rsidRPr="007A73F9" w:rsidRDefault="00900ECA" w:rsidP="00900ECA">
      <w:pPr>
        <w:numPr>
          <w:ilvl w:val="2"/>
          <w:numId w:val="2"/>
        </w:numPr>
        <w:spacing w:before="100" w:beforeAutospacing="1" w:after="100" w:afterAutospacing="1" w:line="240" w:lineRule="auto"/>
        <w:ind w:left="0" w:firstLine="0"/>
        <w:contextualSpacing/>
        <w:jc w:val="both"/>
      </w:pPr>
      <w:r w:rsidRPr="007A73F9">
        <w:t>Жилищным Кодексом Российской Федерации</w:t>
      </w:r>
    </w:p>
    <w:p w:rsidR="00900ECA" w:rsidRPr="007A73F9" w:rsidRDefault="00900ECA" w:rsidP="00900ECA">
      <w:pPr>
        <w:numPr>
          <w:ilvl w:val="2"/>
          <w:numId w:val="2"/>
        </w:numPr>
        <w:spacing w:before="100" w:beforeAutospacing="1" w:after="100" w:afterAutospacing="1" w:line="240" w:lineRule="auto"/>
        <w:ind w:left="0" w:firstLine="0"/>
        <w:contextualSpacing/>
        <w:jc w:val="both"/>
      </w:pPr>
      <w:r w:rsidRPr="007A73F9">
        <w:t xml:space="preserve">Законом РФ «О приватизации жилищного фонда в Российской Федерации» от 04.07.1991г. № 1541-1 (в ред. Закона РФ от 23.12.1992г. № 4199-1; Федеральных законов от 11.08.1994г. № 26-ФЗ, от 28.03.1998г. № 50-ФЗ, от 01.05.1999г. № 88-ФЗ, от 15.05.2001г. № 54-ФЗ, от 20.05.2002г. № 55-ФЗ, от 26.11.2002г. № 153-ФЗ, от 29.06.2004г. № 58-ФЗ, от 22.08.2004г. № 122-ФЗ, от 29.12.2004г. № 189-ФЗ, от 11.06.2008г.) </w:t>
      </w:r>
    </w:p>
    <w:p w:rsidR="00900ECA" w:rsidRPr="007A73F9" w:rsidRDefault="00900ECA" w:rsidP="00900ECA">
      <w:pPr>
        <w:pStyle w:val="ConsPlusNormal"/>
        <w:widowControl/>
        <w:tabs>
          <w:tab w:val="left" w:pos="927"/>
          <w:tab w:val="left" w:pos="1134"/>
        </w:tabs>
        <w:ind w:firstLine="0"/>
        <w:jc w:val="both"/>
        <w:rPr>
          <w:rFonts w:ascii="Times New Roman" w:hAnsi="Times New Roman" w:cs="Times New Roman"/>
          <w:sz w:val="22"/>
          <w:szCs w:val="22"/>
        </w:rPr>
      </w:pPr>
      <w:r w:rsidRPr="007A73F9">
        <w:rPr>
          <w:rFonts w:ascii="Times New Roman" w:hAnsi="Times New Roman" w:cs="Times New Roman"/>
          <w:sz w:val="22"/>
          <w:szCs w:val="22"/>
        </w:rPr>
        <w:t xml:space="preserve">1.2.5. Федеральный закон от 6 октября 2003 года №131-ФЗ «Об общих принципах организации местного самоуправления в Российской Федерации»; </w:t>
      </w:r>
    </w:p>
    <w:p w:rsidR="00900ECA" w:rsidRPr="007A73F9" w:rsidRDefault="00900ECA" w:rsidP="00900ECA">
      <w:pPr>
        <w:pStyle w:val="ConsPlusNormal"/>
        <w:widowControl/>
        <w:tabs>
          <w:tab w:val="left" w:pos="927"/>
          <w:tab w:val="left" w:pos="1134"/>
        </w:tabs>
        <w:ind w:firstLine="0"/>
        <w:jc w:val="both"/>
        <w:rPr>
          <w:rFonts w:ascii="Times New Roman" w:hAnsi="Times New Roman" w:cs="Times New Roman"/>
          <w:sz w:val="22"/>
          <w:szCs w:val="22"/>
        </w:rPr>
      </w:pPr>
      <w:r w:rsidRPr="007A73F9">
        <w:rPr>
          <w:rFonts w:ascii="Times New Roman" w:hAnsi="Times New Roman" w:cs="Times New Roman"/>
          <w:sz w:val="22"/>
          <w:szCs w:val="22"/>
        </w:rPr>
        <w:t xml:space="preserve"> 1.2.6. Федеральным законом от 21 июля 1997 г. N 122-ФЗ "О государственной регистрации прав на недвижимое имущество и сделок с ним" (с изменениями, внесенными федеральными законами от 5 марта 2001 г. N 20-ФЗ, от 12 апреля 2001 г. N 36-ФЗ, от 11 апреля 2002 г. N 36-ФЗ, от 9 июня 2003 г. N 69-ФЗ, от 11 мая 2004 г. N 39-ФЗ, от 29 июня 2004 г. N 58-ФЗ, от 22 августа 2004 г. N 122-ФЗ, от 2 ноября 2004 г. N 127-ФЗ, от 29 декабря 2004 г. N 189-ФЗ, от 29 декабря 2004 г. N 196-ФЗ, от 29 декабря 2004 г. N 199-ФЗ, от 30 декабря 2004 г. N 214-ФЗ, от 30 декабря 2004 г. N 217-ФЗ, от 5 декабря 2005 г. N 153-ФЗ, от 31 декабря 2005 г. N 206-ФЗ, от 17 апреля 2006 г. N 53-ФЗ, от 3 июня 2006 г. N 73-ФЗ, от 30 июня 2006 г. N 93-ФЗ, от 18 июля 2006 г. N 111-ФЗ, от 4 декабря 2006 г. N 201-ФЗ, от 18 декабря 2006 г. N 232-ФЗ);</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1.3. Муниципальная услуга оказывается ведущим специалистом по земле и имуществу администрации муниципального образования «Казачье».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Основными организациями - участниками реализации настоящего Регламента являются:</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Управление Федеральной службы государственной регистрации, кадастра и картографии по Иркутской области;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органы опеки и попечительства;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Государственное унитарное предприятие "Бюро технической инвентаризации" ;</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жилищные управляющие компании;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нотариусы;</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риэлторские организации (риэлторы);</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адвокаты.</w:t>
      </w:r>
    </w:p>
    <w:p w:rsidR="00900ECA" w:rsidRPr="007A73F9" w:rsidRDefault="00900ECA" w:rsidP="00900ECA">
      <w:pPr>
        <w:autoSpaceDE w:val="0"/>
        <w:autoSpaceDN w:val="0"/>
        <w:adjustRightInd w:val="0"/>
        <w:jc w:val="both"/>
      </w:pPr>
      <w:r w:rsidRPr="007A73F9">
        <w:rPr>
          <w:b/>
        </w:rPr>
        <w:lastRenderedPageBreak/>
        <w:t xml:space="preserve"> </w:t>
      </w:r>
      <w:r w:rsidRPr="007A73F9">
        <w:t>1.4. Конечным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(далее – договор передачи) и регистрация данного договора в Управления Федеральной службы государственной регистрации, кадастра и картографии по Иркутской области.</w:t>
      </w:r>
    </w:p>
    <w:p w:rsidR="00900ECA" w:rsidRPr="007A73F9" w:rsidRDefault="00900ECA" w:rsidP="00900ECA">
      <w:pPr>
        <w:autoSpaceDE w:val="0"/>
        <w:autoSpaceDN w:val="0"/>
        <w:adjustRightInd w:val="0"/>
        <w:jc w:val="both"/>
      </w:pPr>
    </w:p>
    <w:p w:rsidR="00900ECA" w:rsidRPr="007A73F9" w:rsidRDefault="00900ECA" w:rsidP="00900ECA">
      <w:pPr>
        <w:autoSpaceDE w:val="0"/>
        <w:autoSpaceDN w:val="0"/>
        <w:adjustRightInd w:val="0"/>
        <w:jc w:val="both"/>
      </w:pPr>
    </w:p>
    <w:p w:rsidR="00900ECA" w:rsidRPr="007A73F9" w:rsidRDefault="00900ECA" w:rsidP="00900ECA">
      <w:pPr>
        <w:autoSpaceDE w:val="0"/>
        <w:autoSpaceDN w:val="0"/>
        <w:adjustRightInd w:val="0"/>
        <w:jc w:val="both"/>
      </w:pPr>
    </w:p>
    <w:p w:rsidR="00900ECA" w:rsidRPr="007A73F9" w:rsidRDefault="00900ECA" w:rsidP="00900ECA">
      <w:pPr>
        <w:pStyle w:val="ConsPlusNormal"/>
        <w:widowControl/>
        <w:ind w:firstLine="0"/>
        <w:jc w:val="center"/>
        <w:rPr>
          <w:rFonts w:ascii="Times New Roman" w:hAnsi="Times New Roman" w:cs="Times New Roman"/>
          <w:b/>
          <w:sz w:val="22"/>
          <w:szCs w:val="22"/>
        </w:rPr>
      </w:pPr>
      <w:r w:rsidRPr="007A73F9">
        <w:rPr>
          <w:rFonts w:ascii="Times New Roman" w:hAnsi="Times New Roman" w:cs="Times New Roman"/>
          <w:b/>
          <w:sz w:val="22"/>
          <w:szCs w:val="22"/>
        </w:rPr>
        <w:t>II. Требования к порядку предоставления муниципальной услуги</w:t>
      </w:r>
    </w:p>
    <w:p w:rsidR="00900ECA" w:rsidRPr="007A73F9" w:rsidRDefault="00900ECA" w:rsidP="00900ECA">
      <w:pPr>
        <w:pStyle w:val="ConsPlusNormal"/>
        <w:widowControl/>
        <w:ind w:firstLine="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2.1. Порядок информирования о муниципальной услуге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2.1.1. Способ получения сведений о месте нахождения и графике работы заместителя главы МО «Казачье»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Сведения о местонахождении, контактных телефонах (телефонах для справок), адресах сайтов в сети Internet, адресах электронной почты размещаются на информационных стендах, в средствах массовой информации, на официальном сайте администрации муниципального образования «Боханский район» в сети Internet.</w:t>
      </w:r>
    </w:p>
    <w:p w:rsidR="00900ECA" w:rsidRPr="007A73F9" w:rsidRDefault="00900ECA" w:rsidP="00900ECA">
      <w:pPr>
        <w:ind w:firstLine="540"/>
        <w:jc w:val="both"/>
      </w:pPr>
      <w:r w:rsidRPr="007A73F9">
        <w:t> Для получения информации по вопросам предоставления муниципальной услуги заявители обращаются:</w:t>
      </w:r>
    </w:p>
    <w:p w:rsidR="00900ECA" w:rsidRPr="007A73F9" w:rsidRDefault="00900ECA" w:rsidP="00900ECA">
      <w:pPr>
        <w:ind w:firstLine="720"/>
        <w:jc w:val="both"/>
      </w:pPr>
      <w:r w:rsidRPr="007A73F9">
        <w:t>- лично к ведущему специалисту по земельным вопросам и имуществу, кабинет которого расположен по адресу: Иркутская область, Боханский район, с. Каачье , улица Мира , дом № 10;</w:t>
      </w:r>
    </w:p>
    <w:p w:rsidR="00900ECA" w:rsidRPr="007A73F9" w:rsidRDefault="00900ECA" w:rsidP="00900ECA">
      <w:pPr>
        <w:ind w:firstLine="720"/>
        <w:jc w:val="both"/>
      </w:pPr>
      <w:r w:rsidRPr="007A73F9">
        <w:t>- по телефону;</w:t>
      </w:r>
    </w:p>
    <w:p w:rsidR="00900ECA" w:rsidRPr="007A73F9" w:rsidRDefault="00900ECA" w:rsidP="00900ECA">
      <w:pPr>
        <w:ind w:firstLine="720"/>
        <w:jc w:val="both"/>
      </w:pPr>
      <w:r w:rsidRPr="007A73F9">
        <w:t>- в письменном виде;</w:t>
      </w:r>
    </w:p>
    <w:p w:rsidR="00900ECA" w:rsidRPr="007A73F9" w:rsidRDefault="00900ECA" w:rsidP="00900ECA">
      <w:pPr>
        <w:ind w:firstLine="720"/>
        <w:jc w:val="both"/>
      </w:pPr>
      <w:r w:rsidRPr="007A73F9">
        <w:t>- по электронной почте.</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График (режим) работы специалиста:</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Приёмные дни: понедельник с 9.00-17.00</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 xml:space="preserve">вторник        с 9.00 до 18.00 часов                     </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среда            9.00 до 18.00</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 xml:space="preserve">четверг        9.00до 14.00                                              </w:t>
      </w:r>
    </w:p>
    <w:p w:rsidR="00900ECA" w:rsidRPr="007A73F9" w:rsidRDefault="00900ECA" w:rsidP="00900ECA">
      <w:pPr>
        <w:pStyle w:val="ConsPlusNormal"/>
        <w:widowControl/>
        <w:ind w:firstLine="708"/>
        <w:jc w:val="both"/>
        <w:rPr>
          <w:rFonts w:ascii="Times New Roman" w:hAnsi="Times New Roman" w:cs="Times New Roman"/>
          <w:sz w:val="22"/>
          <w:szCs w:val="22"/>
        </w:rPr>
      </w:pPr>
      <w:r w:rsidRPr="007A73F9">
        <w:rPr>
          <w:rFonts w:ascii="Times New Roman" w:hAnsi="Times New Roman" w:cs="Times New Roman"/>
          <w:sz w:val="22"/>
          <w:szCs w:val="22"/>
        </w:rPr>
        <w:t xml:space="preserve"> пятница;    9.00 до.18.00</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ab/>
        <w:t>Выходные дни: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ab/>
        <w:t>Суббота, воскресенье.</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2.2. Порядок получения консультаций о процедуре предоставления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2.2.1.Для получения консультации о процедуре предоставления муниципальной услуги заявители обращаются к заместителю главы администрации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в устной форме лично;</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в устной форме по телефону;</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в письменном виде почтой (электронной почтой);</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на официальный сайт Администрации муниципального образования «Боханский район» Иркутской области  в сети Internet.</w:t>
      </w:r>
    </w:p>
    <w:p w:rsidR="00900ECA" w:rsidRPr="007A73F9" w:rsidRDefault="00900ECA" w:rsidP="00900ECA">
      <w:pPr>
        <w:ind w:firstLine="540"/>
        <w:jc w:val="both"/>
      </w:pPr>
      <w:r w:rsidRPr="007A73F9">
        <w:t>2.2.2. Основными требованиями к информированию заявителей являются:</w:t>
      </w:r>
    </w:p>
    <w:p w:rsidR="00900ECA" w:rsidRPr="007A73F9" w:rsidRDefault="00900ECA" w:rsidP="00900ECA">
      <w:pPr>
        <w:ind w:firstLine="720"/>
        <w:jc w:val="both"/>
      </w:pPr>
      <w:r w:rsidRPr="007A73F9">
        <w:t>- достоверность представляемой информации;</w:t>
      </w:r>
    </w:p>
    <w:p w:rsidR="00900ECA" w:rsidRPr="007A73F9" w:rsidRDefault="00900ECA" w:rsidP="00900ECA">
      <w:pPr>
        <w:ind w:firstLine="720"/>
        <w:jc w:val="both"/>
      </w:pPr>
      <w:r w:rsidRPr="007A73F9">
        <w:t>- четкость в изложении информации;</w:t>
      </w:r>
    </w:p>
    <w:p w:rsidR="00900ECA" w:rsidRPr="007A73F9" w:rsidRDefault="00900ECA" w:rsidP="00900ECA">
      <w:pPr>
        <w:ind w:firstLine="720"/>
        <w:jc w:val="both"/>
      </w:pPr>
      <w:r w:rsidRPr="007A73F9">
        <w:lastRenderedPageBreak/>
        <w:t>- полнота информирования;</w:t>
      </w:r>
    </w:p>
    <w:p w:rsidR="00900ECA" w:rsidRPr="007A73F9" w:rsidRDefault="00900ECA" w:rsidP="00900ECA">
      <w:pPr>
        <w:ind w:firstLine="720"/>
        <w:jc w:val="both"/>
      </w:pPr>
      <w:r w:rsidRPr="007A73F9">
        <w:t>- удобство и доступность получения информации;</w:t>
      </w:r>
    </w:p>
    <w:p w:rsidR="00900ECA" w:rsidRPr="007A73F9" w:rsidRDefault="00900ECA" w:rsidP="00900ECA">
      <w:pPr>
        <w:ind w:firstLine="720"/>
        <w:jc w:val="both"/>
      </w:pPr>
      <w:r w:rsidRPr="007A73F9">
        <w:t>- оперативность представления информации.</w:t>
      </w:r>
    </w:p>
    <w:p w:rsidR="00900ECA" w:rsidRPr="007A73F9" w:rsidRDefault="00900ECA" w:rsidP="00900ECA">
      <w:pPr>
        <w:ind w:firstLine="720"/>
        <w:jc w:val="both"/>
      </w:pPr>
      <w:r w:rsidRPr="007A73F9">
        <w:t>Информирование заявителей осуществляется в виде:</w:t>
      </w:r>
    </w:p>
    <w:p w:rsidR="00900ECA" w:rsidRPr="007A73F9" w:rsidRDefault="00900ECA" w:rsidP="00900ECA">
      <w:pPr>
        <w:ind w:firstLine="720"/>
        <w:jc w:val="both"/>
      </w:pPr>
      <w:r w:rsidRPr="007A73F9">
        <w:t>- индивидуального информирования;</w:t>
      </w:r>
    </w:p>
    <w:p w:rsidR="00900ECA" w:rsidRPr="007A73F9" w:rsidRDefault="00900ECA" w:rsidP="00900ECA">
      <w:pPr>
        <w:ind w:firstLine="720"/>
        <w:jc w:val="both"/>
      </w:pPr>
      <w:r w:rsidRPr="007A73F9">
        <w:t>- публичного информирования.</w:t>
      </w:r>
    </w:p>
    <w:p w:rsidR="00900ECA" w:rsidRPr="007A73F9" w:rsidRDefault="00900ECA" w:rsidP="00900ECA">
      <w:pPr>
        <w:ind w:firstLine="720"/>
        <w:jc w:val="both"/>
      </w:pPr>
      <w:r w:rsidRPr="007A73F9">
        <w:t>Информирование проводится:</w:t>
      </w:r>
    </w:p>
    <w:p w:rsidR="00900ECA" w:rsidRPr="007A73F9" w:rsidRDefault="00900ECA" w:rsidP="00900ECA">
      <w:pPr>
        <w:ind w:firstLine="720"/>
        <w:jc w:val="both"/>
      </w:pPr>
      <w:r w:rsidRPr="007A73F9">
        <w:t>- в устной форме;</w:t>
      </w:r>
    </w:p>
    <w:p w:rsidR="00900ECA" w:rsidRPr="007A73F9" w:rsidRDefault="00900ECA" w:rsidP="00900ECA">
      <w:pPr>
        <w:ind w:firstLine="720"/>
        <w:jc w:val="both"/>
      </w:pPr>
      <w:r w:rsidRPr="007A73F9">
        <w:t>- в письменной форме.</w:t>
      </w:r>
    </w:p>
    <w:p w:rsidR="00900ECA" w:rsidRPr="007A73F9" w:rsidRDefault="00900ECA" w:rsidP="00900ECA">
      <w:pPr>
        <w:ind w:firstLine="720"/>
        <w:jc w:val="both"/>
      </w:pPr>
      <w:r w:rsidRPr="007A73F9">
        <w:t>Индивидуальное устное информирование осуществляется при обращении заявителей:</w:t>
      </w:r>
    </w:p>
    <w:p w:rsidR="00900ECA" w:rsidRPr="007A73F9" w:rsidRDefault="00900ECA" w:rsidP="00900ECA">
      <w:pPr>
        <w:ind w:firstLine="720"/>
        <w:jc w:val="both"/>
      </w:pPr>
      <w:r w:rsidRPr="007A73F9">
        <w:t>- лично;</w:t>
      </w:r>
    </w:p>
    <w:p w:rsidR="00900ECA" w:rsidRPr="007A73F9" w:rsidRDefault="00900ECA" w:rsidP="00900ECA">
      <w:pPr>
        <w:ind w:firstLine="720"/>
        <w:jc w:val="both"/>
      </w:pPr>
      <w:r w:rsidRPr="007A73F9">
        <w:t>- по телефону.</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Индивидуальное устное информирование осуществляют должностные лица администрации (далее также – должностное лицо).</w:t>
      </w:r>
    </w:p>
    <w:p w:rsidR="00900ECA" w:rsidRPr="007A73F9" w:rsidRDefault="00900ECA" w:rsidP="00900ECA">
      <w:pPr>
        <w:ind w:firstLine="720"/>
        <w:jc w:val="both"/>
      </w:pPr>
      <w:r w:rsidRPr="007A73F9">
        <w:t xml:space="preserve">Должностное лицо, осуществляющее индивидуальное устное информирование, должен принять все необходимые меры для дачи полного и оперативного ответа на поставленные вопросы. </w:t>
      </w:r>
    </w:p>
    <w:p w:rsidR="00900ECA" w:rsidRPr="007A73F9" w:rsidRDefault="00900ECA" w:rsidP="00900ECA">
      <w:pPr>
        <w:ind w:firstLine="720"/>
        <w:jc w:val="both"/>
      </w:pPr>
      <w:r w:rsidRPr="007A73F9">
        <w:t>2.2.3.Должностное лицо, осуществляющее информирование по телефону или на личном приеме,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оборотов и эмоций.</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номер телефона, по которому можно получить необходимую информацию.</w:t>
      </w:r>
    </w:p>
    <w:p w:rsidR="00900ECA" w:rsidRPr="007A73F9" w:rsidRDefault="00900ECA" w:rsidP="00900ECA">
      <w:pPr>
        <w:ind w:firstLine="720"/>
        <w:jc w:val="both"/>
      </w:pPr>
      <w:r w:rsidRPr="007A73F9">
        <w:t>Индивидуальное устное информирование каждого заявителя должностным лицом осуществляется в течение 10 минут.</w:t>
      </w:r>
    </w:p>
    <w:p w:rsidR="00900ECA" w:rsidRPr="007A73F9" w:rsidRDefault="00900ECA" w:rsidP="00900ECA">
      <w:pPr>
        <w:ind w:firstLine="720"/>
        <w:jc w:val="both"/>
      </w:pPr>
      <w:r w:rsidRPr="007A73F9">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письменном виде либо назначить другое удобное для заявителя время.</w:t>
      </w:r>
    </w:p>
    <w:p w:rsidR="00900ECA" w:rsidRPr="007A73F9" w:rsidRDefault="00900ECA" w:rsidP="00900ECA">
      <w:pPr>
        <w:ind w:firstLine="720"/>
        <w:jc w:val="both"/>
      </w:pPr>
      <w:r w:rsidRPr="007A73F9">
        <w:lastRenderedPageBreak/>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900ECA" w:rsidRPr="007A73F9" w:rsidRDefault="00900ECA" w:rsidP="00900ECA">
      <w:pPr>
        <w:ind w:firstLine="720"/>
        <w:jc w:val="both"/>
      </w:pPr>
      <w:r w:rsidRPr="007A73F9">
        <w:t>Индивидуальное информирование при поступлении письменного обращения, которое фиксируется в журнале обращений, заявителя к специалисту по земельным вопросам и имуществу осуществляется путем направления ему ответа почтовым отправлением или по электронной почте.</w:t>
      </w:r>
    </w:p>
    <w:p w:rsidR="00900ECA" w:rsidRPr="007A73F9" w:rsidRDefault="00900ECA" w:rsidP="00900ECA">
      <w:pPr>
        <w:ind w:firstLine="720"/>
        <w:jc w:val="both"/>
      </w:pPr>
      <w:r w:rsidRPr="007A73F9">
        <w:t>После поступления письменного обращения, руководитель в соответствии со своей компетенцией определяет исполнителя для подготовки ответа.</w:t>
      </w:r>
    </w:p>
    <w:p w:rsidR="00900ECA" w:rsidRPr="007A73F9" w:rsidRDefault="00900ECA" w:rsidP="00900ECA">
      <w:pPr>
        <w:ind w:firstLine="720"/>
        <w:jc w:val="both"/>
      </w:pPr>
      <w:r w:rsidRPr="007A73F9">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900ECA" w:rsidRPr="007A73F9" w:rsidRDefault="00900ECA" w:rsidP="00900ECA">
      <w:pPr>
        <w:ind w:firstLine="720"/>
        <w:jc w:val="both"/>
      </w:pPr>
      <w:r w:rsidRPr="007A73F9">
        <w:t>Ответ может направляться в письменном виде, по электронной почте либо через официальный сайт администрации муниципального образования «Боханский район»  в сети «Интернет» в зависимости от способа обращения заявителя или по его желанию.</w:t>
      </w:r>
    </w:p>
    <w:p w:rsidR="00900ECA" w:rsidRPr="007A73F9" w:rsidRDefault="00900ECA" w:rsidP="00900ECA">
      <w:pPr>
        <w:ind w:firstLine="720"/>
        <w:jc w:val="both"/>
      </w:pPr>
      <w:r w:rsidRPr="007A73F9">
        <w:t>При информировании в письменном виде ответ на обращение направляется заявителю в течение 10 рабочих дней со дня поступления обращения.</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Ответ на обращение, направленный по электронной почте, размещается на сайте администрации муниципального образования «Боханский район» в сети «Интернет» в течение 10 рабочих дней со дня поступления указанного обращения.</w:t>
      </w:r>
    </w:p>
    <w:p w:rsidR="00900ECA" w:rsidRPr="007A73F9" w:rsidRDefault="00900ECA" w:rsidP="00900ECA">
      <w:pPr>
        <w:ind w:firstLine="720"/>
        <w:jc w:val="both"/>
      </w:pPr>
      <w:r w:rsidRPr="007A73F9">
        <w:t xml:space="preserve">Публичное устное информирование о предоставлении муниципальной услуги осуществляется специалистом по земельным вопросам и имуществу посредством средств массовой информации - радио, телевидения (далее также – СМИ). </w:t>
      </w:r>
    </w:p>
    <w:p w:rsidR="00900ECA" w:rsidRPr="007A73F9" w:rsidRDefault="00900ECA" w:rsidP="00900ECA">
      <w:pPr>
        <w:ind w:firstLine="720"/>
        <w:jc w:val="both"/>
      </w:pPr>
      <w:r w:rsidRPr="007A73F9">
        <w:t>Публичное письменное информирование о предоставлении муниципальной услуги осуществляется путем публикации информационных материалов в СМИ, включая сайт администрации муниципального образования «Боханский район» в сети «Интернет», и размещения материалов на информационных стендах МО «Казачье», в помещениях администрации муниципального образования «Казачье».</w:t>
      </w:r>
    </w:p>
    <w:p w:rsidR="00900ECA" w:rsidRPr="007A73F9" w:rsidRDefault="00900ECA" w:rsidP="00900ECA">
      <w:pPr>
        <w:ind w:firstLine="720"/>
        <w:jc w:val="both"/>
      </w:pPr>
      <w:r w:rsidRPr="007A73F9">
        <w:t>Информирование путем публикации информационных материалов осуществляется специалистом по земельным вопросам и имуществу</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Заявитель имеет право в любое время с момента сдачи документов  на получение сведений о ходе выполнения муниципальной услуги.</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Для получения сведений о ходе выполнения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выполнения муниципальной услуги находится представленный им пакет документов.</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При письменном запросе о ходе выполнения муниципальной услуги, в том числе с использованием сети «Интернет», электронной почты, соответствующие сведения должны быть доведены до заявителя должностным лицом  в течение 10 рабочих дней с момента регистрации письменного обращения в  администрации МО «Казачье».</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2.2.4. На информационных стендах и на сайте администрации муниципального образования «Боханский район» в сети «Интернет» размещается следующая информация:</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порядок предоставления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lastRenderedPageBreak/>
        <w:t>- перечень документов, необходимых для предоставления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color w:val="000000"/>
          <w:sz w:val="22"/>
          <w:szCs w:val="22"/>
        </w:rPr>
      </w:pPr>
      <w:r w:rsidRPr="007A73F9">
        <w:rPr>
          <w:rFonts w:ascii="Times New Roman" w:hAnsi="Times New Roman" w:cs="Times New Roman"/>
          <w:color w:val="000000"/>
          <w:sz w:val="22"/>
          <w:szCs w:val="22"/>
        </w:rPr>
        <w:t xml:space="preserve">- образец заполнения заявления о предоставлении муниципальной услуги  (далее также – заявление) по форме, </w:t>
      </w:r>
      <w:r w:rsidRPr="007A73F9">
        <w:rPr>
          <w:rFonts w:ascii="Times New Roman" w:hAnsi="Times New Roman" w:cs="Times New Roman"/>
          <w:sz w:val="22"/>
          <w:szCs w:val="22"/>
        </w:rPr>
        <w:t>утвержденной главой МО «Казачье»</w:t>
      </w:r>
      <w:r w:rsidRPr="007A73F9">
        <w:rPr>
          <w:rFonts w:ascii="Times New Roman" w:hAnsi="Times New Roman" w:cs="Times New Roman"/>
          <w:color w:val="000000"/>
          <w:sz w:val="22"/>
          <w:szCs w:val="22"/>
        </w:rPr>
        <w:t>;</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рекомендации по заполнению заявления о предоставлении муниципальной услуги;</w:t>
      </w:r>
    </w:p>
    <w:p w:rsidR="00900ECA" w:rsidRPr="007A73F9" w:rsidRDefault="00900ECA" w:rsidP="00900ECA">
      <w:pPr>
        <w:ind w:firstLine="720"/>
        <w:jc w:val="both"/>
      </w:pPr>
      <w:r w:rsidRPr="007A73F9">
        <w:t>- требования к документам, предоставляемым заявителем для получения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сведения о графике (режиме) работы специалиста;</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сведения о месте нахождения, контактных телефонах, адресе электронной почты, электронном адресе сайта администрации муниципального образования «Боханский район» в сети «Интернет»;</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график сроков предоставления муниципальной услуги в целом и максимальных сроков выполнения отдельных административных процедур;</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основания для продления сроков предоставления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основания для приостановления выполнения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основания для отказа в предоставлении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порядок информирования о ходе выполнения муниципальной услуги;</w:t>
      </w:r>
    </w:p>
    <w:p w:rsidR="00900ECA" w:rsidRPr="007A73F9" w:rsidRDefault="00900ECA" w:rsidP="00900ECA">
      <w:pPr>
        <w:pStyle w:val="ConsPlusNormal"/>
        <w:widowControl/>
        <w:ind w:firstLine="709"/>
        <w:jc w:val="both"/>
        <w:rPr>
          <w:rFonts w:ascii="Times New Roman" w:hAnsi="Times New Roman" w:cs="Times New Roman"/>
          <w:sz w:val="22"/>
          <w:szCs w:val="22"/>
        </w:rPr>
      </w:pPr>
      <w:r w:rsidRPr="007A73F9">
        <w:rPr>
          <w:rFonts w:ascii="Times New Roman" w:hAnsi="Times New Roman" w:cs="Times New Roman"/>
          <w:sz w:val="22"/>
          <w:szCs w:val="22"/>
        </w:rPr>
        <w:t>- порядок получения информации по вопросам предоставления муниципальной услуги;</w:t>
      </w:r>
    </w:p>
    <w:p w:rsidR="00900ECA" w:rsidRPr="007A73F9" w:rsidRDefault="00900ECA" w:rsidP="00900ECA">
      <w:pPr>
        <w:pStyle w:val="ConsNormal"/>
        <w:widowControl/>
        <w:ind w:firstLine="709"/>
        <w:jc w:val="both"/>
        <w:rPr>
          <w:rFonts w:ascii="Times New Roman" w:hAnsi="Times New Roman"/>
          <w:sz w:val="22"/>
          <w:szCs w:val="22"/>
        </w:rPr>
      </w:pPr>
      <w:r w:rsidRPr="007A73F9">
        <w:rPr>
          <w:rFonts w:ascii="Times New Roman" w:hAnsi="Times New Roman"/>
          <w:sz w:val="22"/>
          <w:szCs w:val="22"/>
        </w:rPr>
        <w:t>-порядок обжалования решений, действий или бездействия должностных лиц, предоставляющих муниципальную услугу;</w:t>
      </w:r>
    </w:p>
    <w:p w:rsidR="00900ECA" w:rsidRPr="007A73F9" w:rsidRDefault="00900ECA" w:rsidP="00900ECA">
      <w:pPr>
        <w:ind w:firstLine="720"/>
        <w:jc w:val="both"/>
      </w:pPr>
      <w:r w:rsidRPr="007A73F9">
        <w:t>- перечень типовых вопросов и ответы на них.</w:t>
      </w:r>
    </w:p>
    <w:p w:rsidR="00900ECA" w:rsidRPr="007A73F9" w:rsidRDefault="00900ECA" w:rsidP="00900ECA">
      <w:pPr>
        <w:ind w:firstLine="720"/>
        <w:jc w:val="both"/>
      </w:pPr>
      <w:r w:rsidRPr="007A73F9">
        <w:t>Тексты информационных материалов печатаются удобным для чтения шрифтом (размер шрифта должен быть не менее 18-го),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900ECA" w:rsidRPr="007A73F9" w:rsidRDefault="00900ECA" w:rsidP="00900ECA">
      <w:pPr>
        <w:pStyle w:val="ConsPlusNormal"/>
        <w:widowControl/>
        <w:ind w:firstLine="540"/>
        <w:jc w:val="both"/>
        <w:rPr>
          <w:rFonts w:ascii="Times New Roman" w:hAnsi="Times New Roman" w:cs="Times New Roman"/>
          <w:b/>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2.3.Требования к удобству и комфорту мест предоставления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Организация приема заявителей осуществляется в соответствии с графиком, приведенным в пункте 2.1.1 настоящего Регламента.</w:t>
      </w:r>
    </w:p>
    <w:p w:rsidR="00900ECA" w:rsidRPr="007A73F9" w:rsidRDefault="00900ECA" w:rsidP="00900ECA">
      <w:pPr>
        <w:pStyle w:val="ConsPlusNormal"/>
        <w:widowControl/>
        <w:ind w:firstLine="0"/>
        <w:jc w:val="both"/>
        <w:rPr>
          <w:rFonts w:ascii="Times New Roman" w:hAnsi="Times New Roman" w:cs="Times New Roman"/>
          <w:sz w:val="22"/>
          <w:szCs w:val="22"/>
        </w:rPr>
      </w:pPr>
      <w:r w:rsidRPr="007A73F9">
        <w:rPr>
          <w:rFonts w:ascii="Times New Roman" w:hAnsi="Times New Roman" w:cs="Times New Roman"/>
          <w:sz w:val="22"/>
          <w:szCs w:val="22"/>
        </w:rPr>
        <w:t>.           В помещениях для работы с заявителями размещаются информационные стенды.</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Помещение для работы с заявителями должно быть оборудовано в соответствии с требованиями санитарных правил и норм.</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2.4. Перечень документов, необходимых для получения муниципальной услуги (приложение 1)</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1. Ордер на занимаемое жилое помещение или иной документ, подтверждающий право граждан на пользование жилым помещением (постановление о переоформлении финансово-лицевого счета, договор социального найма и т.п.).</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2. Паспорт или иные документы, удостоверяющие личность, свидетельства о рождении несовершеннолетних членов семьи нанимателя, а также копии указанных документов, заверяемые лицом, осуществляющим их прием.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3. Доверенность, нотариально удостоверенная нотариусом.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4. Технический паспорт на объект недвижимости с указанием его кадастрового номера, подготовленный предприятием технической инвентаризации.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5. Плата за договор.</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6. Дополнительные документы в случаях, установленных законодательством: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разрешение органов опеки и попечительства, если из данного жилого помещения были выписаны несовершеннолетние члены семьи либо граждане, ограниченные в дееспособности;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справка об использовании права бесплатной приватизации жилья с предыдущих мест жительства;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lastRenderedPageBreak/>
        <w:t>документ, подтверждающий отсутствие задолженности по квартплате и оплате коммунальных услуг на момент подачи заявления на приватизацию;</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xml:space="preserve">заявление об отказе от участия в приватизации жилой площади (в случае соответствующего волеизъявления граждан-жильцов). </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xml:space="preserve">  </w:t>
      </w:r>
    </w:p>
    <w:p w:rsidR="00900ECA" w:rsidRPr="007A73F9" w:rsidRDefault="00900ECA" w:rsidP="00900ECA">
      <w:pPr>
        <w:ind w:firstLine="720"/>
        <w:jc w:val="both"/>
        <w:rPr>
          <w:b/>
          <w:bCs/>
        </w:rPr>
      </w:pPr>
      <w:r w:rsidRPr="007A73F9">
        <w:rPr>
          <w:b/>
          <w:bCs/>
        </w:rPr>
        <w:t>2.5. Сроки предоставления муниципальной услуги</w:t>
      </w:r>
    </w:p>
    <w:p w:rsidR="00900ECA" w:rsidRPr="007A73F9" w:rsidRDefault="00900ECA" w:rsidP="00900ECA">
      <w:pPr>
        <w:jc w:val="both"/>
      </w:pPr>
      <w:r w:rsidRPr="007A73F9">
        <w:rPr>
          <w:b/>
        </w:rPr>
        <w:t xml:space="preserve">-  </w:t>
      </w:r>
      <w:r w:rsidRPr="007A73F9">
        <w:t xml:space="preserve">решение вопроса о приватизации жилых помещений принимается по заявлениям граждан в двухмесячный срок со дня подачи документов; </w:t>
      </w:r>
    </w:p>
    <w:p w:rsidR="00900ECA" w:rsidRPr="007A73F9" w:rsidRDefault="00900ECA" w:rsidP="00900ECA">
      <w:pPr>
        <w:jc w:val="both"/>
      </w:pPr>
      <w:r w:rsidRPr="007A73F9">
        <w:t>- максимальное время ожидания приема при подаче/выдаче документов на организацию процесса приватизации не должно превышать 30 минут;</w:t>
      </w:r>
    </w:p>
    <w:p w:rsidR="00900ECA" w:rsidRPr="007A73F9" w:rsidRDefault="00900ECA" w:rsidP="00900ECA">
      <w:pPr>
        <w:jc w:val="both"/>
      </w:pPr>
      <w:r w:rsidRPr="007A73F9">
        <w:t>-  продолжительность приема у специалиста не должна превышать 10 мин. при подаче/получении документов.</w:t>
      </w:r>
    </w:p>
    <w:p w:rsidR="00900ECA" w:rsidRPr="007A73F9" w:rsidRDefault="00900ECA" w:rsidP="00900ECA">
      <w:pPr>
        <w:jc w:val="both"/>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 xml:space="preserve"> 2.6.Перечень оснований для приостановления предоставления муниципальной услуги либо отказа в предоставлении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2.6.1. Основания для отказа в предоставлении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а) непредставление полного пакета документов, перечисленных в пункте 2.4. настоящего Регламента;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б) наличие в представленных документах недостоверной или искаженной информации;</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2.7.Другие положения, характеризующие требования к предоставлению муниципальной услуги, установленные законодательством Российской Федерации и Иркутской  области</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2.8.</w:t>
      </w:r>
      <w:r w:rsidRPr="007A73F9">
        <w:rPr>
          <w:rFonts w:ascii="Times New Roman" w:hAnsi="Times New Roman" w:cs="Times New Roman"/>
          <w:sz w:val="22"/>
          <w:szCs w:val="22"/>
        </w:rPr>
        <w:t xml:space="preserve">  </w:t>
      </w:r>
      <w:r w:rsidRPr="007A73F9">
        <w:rPr>
          <w:rFonts w:ascii="Times New Roman" w:hAnsi="Times New Roman" w:cs="Times New Roman"/>
          <w:b/>
          <w:sz w:val="22"/>
          <w:szCs w:val="22"/>
        </w:rPr>
        <w:t>Требования к предоставлению муниципальной услуги на бесплатной (платной)  основе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Муниципальная услуга предоставляется без взимания платы.</w:t>
      </w:r>
    </w:p>
    <w:p w:rsidR="00900ECA" w:rsidRPr="007A73F9" w:rsidRDefault="00900ECA" w:rsidP="00900ECA">
      <w:pPr>
        <w:pStyle w:val="ConsPlusNormal"/>
        <w:widowControl/>
        <w:numPr>
          <w:ilvl w:val="0"/>
          <w:numId w:val="3"/>
        </w:numPr>
        <w:suppressAutoHyphens/>
        <w:autoSpaceDN/>
        <w:adjustRightInd/>
        <w:ind w:left="0"/>
        <w:jc w:val="center"/>
        <w:rPr>
          <w:rFonts w:ascii="Times New Roman" w:hAnsi="Times New Roman" w:cs="Times New Roman"/>
          <w:b/>
          <w:sz w:val="22"/>
          <w:szCs w:val="22"/>
        </w:rPr>
      </w:pPr>
      <w:r w:rsidRPr="007A73F9">
        <w:rPr>
          <w:rFonts w:ascii="Times New Roman" w:hAnsi="Times New Roman" w:cs="Times New Roman"/>
          <w:b/>
          <w:sz w:val="22"/>
          <w:szCs w:val="22"/>
        </w:rPr>
        <w:t>Административные процедуры</w:t>
      </w:r>
    </w:p>
    <w:p w:rsidR="00900ECA" w:rsidRPr="007A73F9" w:rsidRDefault="00900ECA" w:rsidP="00900ECA">
      <w:pPr>
        <w:pStyle w:val="ConsPlusNormal"/>
        <w:widowControl/>
        <w:ind w:firstLine="142"/>
        <w:jc w:val="both"/>
        <w:rPr>
          <w:rFonts w:ascii="Times New Roman" w:hAnsi="Times New Roman" w:cs="Times New Roman"/>
          <w:sz w:val="22"/>
          <w:szCs w:val="22"/>
        </w:rPr>
      </w:pPr>
    </w:p>
    <w:p w:rsidR="00900ECA" w:rsidRPr="007A73F9" w:rsidRDefault="00900ECA" w:rsidP="00900ECA">
      <w:pPr>
        <w:jc w:val="both"/>
      </w:pPr>
      <w:r w:rsidRPr="007A73F9">
        <w:t>Предоставление муниципальной услуги включает в себя следующие административные процедуры:</w:t>
      </w:r>
    </w:p>
    <w:p w:rsidR="00900ECA" w:rsidRPr="007A73F9" w:rsidRDefault="00900ECA" w:rsidP="00900ECA">
      <w:pPr>
        <w:jc w:val="both"/>
      </w:pPr>
      <w:r w:rsidRPr="007A73F9">
        <w:t xml:space="preserve">- прием  и регистрация документов на приватизации жилых помещений, </w:t>
      </w:r>
    </w:p>
    <w:p w:rsidR="00900ECA" w:rsidRPr="007A73F9" w:rsidRDefault="00900ECA" w:rsidP="00900ECA">
      <w:pPr>
        <w:jc w:val="both"/>
      </w:pPr>
      <w:r w:rsidRPr="007A73F9">
        <w:t xml:space="preserve"> - оформление договора передачи, а также оформление сопутствующих документов (заявления о регистрации права муниципальной собственности);</w:t>
      </w:r>
    </w:p>
    <w:p w:rsidR="00900ECA" w:rsidRPr="007A73F9" w:rsidRDefault="00900ECA" w:rsidP="00900ECA">
      <w:pPr>
        <w:jc w:val="both"/>
      </w:pPr>
      <w:r w:rsidRPr="007A73F9">
        <w:t>- выдача договора передачи;</w:t>
      </w:r>
    </w:p>
    <w:p w:rsidR="00900ECA" w:rsidRPr="007A73F9" w:rsidRDefault="00900ECA" w:rsidP="00900ECA">
      <w:pPr>
        <w:jc w:val="both"/>
      </w:pPr>
    </w:p>
    <w:p w:rsidR="00900ECA" w:rsidRPr="007A73F9" w:rsidRDefault="00900ECA" w:rsidP="00900ECA">
      <w:pPr>
        <w:jc w:val="both"/>
        <w:rPr>
          <w:b/>
        </w:rPr>
      </w:pPr>
      <w:r w:rsidRPr="007A73F9">
        <w:rPr>
          <w:b/>
        </w:rPr>
        <w:t>3.1. Прием и регистрация документов.</w:t>
      </w:r>
    </w:p>
    <w:p w:rsidR="00900ECA" w:rsidRPr="007A73F9" w:rsidRDefault="00900ECA" w:rsidP="00900ECA">
      <w:pPr>
        <w:jc w:val="both"/>
      </w:pPr>
      <w:r w:rsidRPr="007A73F9">
        <w:t>3.1.1. Основанием для начала предоставления муниципальной услуги является личное обращение граждан, их представителей в (наименование организации, предоставляющей муниципальную услугу) с комплектом документов, необходимых для организации процесса приватизации.</w:t>
      </w:r>
    </w:p>
    <w:p w:rsidR="00900ECA" w:rsidRPr="007A73F9" w:rsidRDefault="00900ECA" w:rsidP="00900ECA">
      <w:pPr>
        <w:jc w:val="both"/>
      </w:pPr>
      <w:r w:rsidRPr="007A73F9">
        <w:t>3.1.2. Специалист, ответственный за прием документов, устанавливает личность заявителя, в том числе проверяет документ, удостоверяющий личность.</w:t>
      </w:r>
    </w:p>
    <w:p w:rsidR="00900ECA" w:rsidRPr="007A73F9" w:rsidRDefault="00900ECA" w:rsidP="00900ECA">
      <w:pPr>
        <w:jc w:val="both"/>
      </w:pPr>
      <w:r w:rsidRPr="007A73F9">
        <w:lastRenderedPageBreak/>
        <w:t>3.1.3. Специалист,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900ECA" w:rsidRPr="007A73F9" w:rsidRDefault="00900ECA" w:rsidP="00900ECA">
      <w:pPr>
        <w:jc w:val="both"/>
      </w:pPr>
      <w:r w:rsidRPr="007A73F9">
        <w:t>3.1.4. 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900ECA" w:rsidRPr="007A73F9" w:rsidRDefault="00900ECA" w:rsidP="00900ECA">
      <w:pPr>
        <w:jc w:val="both"/>
      </w:pPr>
      <w:r w:rsidRPr="007A73F9">
        <w:t>3.1.5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900ECA" w:rsidRPr="007A73F9" w:rsidRDefault="00900ECA" w:rsidP="00900ECA">
      <w:pPr>
        <w:jc w:val="both"/>
      </w:pPr>
      <w:r w:rsidRPr="007A73F9">
        <w:t>тексты документов написаны разборчиво, наименование юридических лиц – без сокращения, с указанием мест их нахождения;</w:t>
      </w:r>
    </w:p>
    <w:p w:rsidR="00900ECA" w:rsidRPr="007A73F9" w:rsidRDefault="00900ECA" w:rsidP="00900ECA">
      <w:pPr>
        <w:jc w:val="both"/>
      </w:pPr>
      <w:r w:rsidRPr="007A73F9">
        <w:t>фамилии, имена и отчества физических лиц, адреса их мест жительства написаны полностью;</w:t>
      </w:r>
    </w:p>
    <w:p w:rsidR="00900ECA" w:rsidRPr="007A73F9" w:rsidRDefault="00900ECA" w:rsidP="00900ECA">
      <w:pPr>
        <w:jc w:val="both"/>
      </w:pPr>
      <w:r w:rsidRPr="007A73F9">
        <w:t>в документах нет подчисток, приписок, зачеркнутых слов и иных не оговоренных в них исправлений;</w:t>
      </w:r>
    </w:p>
    <w:p w:rsidR="00900ECA" w:rsidRPr="007A73F9" w:rsidRDefault="00900ECA" w:rsidP="00900ECA">
      <w:pPr>
        <w:jc w:val="both"/>
      </w:pPr>
      <w:r w:rsidRPr="007A73F9">
        <w:t>документы не имеют серьезных повреждений, наличие которых не позволяет однозначно истолковать их содержание.</w:t>
      </w:r>
    </w:p>
    <w:p w:rsidR="00900ECA" w:rsidRPr="007A73F9" w:rsidRDefault="00900ECA" w:rsidP="00900ECA">
      <w:pPr>
        <w:jc w:val="both"/>
      </w:pPr>
      <w:r w:rsidRPr="007A73F9">
        <w:t>3.1.6.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900ECA" w:rsidRPr="007A73F9" w:rsidRDefault="00900ECA" w:rsidP="00900ECA">
      <w:pPr>
        <w:jc w:val="both"/>
      </w:pPr>
      <w:r w:rsidRPr="007A73F9">
        <w:t>3.1.7. При установлении фактов отсутствия необходимых документов, несоответствия предоставленных документов требованиям, указанным в пункте</w:t>
      </w:r>
    </w:p>
    <w:p w:rsidR="00900ECA" w:rsidRPr="007A73F9" w:rsidRDefault="00900ECA" w:rsidP="00900ECA">
      <w:pPr>
        <w:jc w:val="both"/>
      </w:pPr>
      <w:r w:rsidRPr="007A73F9">
        <w:t>специалист, ответственный за прием документов, уведомляет заявителя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900ECA" w:rsidRPr="007A73F9" w:rsidRDefault="00900ECA" w:rsidP="00900ECA">
      <w:pPr>
        <w:jc w:val="both"/>
      </w:pPr>
      <w:r w:rsidRPr="007A73F9">
        <w:t>При желании заявителя устранить препятствия, прервав подачу документов на организацию процесса приватизации, специалист,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специалиста.</w:t>
      </w:r>
    </w:p>
    <w:p w:rsidR="00900ECA" w:rsidRPr="007A73F9" w:rsidRDefault="00900ECA" w:rsidP="00900ECA">
      <w:pPr>
        <w:jc w:val="both"/>
      </w:pPr>
      <w:r w:rsidRPr="007A73F9">
        <w:t>При желании заявителя устранить препятствия позднее (после подачи документов на организацию процесса приватизации)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900ECA" w:rsidRPr="007A73F9" w:rsidRDefault="00900ECA" w:rsidP="00900ECA">
      <w:pPr>
        <w:jc w:val="both"/>
      </w:pPr>
      <w:r w:rsidRPr="007A73F9">
        <w:t xml:space="preserve">  3.1.8.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900ECA" w:rsidRPr="007A73F9" w:rsidRDefault="00900ECA" w:rsidP="00900ECA">
      <w:pPr>
        <w:jc w:val="both"/>
      </w:pPr>
      <w:r w:rsidRPr="007A73F9">
        <w:t>порядковый номер записи;</w:t>
      </w:r>
    </w:p>
    <w:p w:rsidR="00900ECA" w:rsidRPr="007A73F9" w:rsidRDefault="00900ECA" w:rsidP="00900ECA">
      <w:pPr>
        <w:jc w:val="both"/>
      </w:pPr>
      <w:r w:rsidRPr="007A73F9">
        <w:t>дату приема;</w:t>
      </w:r>
    </w:p>
    <w:p w:rsidR="00900ECA" w:rsidRPr="007A73F9" w:rsidRDefault="00900ECA" w:rsidP="00900ECA">
      <w:pPr>
        <w:jc w:val="both"/>
      </w:pPr>
      <w:r w:rsidRPr="007A73F9">
        <w:lastRenderedPageBreak/>
        <w:t>данные о заявителе;</w:t>
      </w:r>
    </w:p>
    <w:p w:rsidR="00900ECA" w:rsidRPr="007A73F9" w:rsidRDefault="00900ECA" w:rsidP="00900ECA">
      <w:pPr>
        <w:jc w:val="both"/>
      </w:pPr>
      <w:r w:rsidRPr="007A73F9">
        <w:t>сведения о жилом помещении, подлежащем приватизации;</w:t>
      </w:r>
    </w:p>
    <w:p w:rsidR="00900ECA" w:rsidRPr="007A73F9" w:rsidRDefault="00900ECA" w:rsidP="00900ECA">
      <w:pPr>
        <w:jc w:val="both"/>
      </w:pPr>
      <w:r w:rsidRPr="007A73F9">
        <w:t>свою фамилию и инициалы, и выдает расписку заявителю о приеме документов.</w:t>
      </w:r>
    </w:p>
    <w:p w:rsidR="00900ECA" w:rsidRPr="007A73F9" w:rsidRDefault="00900ECA" w:rsidP="00900ECA">
      <w:pPr>
        <w:jc w:val="both"/>
      </w:pPr>
    </w:p>
    <w:p w:rsidR="00900ECA" w:rsidRPr="007A73F9" w:rsidRDefault="00900ECA" w:rsidP="00900ECA">
      <w:pPr>
        <w:jc w:val="both"/>
        <w:rPr>
          <w:b/>
        </w:rPr>
      </w:pPr>
      <w:r w:rsidRPr="007A73F9">
        <w:rPr>
          <w:b/>
        </w:rPr>
        <w:t>3.2. Оформление договора передачи</w:t>
      </w:r>
    </w:p>
    <w:p w:rsidR="00900ECA" w:rsidRPr="007A73F9" w:rsidRDefault="00900ECA" w:rsidP="00900ECA">
      <w:pPr>
        <w:jc w:val="both"/>
      </w:pPr>
    </w:p>
    <w:p w:rsidR="00900ECA" w:rsidRPr="007A73F9" w:rsidRDefault="00900ECA" w:rsidP="00900ECA">
      <w:pPr>
        <w:jc w:val="both"/>
      </w:pPr>
      <w:r w:rsidRPr="007A73F9">
        <w:t>3.2.1. Основанием оформления договора передачи жилого помещения в собственность граждан является решение органа местного самоуправления (далее – собственник жилого помещения) о передаче жилого помещения в собственность граждан, занимающих данное помещение, в порядке, установленном законодательством. Проект соответствующего решения составляется специалистом, ответственным за оформление договора передачи.</w:t>
      </w:r>
    </w:p>
    <w:p w:rsidR="00900ECA" w:rsidRPr="007A73F9" w:rsidRDefault="00900ECA" w:rsidP="00900ECA">
      <w:pPr>
        <w:jc w:val="both"/>
      </w:pPr>
      <w:r w:rsidRPr="007A73F9">
        <w:t>3.2.2. Специалист, ответственный за оформление договора передачи, приступает к оформлению договора передачи на основании решения о передаче жилого помещения в собственность граждан. Договор передачи оформляется в трех экземплярах:</w:t>
      </w:r>
    </w:p>
    <w:p w:rsidR="00900ECA" w:rsidRPr="007A73F9" w:rsidRDefault="00900ECA" w:rsidP="00900ECA">
      <w:pPr>
        <w:jc w:val="both"/>
      </w:pPr>
      <w:r w:rsidRPr="007A73F9">
        <w:t>один, из которых остается в администрации МО «Казачье»;</w:t>
      </w:r>
    </w:p>
    <w:p w:rsidR="00900ECA" w:rsidRPr="007A73F9" w:rsidRDefault="00900ECA" w:rsidP="00900ECA">
      <w:pPr>
        <w:jc w:val="both"/>
      </w:pPr>
      <w:r w:rsidRPr="007A73F9">
        <w:t>один – собственнику жилого помещения;</w:t>
      </w:r>
    </w:p>
    <w:p w:rsidR="00900ECA" w:rsidRPr="007A73F9" w:rsidRDefault="00900ECA" w:rsidP="00900ECA">
      <w:pPr>
        <w:jc w:val="both"/>
      </w:pPr>
      <w:r w:rsidRPr="007A73F9">
        <w:t>один – Управление Федеральной регистрационной службы по Иркутской области.</w:t>
      </w:r>
    </w:p>
    <w:p w:rsidR="00900ECA" w:rsidRPr="007A73F9" w:rsidRDefault="00900ECA" w:rsidP="00900ECA">
      <w:pPr>
        <w:jc w:val="both"/>
      </w:pPr>
      <w:r w:rsidRPr="007A73F9">
        <w:t>3.2.3. Договор передачи подписывается, с одной стороны, уполномоченным представителем собственника жилого помещения, с другой – гражданином/гражданами, желающими приватизировать данное жилое помещение.</w:t>
      </w:r>
    </w:p>
    <w:p w:rsidR="00900ECA" w:rsidRPr="007A73F9" w:rsidRDefault="00900ECA" w:rsidP="00900ECA">
      <w:pPr>
        <w:jc w:val="both"/>
      </w:pPr>
      <w:r w:rsidRPr="007A73F9">
        <w:t>3.2.4. Договор передачи приобщается к документам, поступившим и сформированным в ходе организации процесса приватизации.</w:t>
      </w:r>
    </w:p>
    <w:p w:rsidR="00900ECA" w:rsidRPr="007A73F9" w:rsidRDefault="00900ECA" w:rsidP="00900ECA">
      <w:pPr>
        <w:jc w:val="both"/>
      </w:pPr>
    </w:p>
    <w:p w:rsidR="00900ECA" w:rsidRPr="007A73F9" w:rsidRDefault="00900ECA" w:rsidP="00900ECA">
      <w:pPr>
        <w:jc w:val="both"/>
        <w:rPr>
          <w:b/>
        </w:rPr>
      </w:pPr>
      <w:r w:rsidRPr="007A73F9">
        <w:rPr>
          <w:b/>
        </w:rPr>
        <w:t>3.3. Выдача документов.</w:t>
      </w:r>
    </w:p>
    <w:p w:rsidR="00900ECA" w:rsidRPr="007A73F9" w:rsidRDefault="00900ECA" w:rsidP="00900ECA">
      <w:pPr>
        <w:jc w:val="both"/>
      </w:pPr>
      <w:r w:rsidRPr="007A73F9">
        <w:t>3.3.1. Основанием для выдачи документов являются обращение заявителя для получения и поступление специалисту, ответственному за выдачу документов, документов для выдачи заявителю.</w:t>
      </w:r>
    </w:p>
    <w:p w:rsidR="00900ECA" w:rsidRPr="007A73F9" w:rsidRDefault="00900ECA" w:rsidP="00900ECA">
      <w:pPr>
        <w:jc w:val="both"/>
      </w:pPr>
      <w:r w:rsidRPr="007A73F9">
        <w:t>3.3.2. Специалист, ответственный за выдачу документов, устанавливает личность заявителя, в том числе проверяет документ, удостоверяющий личность.</w:t>
      </w:r>
    </w:p>
    <w:p w:rsidR="00900ECA" w:rsidRPr="007A73F9" w:rsidRDefault="00900ECA" w:rsidP="00900ECA">
      <w:pPr>
        <w:jc w:val="both"/>
      </w:pPr>
      <w:r w:rsidRPr="007A73F9">
        <w:t>3.3.3. Специалист, ответственный за выдачу документов, находит приватизационное дело с документами, предоставленными для организации процесса приватизации, и иными документами, подлежащими выдаче.</w:t>
      </w:r>
    </w:p>
    <w:p w:rsidR="00900ECA" w:rsidRPr="007A73F9" w:rsidRDefault="00900ECA" w:rsidP="00900ECA">
      <w:pPr>
        <w:jc w:val="both"/>
      </w:pPr>
      <w:r w:rsidRPr="007A73F9">
        <w:t xml:space="preserve">3.3.4. Специалист,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w:t>
      </w:r>
      <w:r w:rsidRPr="007A73F9">
        <w:lastRenderedPageBreak/>
        <w:t>в получении договора передачи в книге учета выданных договоров передачи и получении иных документов.</w:t>
      </w:r>
    </w:p>
    <w:p w:rsidR="00900ECA" w:rsidRPr="007A73F9" w:rsidRDefault="00900ECA" w:rsidP="00900ECA">
      <w:pPr>
        <w:jc w:val="both"/>
      </w:pPr>
      <w:r w:rsidRPr="007A73F9">
        <w:t>3.3.5.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900ECA" w:rsidRPr="007A73F9" w:rsidRDefault="00900ECA" w:rsidP="00900ECA">
      <w:pPr>
        <w:jc w:val="both"/>
      </w:pPr>
    </w:p>
    <w:p w:rsidR="00900ECA" w:rsidRPr="007A73F9" w:rsidRDefault="00900ECA" w:rsidP="00900ECA">
      <w:pPr>
        <w:jc w:val="both"/>
        <w:rPr>
          <w:b/>
        </w:rPr>
      </w:pPr>
      <w:r w:rsidRPr="007A73F9">
        <w:t xml:space="preserve"> </w:t>
      </w:r>
      <w:r w:rsidRPr="007A73F9">
        <w:rPr>
          <w:b/>
          <w:lang w:val="en-US"/>
        </w:rPr>
        <w:t>V</w:t>
      </w:r>
      <w:r w:rsidRPr="007A73F9">
        <w:rPr>
          <w:b/>
        </w:rPr>
        <w:t>. Порядок обжалования действия (бездействия) и решений, осуществляемых (принятых) в ходе исполнения муниципальной функции и предоставления муниципальной услуги на основании настоящего Регламента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Заявители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заместителю главы администрации .</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В случае необходимости в подтверждение своих доводов прилагаются к письменной жалобе документы и материалы либо их копии.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Письменная жалоба должна быть написана разборчивым почерком, не содержать нецензурных выражений. Письменная жалоба подлежит рассмотрению в течение 15 дней со дня поступления.</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МО «Тихоновка»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Заявителю направляется сообщение о принятом решении и действиях, проведенных в соответствии с принятым решением, в течение 5 рабочих дней со дня принятия решения.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b/>
          <w:sz w:val="22"/>
          <w:szCs w:val="22"/>
        </w:rPr>
      </w:pPr>
      <w:r w:rsidRPr="007A73F9">
        <w:rPr>
          <w:rFonts w:ascii="Times New Roman" w:hAnsi="Times New Roman" w:cs="Times New Roman"/>
          <w:b/>
          <w:sz w:val="22"/>
          <w:szCs w:val="22"/>
        </w:rPr>
        <w:t>5.1. Порядок и формы контроля за предоставлением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осуществляется заместителем главы МО «Казачье». Текущий </w:t>
      </w:r>
      <w:r w:rsidRPr="007A73F9">
        <w:rPr>
          <w:rFonts w:ascii="Times New Roman" w:hAnsi="Times New Roman" w:cs="Times New Roman"/>
          <w:sz w:val="22"/>
          <w:szCs w:val="22"/>
        </w:rPr>
        <w:lastRenderedPageBreak/>
        <w:t>контроль осуществляется путем проведения заместителем главы МО «Казачье» проверок соблюдения и исполнения специалистом по земельным вопросам и имуществу положений настоящего Регламента.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5.1.2. Контроль за предоставлением муниципальной услуги организует и осуществляет заместитель главы МО «Казачье».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Иркутской области, нормативно-правовыми актами администрации муниципального образования «Казачье».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5.1.3. Проверки полноты и качества предоставления муниципальной услуги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Проверки полноты и качества предоставления муниципальной услуги осуществляются на основании приказов администрации МО «Казачье».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spacing w:line="360" w:lineRule="auto"/>
        <w:ind w:firstLine="0"/>
        <w:jc w:val="both"/>
        <w:rPr>
          <w:rFonts w:ascii="Times New Roman" w:hAnsi="Times New Roman" w:cs="Times New Roman"/>
          <w:sz w:val="22"/>
          <w:szCs w:val="22"/>
        </w:rPr>
      </w:pP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Приложение 1</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администрации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муниципального образования «Казачье»»</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Title"/>
        <w:widowControl/>
        <w:jc w:val="center"/>
        <w:rPr>
          <w:rFonts w:ascii="Times New Roman" w:hAnsi="Times New Roman" w:cs="Times New Roman"/>
          <w:sz w:val="22"/>
          <w:szCs w:val="22"/>
        </w:rPr>
      </w:pPr>
    </w:p>
    <w:p w:rsidR="00900ECA" w:rsidRPr="007A73F9" w:rsidRDefault="00900ECA" w:rsidP="00900ECA">
      <w:pPr>
        <w:pStyle w:val="ConsPlusNormal"/>
        <w:widowControl/>
        <w:ind w:firstLine="0"/>
        <w:jc w:val="center"/>
        <w:rPr>
          <w:rFonts w:ascii="Times New Roman" w:hAnsi="Times New Roman" w:cs="Times New Roman"/>
          <w:b/>
          <w:sz w:val="22"/>
          <w:szCs w:val="22"/>
        </w:rPr>
      </w:pPr>
      <w:r w:rsidRPr="007A73F9">
        <w:rPr>
          <w:rFonts w:ascii="Times New Roman" w:hAnsi="Times New Roman" w:cs="Times New Roman"/>
          <w:b/>
          <w:sz w:val="22"/>
          <w:szCs w:val="22"/>
        </w:rPr>
        <w:t>ПЕРЕЧЕНЬ</w:t>
      </w:r>
    </w:p>
    <w:p w:rsidR="00900ECA" w:rsidRPr="007A73F9" w:rsidRDefault="00900ECA" w:rsidP="00900ECA">
      <w:pPr>
        <w:pStyle w:val="ConsPlusNormal"/>
        <w:widowControl/>
        <w:ind w:firstLine="0"/>
        <w:jc w:val="center"/>
        <w:rPr>
          <w:rFonts w:ascii="Times New Roman" w:hAnsi="Times New Roman" w:cs="Times New Roman"/>
          <w:b/>
          <w:sz w:val="22"/>
          <w:szCs w:val="22"/>
        </w:rPr>
      </w:pPr>
      <w:r w:rsidRPr="007A73F9">
        <w:rPr>
          <w:rFonts w:ascii="Times New Roman" w:hAnsi="Times New Roman" w:cs="Times New Roman"/>
          <w:b/>
          <w:sz w:val="22"/>
          <w:szCs w:val="22"/>
        </w:rPr>
        <w:t>ДОКУМЕНТОВ, НЕОБХОДИМЫХ ПРИ ПЕРЕДАЧЕ</w:t>
      </w:r>
    </w:p>
    <w:p w:rsidR="00900ECA" w:rsidRPr="007A73F9" w:rsidRDefault="00900ECA" w:rsidP="00900ECA">
      <w:pPr>
        <w:pStyle w:val="ConsPlusNormal"/>
        <w:widowControl/>
        <w:ind w:firstLine="0"/>
        <w:jc w:val="center"/>
        <w:rPr>
          <w:rFonts w:ascii="Times New Roman" w:hAnsi="Times New Roman" w:cs="Times New Roman"/>
          <w:b/>
          <w:sz w:val="22"/>
          <w:szCs w:val="22"/>
        </w:rPr>
      </w:pPr>
      <w:r w:rsidRPr="007A73F9">
        <w:rPr>
          <w:rFonts w:ascii="Times New Roman" w:hAnsi="Times New Roman" w:cs="Times New Roman"/>
          <w:b/>
          <w:sz w:val="22"/>
          <w:szCs w:val="22"/>
        </w:rPr>
        <w:t>ЖИЛЫХ ПОМЕЩЕНИЙ В СОБСТВЕННОСТЬ ГРАЖДАН</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1. Ордер на занимаемое жилое помещение или иной документ, подтверждающий право граждан на пользование жилым помещением (постановление о переоформлении финансово-лицевого счета, договор социального найма и т.п.).</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2. Паспорт или иные документы, удостоверяющие личность, свидетельства о рождении несовершеннолетних членов семьи нанимателя, а также копии указанных документов, заверяемые лицом, осуществляющим их прием.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lastRenderedPageBreak/>
        <w:t>3. Доверенность, нотариально удостоверенная нотариусом.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4. Технический паспорт на объект недвижимости с указанием его кадастрового номера, подготовленный предприятием технической инвентаризации.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5. Плата за договор.</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6. Дополнительные документы в случаях, установленных законодательством:</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разрешение органов опеки и попечительства, если из данного жилого помещения были выписаны несовершеннолетние члены семьи либо граждане, ограниченные в дееспособности;</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справка об использовании права бесплатной приватизации жилья с предыдущих мест жительства;</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документ, подтверждающий отсутствие задолженности по квартплате и оплате коммунальных услуг на момент подачи заявления на приватизацию;</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t>заявление об отказе от участия в приватизации жилой площади (в случае соответствующего волеизъявления граждан-жильцов).</w:t>
      </w:r>
    </w:p>
    <w:p w:rsidR="00900ECA" w:rsidRPr="007A73F9" w:rsidRDefault="00900ECA" w:rsidP="00900ECA">
      <w:pPr>
        <w:pStyle w:val="ConsPlusNormal"/>
        <w:widowControl/>
        <w:ind w:firstLine="540"/>
        <w:jc w:val="both"/>
        <w:rPr>
          <w:rFonts w:ascii="Times New Roman" w:hAnsi="Times New Roman" w:cs="Times New Roman"/>
          <w:sz w:val="22"/>
          <w:szCs w:val="22"/>
        </w:rPr>
      </w:pPr>
      <w:r w:rsidRPr="007A73F9">
        <w:rPr>
          <w:rFonts w:ascii="Times New Roman" w:hAnsi="Times New Roman" w:cs="Times New Roman"/>
          <w:sz w:val="22"/>
          <w:szCs w:val="22"/>
        </w:rPr>
        <w:br w:type="page"/>
      </w:r>
      <w:r w:rsidRPr="007A73F9">
        <w:rPr>
          <w:rFonts w:ascii="Times New Roman" w:hAnsi="Times New Roman" w:cs="Times New Roman"/>
          <w:sz w:val="22"/>
          <w:szCs w:val="22"/>
        </w:rPr>
        <w:lastRenderedPageBreak/>
        <w:t xml:space="preserve">                                                                                                                                      Приложение 2</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 xml:space="preserve">администрации МО «Казачье» </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Normal"/>
        <w:widowControl/>
        <w:ind w:firstLine="0"/>
        <w:jc w:val="right"/>
        <w:rPr>
          <w:rFonts w:ascii="Times New Roman" w:hAnsi="Times New Roman" w:cs="Times New Roman"/>
          <w:sz w:val="22"/>
          <w:szCs w:val="22"/>
        </w:rPr>
      </w:pP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Главе МО «Казачье» Боханского района</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Иркутской области</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w:t>
      </w:r>
    </w:p>
    <w:p w:rsidR="00900ECA" w:rsidRPr="007A73F9" w:rsidRDefault="00900ECA" w:rsidP="00900ECA">
      <w:r w:rsidRPr="007A73F9">
        <w:t xml:space="preserve">                                                                                                  </w:t>
      </w:r>
    </w:p>
    <w:p w:rsidR="00900ECA" w:rsidRPr="007A73F9" w:rsidRDefault="00900ECA" w:rsidP="00900ECA">
      <w:r w:rsidRPr="007A73F9">
        <w:t xml:space="preserve">       </w:t>
      </w:r>
    </w:p>
    <w:p w:rsidR="00900ECA" w:rsidRPr="007A73F9" w:rsidRDefault="00900ECA" w:rsidP="00900ECA"/>
    <w:p w:rsidR="00900ECA" w:rsidRPr="007A73F9" w:rsidRDefault="00900ECA" w:rsidP="00900ECA">
      <w:pPr>
        <w:pStyle w:val="3"/>
        <w:jc w:val="center"/>
        <w:rPr>
          <w:rFonts w:ascii="Times New Roman" w:hAnsi="Times New Roman"/>
          <w:sz w:val="22"/>
          <w:szCs w:val="22"/>
        </w:rPr>
      </w:pPr>
      <w:r w:rsidRPr="007A73F9">
        <w:rPr>
          <w:rFonts w:ascii="Times New Roman" w:hAnsi="Times New Roman"/>
          <w:sz w:val="22"/>
          <w:szCs w:val="22"/>
        </w:rPr>
        <w:t>З А Я В Л Е Н И Е</w:t>
      </w:r>
    </w:p>
    <w:p w:rsidR="00900ECA" w:rsidRPr="007A73F9" w:rsidRDefault="00900ECA" w:rsidP="00900ECA">
      <w:pPr>
        <w:jc w:val="center"/>
        <w:rPr>
          <w:b/>
        </w:rPr>
      </w:pPr>
      <w:r w:rsidRPr="007A73F9">
        <w:rPr>
          <w:b/>
        </w:rPr>
        <w:t>о приватизации жилья</w:t>
      </w:r>
    </w:p>
    <w:p w:rsidR="00900ECA" w:rsidRPr="007A73F9" w:rsidRDefault="00900ECA" w:rsidP="00900ECA"/>
    <w:p w:rsidR="00900ECA" w:rsidRPr="007A73F9" w:rsidRDefault="00900ECA" w:rsidP="00900ECA">
      <w:pPr>
        <w:pStyle w:val="3"/>
        <w:rPr>
          <w:rFonts w:ascii="Times New Roman" w:hAnsi="Times New Roman"/>
          <w:sz w:val="22"/>
          <w:szCs w:val="22"/>
        </w:rPr>
      </w:pPr>
      <w:r w:rsidRPr="007A73F9">
        <w:rPr>
          <w:rFonts w:ascii="Times New Roman" w:hAnsi="Times New Roman"/>
          <w:sz w:val="22"/>
          <w:szCs w:val="22"/>
        </w:rPr>
        <w:t>Я, ответственный наниматель, гр._____________________________________________</w:t>
      </w:r>
    </w:p>
    <w:p w:rsidR="00900ECA" w:rsidRPr="007A73F9" w:rsidRDefault="00900ECA" w:rsidP="00900ECA">
      <w:r w:rsidRPr="007A73F9">
        <w:t>____________________________________________________________________________</w:t>
      </w:r>
    </w:p>
    <w:p w:rsidR="00900ECA" w:rsidRPr="007A73F9" w:rsidRDefault="00900ECA" w:rsidP="00900ECA">
      <w:r w:rsidRPr="007A73F9">
        <w:t>проживающий по адресу: с.Казачье (деревня), ул., пер._______________________________________</w:t>
      </w:r>
    </w:p>
    <w:p w:rsidR="00900ECA" w:rsidRPr="007A73F9" w:rsidRDefault="00900ECA" w:rsidP="00900ECA">
      <w:r w:rsidRPr="007A73F9">
        <w:t xml:space="preserve">дом_____ квартира _______ </w:t>
      </w:r>
    </w:p>
    <w:p w:rsidR="00900ECA" w:rsidRPr="007A73F9" w:rsidRDefault="00900ECA" w:rsidP="00900ECA">
      <w:r w:rsidRPr="007A73F9">
        <w:t>домаш. телефон_________   служебный__________________</w:t>
      </w:r>
    </w:p>
    <w:p w:rsidR="00900ECA" w:rsidRPr="007A73F9" w:rsidRDefault="00900ECA" w:rsidP="00900ECA">
      <w:r w:rsidRPr="007A73F9">
        <w:t>Дом находится в ведении _______________________________________________________</w:t>
      </w:r>
    </w:p>
    <w:p w:rsidR="00900ECA" w:rsidRPr="007A73F9" w:rsidRDefault="00900ECA" w:rsidP="00900ECA">
      <w:r w:rsidRPr="007A73F9">
        <w:t xml:space="preserve">Прошу передать  в собственность  (общую,  совместную, долевую)  дом,  квартиру </w:t>
      </w:r>
    </w:p>
    <w:p w:rsidR="00900ECA" w:rsidRPr="007A73F9" w:rsidRDefault="00900ECA" w:rsidP="00900ECA">
      <w:r w:rsidRPr="007A73F9">
        <w:t>_____________________________________________________________________________</w:t>
      </w:r>
    </w:p>
    <w:p w:rsidR="00900ECA" w:rsidRPr="007A73F9" w:rsidRDefault="00900ECA" w:rsidP="00900ECA">
      <w:r w:rsidRPr="007A73F9">
        <w:t>на_____этаже__________________этаж. дома_______________________________________</w:t>
      </w:r>
    </w:p>
    <w:p w:rsidR="00900ECA" w:rsidRPr="007A73F9" w:rsidRDefault="00900ECA" w:rsidP="00900ECA">
      <w:r w:rsidRPr="007A73F9">
        <w:t xml:space="preserve">                                                                                 кирпичный, деревянный, блочный  и т.д.</w:t>
      </w:r>
    </w:p>
    <w:p w:rsidR="00900ECA" w:rsidRPr="007A73F9" w:rsidRDefault="00900ECA" w:rsidP="00900ECA">
      <w:r w:rsidRPr="007A73F9">
        <w:t>На указанной площади, я, ответственный наниматель________________________________</w:t>
      </w:r>
    </w:p>
    <w:p w:rsidR="00900ECA" w:rsidRPr="007A73F9" w:rsidRDefault="00900ECA" w:rsidP="00900ECA">
      <w:r w:rsidRPr="007A73F9">
        <w:t>проживаю с «    »_______________________200__ г на основании ордера №____________</w:t>
      </w:r>
    </w:p>
    <w:p w:rsidR="00900ECA" w:rsidRPr="007A73F9" w:rsidRDefault="00900ECA" w:rsidP="00900ECA">
      <w:r w:rsidRPr="007A73F9">
        <w:t>договора соц. найма №_____от __________________________________________________</w:t>
      </w:r>
    </w:p>
    <w:p w:rsidR="00900ECA" w:rsidRPr="007A73F9" w:rsidRDefault="00900ECA" w:rsidP="00900ECA">
      <w:r w:rsidRPr="007A73F9">
        <w:t xml:space="preserve">выданного____________________________________________________________________ </w:t>
      </w:r>
    </w:p>
    <w:p w:rsidR="00900ECA" w:rsidRPr="007A73F9" w:rsidRDefault="00900ECA" w:rsidP="00900ECA">
      <w:r w:rsidRPr="007A73F9">
        <w:t xml:space="preserve">                                             каким органом</w:t>
      </w:r>
    </w:p>
    <w:p w:rsidR="00900ECA" w:rsidRPr="007A73F9" w:rsidRDefault="00900ECA" w:rsidP="00900ECA">
      <w:r w:rsidRPr="007A73F9">
        <w:t>с _____________________________________200___г. на __________ человек.</w:t>
      </w:r>
    </w:p>
    <w:p w:rsidR="00900ECA" w:rsidRPr="007A73F9" w:rsidRDefault="00900ECA" w:rsidP="00900ECA">
      <w:r w:rsidRPr="007A73F9">
        <w:t>Особые сведения о жилом  помещении:</w:t>
      </w:r>
    </w:p>
    <w:p w:rsidR="00900ECA" w:rsidRPr="007A73F9" w:rsidRDefault="00900ECA" w:rsidP="00900ECA">
      <w:r w:rsidRPr="007A73F9">
        <w:lastRenderedPageBreak/>
        <w:t>1..Служебная площадь, общежитие, коммунальная квартира ДА,НЕТ</w:t>
      </w:r>
    </w:p>
    <w:p w:rsidR="00900ECA" w:rsidRPr="007A73F9" w:rsidRDefault="00900ECA" w:rsidP="00900ECA">
      <w:r w:rsidRPr="007A73F9">
        <w:t>2. Аварийное состояние, ветхое, подлежит капитальному ремонту  ДА,НЕТ.</w:t>
      </w:r>
    </w:p>
    <w:p w:rsidR="00900ECA" w:rsidRPr="007A73F9" w:rsidRDefault="00900ECA" w:rsidP="00900ECA">
      <w:r w:rsidRPr="007A73F9">
        <w:t>3.  Дом-памятник культуры ДА,НЕТ.</w:t>
      </w:r>
    </w:p>
    <w:p w:rsidR="00900ECA" w:rsidRPr="007A73F9" w:rsidRDefault="00900ECA" w:rsidP="00900ECA">
      <w:r w:rsidRPr="007A73F9">
        <w:t xml:space="preserve">За указание неправильных сведений подписавшие заявление несут ответственность по </w:t>
      </w:r>
    </w:p>
    <w:p w:rsidR="00900ECA" w:rsidRPr="007A73F9" w:rsidRDefault="00900ECA" w:rsidP="00900ECA">
      <w:r w:rsidRPr="007A73F9">
        <w:t>Закону                                                                                                        _________________</w:t>
      </w:r>
    </w:p>
    <w:p w:rsidR="00900ECA" w:rsidRPr="007A73F9" w:rsidRDefault="00900ECA" w:rsidP="00900ECA">
      <w:r w:rsidRPr="007A73F9">
        <w:t xml:space="preserve">                                                                                                                        Подпись</w:t>
      </w:r>
    </w:p>
    <w:p w:rsidR="00900ECA" w:rsidRPr="007A73F9" w:rsidRDefault="00900ECA" w:rsidP="00900ECA"/>
    <w:p w:rsidR="00900ECA" w:rsidRPr="007A73F9" w:rsidRDefault="00900ECA" w:rsidP="00900ECA">
      <w:r w:rsidRPr="007A73F9">
        <w:t>На указанной жилой площади в настоящее время со мной проживают и согласны</w:t>
      </w:r>
    </w:p>
    <w:p w:rsidR="00900ECA" w:rsidRPr="007A73F9" w:rsidRDefault="00900ECA" w:rsidP="00900ECA">
      <w:r w:rsidRPr="007A73F9">
        <w:t>приватизировать:</w:t>
      </w:r>
    </w:p>
    <w:p w:rsidR="00900ECA" w:rsidRPr="007A73F9" w:rsidRDefault="00900ECA" w:rsidP="00900ECA">
      <w:pPr>
        <w:pBdr>
          <w:bottom w:val="single" w:sz="8" w:space="1" w:color="000000"/>
        </w:pBdr>
      </w:pPr>
    </w:p>
    <w:tbl>
      <w:tblPr>
        <w:tblW w:w="0" w:type="auto"/>
        <w:tblInd w:w="108" w:type="dxa"/>
        <w:tblLayout w:type="fixed"/>
        <w:tblLook w:val="0000"/>
      </w:tblPr>
      <w:tblGrid>
        <w:gridCol w:w="447"/>
        <w:gridCol w:w="2309"/>
        <w:gridCol w:w="817"/>
        <w:gridCol w:w="1061"/>
        <w:gridCol w:w="2189"/>
        <w:gridCol w:w="1058"/>
        <w:gridCol w:w="2042"/>
      </w:tblGrid>
      <w:tr w:rsidR="00900ECA" w:rsidRPr="007A73F9" w:rsidTr="007E4290">
        <w:trPr>
          <w:cantSplit/>
          <w:trHeight w:val="1490"/>
        </w:trPr>
        <w:tc>
          <w:tcPr>
            <w:tcW w:w="447"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snapToGrid w:val="0"/>
            </w:pPr>
            <w:r w:rsidRPr="007A73F9">
              <w:t>№</w:t>
            </w:r>
          </w:p>
          <w:p w:rsidR="00900ECA" w:rsidRPr="007A73F9" w:rsidRDefault="00900ECA" w:rsidP="007E4290">
            <w:r w:rsidRPr="007A73F9">
              <w:t xml:space="preserve">№ </w:t>
            </w:r>
          </w:p>
        </w:tc>
        <w:tc>
          <w:tcPr>
            <w:tcW w:w="2309"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snapToGrid w:val="0"/>
            </w:pPr>
            <w:r w:rsidRPr="007A73F9">
              <w:t xml:space="preserve">     Ф.И.О </w:t>
            </w:r>
          </w:p>
          <w:p w:rsidR="00900ECA" w:rsidRPr="007A73F9" w:rsidRDefault="00900ECA" w:rsidP="007E4290">
            <w:r w:rsidRPr="007A73F9">
              <w:t xml:space="preserve">   полностью                      </w:t>
            </w:r>
          </w:p>
        </w:tc>
        <w:tc>
          <w:tcPr>
            <w:tcW w:w="817"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snapToGrid w:val="0"/>
            </w:pPr>
            <w:r w:rsidRPr="007A73F9">
              <w:t>Год</w:t>
            </w:r>
          </w:p>
          <w:p w:rsidR="00900ECA" w:rsidRPr="007A73F9" w:rsidRDefault="00900ECA" w:rsidP="007E4290">
            <w:r w:rsidRPr="007A73F9">
              <w:t>рож-</w:t>
            </w:r>
          </w:p>
          <w:p w:rsidR="00900ECA" w:rsidRPr="007A73F9" w:rsidRDefault="00900ECA" w:rsidP="007E4290">
            <w:r w:rsidRPr="007A73F9">
              <w:t xml:space="preserve">дения  </w:t>
            </w:r>
          </w:p>
        </w:tc>
        <w:tc>
          <w:tcPr>
            <w:tcW w:w="1061"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snapToGrid w:val="0"/>
            </w:pPr>
            <w:r w:rsidRPr="007A73F9">
              <w:t>Родст.</w:t>
            </w:r>
          </w:p>
          <w:p w:rsidR="00900ECA" w:rsidRPr="007A73F9" w:rsidRDefault="00900ECA" w:rsidP="007E4290">
            <w:r w:rsidRPr="007A73F9">
              <w:t>отноше-</w:t>
            </w:r>
          </w:p>
          <w:p w:rsidR="00900ECA" w:rsidRPr="007A73F9" w:rsidRDefault="00900ECA" w:rsidP="007E4290">
            <w:r w:rsidRPr="007A73F9">
              <w:t xml:space="preserve">  ния</w:t>
            </w: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r w:rsidRPr="007A73F9">
              <w:t>Паспорт, серия ,</w:t>
            </w:r>
          </w:p>
          <w:p w:rsidR="00900ECA" w:rsidRPr="007A73F9" w:rsidRDefault="00900ECA" w:rsidP="007E4290">
            <w:r w:rsidRPr="007A73F9">
              <w:t>№, дата прописки</w:t>
            </w:r>
          </w:p>
          <w:p w:rsidR="00900ECA" w:rsidRPr="007A73F9" w:rsidRDefault="00900ECA" w:rsidP="007E4290"/>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r w:rsidRPr="007A73F9">
              <w:t xml:space="preserve">Место </w:t>
            </w:r>
          </w:p>
          <w:p w:rsidR="00900ECA" w:rsidRPr="007A73F9" w:rsidRDefault="00900ECA" w:rsidP="007E4290">
            <w:r w:rsidRPr="007A73F9">
              <w:t xml:space="preserve">работы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r w:rsidRPr="007A73F9">
              <w:t>Согласие</w:t>
            </w:r>
          </w:p>
          <w:p w:rsidR="00900ECA" w:rsidRPr="007A73F9" w:rsidRDefault="00900ECA" w:rsidP="007E4290">
            <w:r w:rsidRPr="007A73F9">
              <w:t>соверш.чл</w:t>
            </w:r>
          </w:p>
          <w:p w:rsidR="00900ECA" w:rsidRPr="007A73F9" w:rsidRDefault="00900ECA" w:rsidP="007E4290">
            <w:r w:rsidRPr="007A73F9">
              <w:t>семьи вкл.</w:t>
            </w:r>
          </w:p>
          <w:p w:rsidR="00900ECA" w:rsidRPr="007A73F9" w:rsidRDefault="00900ECA" w:rsidP="007E4290">
            <w:r w:rsidRPr="007A73F9">
              <w:t>детей,старш.</w:t>
            </w:r>
          </w:p>
          <w:p w:rsidR="00900ECA" w:rsidRPr="007A73F9" w:rsidRDefault="00900ECA" w:rsidP="007E4290">
            <w:r w:rsidRPr="007A73F9">
              <w:t xml:space="preserve"> 14 лет (подпись)</w:t>
            </w:r>
          </w:p>
        </w:tc>
      </w:tr>
      <w:tr w:rsidR="00900ECA" w:rsidRPr="007A73F9" w:rsidTr="007E4290">
        <w:trPr>
          <w:cantSplit/>
          <w:trHeight w:val="345"/>
        </w:trPr>
        <w:tc>
          <w:tcPr>
            <w:tcW w:w="44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30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81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61"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042"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p>
        </w:tc>
      </w:tr>
      <w:tr w:rsidR="00900ECA" w:rsidRPr="007A73F9" w:rsidTr="007E4290">
        <w:trPr>
          <w:cantSplit/>
          <w:trHeight w:val="360"/>
        </w:trPr>
        <w:tc>
          <w:tcPr>
            <w:tcW w:w="44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30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81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61"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042"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p>
        </w:tc>
      </w:tr>
      <w:tr w:rsidR="00900ECA" w:rsidRPr="007A73F9" w:rsidTr="007E4290">
        <w:trPr>
          <w:cantSplit/>
          <w:trHeight w:val="345"/>
        </w:trPr>
        <w:tc>
          <w:tcPr>
            <w:tcW w:w="44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30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81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61"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042"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p>
        </w:tc>
      </w:tr>
      <w:tr w:rsidR="00900ECA" w:rsidRPr="007A73F9" w:rsidTr="007E4290">
        <w:trPr>
          <w:cantSplit/>
          <w:trHeight w:val="345"/>
        </w:trPr>
        <w:tc>
          <w:tcPr>
            <w:tcW w:w="44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30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81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61"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042"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p>
        </w:tc>
      </w:tr>
      <w:tr w:rsidR="00900ECA" w:rsidRPr="007A73F9" w:rsidTr="007E4290">
        <w:trPr>
          <w:cantSplit/>
          <w:trHeight w:val="360"/>
        </w:trPr>
        <w:tc>
          <w:tcPr>
            <w:tcW w:w="44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30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817"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61"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189"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1058" w:type="dxa"/>
            <w:tcBorders>
              <w:top w:val="nil"/>
              <w:left w:val="single" w:sz="4" w:space="0" w:color="000000"/>
              <w:bottom w:val="single" w:sz="4" w:space="0" w:color="000000"/>
              <w:right w:val="nil"/>
            </w:tcBorders>
            <w:shd w:val="clear" w:color="auto" w:fill="auto"/>
          </w:tcPr>
          <w:p w:rsidR="00900ECA" w:rsidRPr="007A73F9" w:rsidRDefault="00900ECA" w:rsidP="007E4290">
            <w:pPr>
              <w:snapToGrid w:val="0"/>
            </w:pPr>
          </w:p>
        </w:tc>
        <w:tc>
          <w:tcPr>
            <w:tcW w:w="2042"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snapToGrid w:val="0"/>
            </w:pPr>
          </w:p>
          <w:p w:rsidR="00900ECA" w:rsidRPr="007A73F9" w:rsidRDefault="00900ECA" w:rsidP="007E4290">
            <w:pPr>
              <w:snapToGrid w:val="0"/>
            </w:pPr>
          </w:p>
          <w:p w:rsidR="00900ECA" w:rsidRPr="007A73F9" w:rsidRDefault="00900ECA" w:rsidP="007E4290">
            <w:pPr>
              <w:snapToGrid w:val="0"/>
            </w:pPr>
          </w:p>
        </w:tc>
      </w:tr>
    </w:tbl>
    <w:p w:rsidR="00900ECA" w:rsidRPr="007A73F9" w:rsidRDefault="00900ECA" w:rsidP="00900ECA"/>
    <w:p w:rsidR="00900ECA" w:rsidRPr="007A73F9" w:rsidRDefault="00900ECA" w:rsidP="00900ECA">
      <w:r w:rsidRPr="007A73F9">
        <w:t>Перечисленные выше граждане  ранее не приобретали бесплатно в собственность жилье.</w:t>
      </w:r>
    </w:p>
    <w:p w:rsidR="00900ECA" w:rsidRPr="007A73F9" w:rsidRDefault="00900ECA" w:rsidP="00900ECA">
      <w:r w:rsidRPr="007A73F9">
        <w:t>В случае приобретения квартиры(дома) обязуемся:</w:t>
      </w:r>
    </w:p>
    <w:p w:rsidR="00900ECA" w:rsidRPr="007A73F9" w:rsidRDefault="00900ECA" w:rsidP="00900ECA">
      <w:pPr>
        <w:widowControl w:val="0"/>
        <w:numPr>
          <w:ilvl w:val="0"/>
          <w:numId w:val="4"/>
        </w:numPr>
        <w:tabs>
          <w:tab w:val="left" w:pos="720"/>
        </w:tabs>
        <w:suppressAutoHyphens/>
        <w:spacing w:after="0" w:line="240" w:lineRule="auto"/>
      </w:pPr>
      <w:r w:rsidRPr="007A73F9">
        <w:t>Содержать в исправном состоянии квартиру (дом)</w:t>
      </w:r>
    </w:p>
    <w:p w:rsidR="00900ECA" w:rsidRPr="007A73F9" w:rsidRDefault="00900ECA" w:rsidP="00900ECA">
      <w:pPr>
        <w:widowControl w:val="0"/>
        <w:numPr>
          <w:ilvl w:val="0"/>
          <w:numId w:val="4"/>
        </w:numPr>
        <w:tabs>
          <w:tab w:val="left" w:pos="720"/>
        </w:tabs>
        <w:suppressAutoHyphens/>
        <w:spacing w:after="0" w:line="240" w:lineRule="auto"/>
      </w:pPr>
      <w:r w:rsidRPr="007A73F9">
        <w:t xml:space="preserve"> Заключить договор на техническое обслуживание и ремонт квартиры с жилищно-</w:t>
      </w:r>
    </w:p>
    <w:p w:rsidR="00900ECA" w:rsidRPr="007A73F9" w:rsidRDefault="00900ECA" w:rsidP="00900ECA">
      <w:r w:rsidRPr="007A73F9">
        <w:t xml:space="preserve"> эксплуатационной организацией.</w:t>
      </w:r>
    </w:p>
    <w:p w:rsidR="00900ECA" w:rsidRPr="007A73F9" w:rsidRDefault="00900ECA" w:rsidP="00900ECA"/>
    <w:p w:rsidR="00900ECA" w:rsidRPr="007A73F9" w:rsidRDefault="00900ECA" w:rsidP="00900ECA"/>
    <w:p w:rsidR="00900ECA" w:rsidRPr="007A73F9" w:rsidRDefault="00900ECA" w:rsidP="00900ECA">
      <w:pPr>
        <w:pBdr>
          <w:bottom w:val="single" w:sz="8" w:space="1" w:color="000000"/>
        </w:pBdr>
        <w:tabs>
          <w:tab w:val="right" w:pos="9355"/>
        </w:tabs>
      </w:pPr>
      <w:r w:rsidRPr="007A73F9">
        <w:t>Доверяем представлять наши интересы ( Ф. И. О., серия,  № паспорт)</w:t>
      </w:r>
      <w:r w:rsidRPr="007A73F9">
        <w:tab/>
      </w:r>
    </w:p>
    <w:p w:rsidR="00900ECA" w:rsidRPr="007A73F9" w:rsidRDefault="00900ECA" w:rsidP="00900ECA">
      <w:pPr>
        <w:pBdr>
          <w:bottom w:val="single" w:sz="8" w:space="1" w:color="000000"/>
        </w:pBdr>
        <w:tabs>
          <w:tab w:val="right" w:pos="9355"/>
        </w:tabs>
      </w:pPr>
    </w:p>
    <w:p w:rsidR="00900ECA" w:rsidRPr="007A73F9" w:rsidRDefault="00900ECA" w:rsidP="00900ECA">
      <w:r w:rsidRPr="007A73F9">
        <w:t>_____________________________________________________________________________</w:t>
      </w:r>
    </w:p>
    <w:p w:rsidR="00900ECA" w:rsidRPr="007A73F9" w:rsidRDefault="00900ECA" w:rsidP="00900ECA">
      <w:r w:rsidRPr="007A73F9">
        <w:t xml:space="preserve">                   </w:t>
      </w:r>
    </w:p>
    <w:p w:rsidR="00900ECA" w:rsidRPr="007A73F9" w:rsidRDefault="00900ECA" w:rsidP="00900ECA">
      <w:pPr>
        <w:rPr>
          <w:b/>
        </w:rPr>
      </w:pPr>
      <w:r w:rsidRPr="007A73F9">
        <w:rPr>
          <w:b/>
        </w:rPr>
        <w:t xml:space="preserve">                   Подпись(и)  заявителя(ей)   _____________________________________</w:t>
      </w:r>
    </w:p>
    <w:p w:rsidR="00900ECA" w:rsidRPr="007A73F9" w:rsidRDefault="00900ECA" w:rsidP="00900ECA">
      <w:pPr>
        <w:rPr>
          <w:b/>
        </w:rPr>
      </w:pPr>
      <w:r w:rsidRPr="007A73F9">
        <w:rPr>
          <w:b/>
        </w:rPr>
        <w:t xml:space="preserve">                                                                      _____________________________________</w:t>
      </w:r>
    </w:p>
    <w:p w:rsidR="00900ECA" w:rsidRPr="007A73F9" w:rsidRDefault="00900ECA" w:rsidP="00900ECA">
      <w:pPr>
        <w:rPr>
          <w:b/>
        </w:rPr>
      </w:pPr>
      <w:r w:rsidRPr="007A73F9">
        <w:rPr>
          <w:b/>
        </w:rPr>
        <w:t xml:space="preserve">                                                                      _____________________________________</w:t>
      </w:r>
    </w:p>
    <w:p w:rsidR="00900ECA" w:rsidRPr="007A73F9" w:rsidRDefault="00900ECA" w:rsidP="00900ECA">
      <w:r w:rsidRPr="007A73F9">
        <w:t xml:space="preserve">                                                                      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Заявление  принято  "__" _________ 20__ г.  и  зарегистрировано  в  книге</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учета  приема   заявлений  и  выдачи   документов  по  приватизации  жилья  за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N 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Данные   заявителей  проверены  и  соответствуют  указанным  в документах,</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удостоверяющих личность, и данным, имеющимся в организации 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(наименования муниципальной жилищной организации, предприятия,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учреждения - балансодержателя жилфонда, их подразделений)</w:t>
      </w:r>
    </w:p>
    <w:p w:rsidR="00900ECA" w:rsidRPr="007A73F9" w:rsidRDefault="00900ECA" w:rsidP="00900ECA">
      <w:pPr>
        <w:pStyle w:val="ConsPlusNonformat"/>
        <w:widowControl/>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Начальник организации 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(подпись)         (Ф.И.О.)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М.П.</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r w:rsidRPr="007A73F9">
        <w:t>Памятка: В случае отказа от приватизации сумма, перечисленная в оплату услуг, возврату не подлежит.</w:t>
      </w:r>
    </w:p>
    <w:p w:rsidR="00900ECA" w:rsidRPr="007A73F9" w:rsidRDefault="00900ECA" w:rsidP="00900ECA">
      <w:pPr>
        <w:jc w:val="both"/>
        <w:rPr>
          <w:lang w:eastAsia="ar-SA"/>
        </w:rPr>
      </w:pPr>
    </w:p>
    <w:p w:rsidR="00900ECA" w:rsidRPr="007A73F9" w:rsidRDefault="00900ECA" w:rsidP="00900ECA">
      <w:pPr>
        <w:rPr>
          <w:lang w:eastAsia="ar-SA"/>
        </w:rPr>
      </w:pPr>
      <w:r w:rsidRPr="007A73F9">
        <w:br w:type="page"/>
      </w:r>
      <w:r w:rsidRPr="007A73F9">
        <w:lastRenderedPageBreak/>
        <w:t xml:space="preserve">                                                                                                                     Приложение 3</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center"/>
        <w:rPr>
          <w:rFonts w:ascii="Times New Roman" w:hAnsi="Times New Roman" w:cs="Times New Roman"/>
          <w:sz w:val="22"/>
          <w:szCs w:val="22"/>
        </w:rPr>
      </w:pPr>
      <w:r w:rsidRPr="007A73F9">
        <w:rPr>
          <w:rFonts w:ascii="Times New Roman" w:hAnsi="Times New Roman" w:cs="Times New Roman"/>
          <w:sz w:val="22"/>
          <w:szCs w:val="22"/>
        </w:rPr>
        <w:t xml:space="preserve">                                                          администрации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муниципального образования «Казачье»</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jc w:val="center"/>
        <w:rPr>
          <w:rFonts w:ascii="Times New Roman" w:hAnsi="Times New Roman" w:cs="Times New Roman"/>
          <w:sz w:val="22"/>
          <w:szCs w:val="22"/>
        </w:rPr>
      </w:pPr>
      <w:r w:rsidRPr="007A73F9">
        <w:rPr>
          <w:rFonts w:ascii="Times New Roman" w:hAnsi="Times New Roman" w:cs="Times New Roman"/>
          <w:sz w:val="22"/>
          <w:szCs w:val="22"/>
        </w:rPr>
        <w:t>КНИГА</w:t>
      </w:r>
    </w:p>
    <w:p w:rsidR="00900ECA" w:rsidRPr="007A73F9" w:rsidRDefault="00900ECA" w:rsidP="00900ECA">
      <w:pPr>
        <w:pStyle w:val="ConsPlusNonformat"/>
        <w:widowControl/>
        <w:jc w:val="center"/>
        <w:rPr>
          <w:rFonts w:ascii="Times New Roman" w:hAnsi="Times New Roman" w:cs="Times New Roman"/>
          <w:sz w:val="22"/>
          <w:szCs w:val="22"/>
        </w:rPr>
      </w:pPr>
      <w:r w:rsidRPr="007A73F9">
        <w:rPr>
          <w:rFonts w:ascii="Times New Roman" w:hAnsi="Times New Roman" w:cs="Times New Roman"/>
          <w:sz w:val="22"/>
          <w:szCs w:val="22"/>
        </w:rPr>
        <w:t>ПРИЕМА ЗАЯВЛЕНИЙ И ВЫДАЧИ ДОКУМЕНТОВ</w:t>
      </w:r>
    </w:p>
    <w:p w:rsidR="00900ECA" w:rsidRPr="007A73F9" w:rsidRDefault="00900ECA" w:rsidP="00900ECA">
      <w:pPr>
        <w:pStyle w:val="ConsPlusNonformat"/>
        <w:widowControl/>
        <w:jc w:val="center"/>
        <w:rPr>
          <w:rFonts w:ascii="Times New Roman" w:hAnsi="Times New Roman" w:cs="Times New Roman"/>
          <w:sz w:val="22"/>
          <w:szCs w:val="22"/>
        </w:rPr>
      </w:pPr>
      <w:r w:rsidRPr="007A73F9">
        <w:rPr>
          <w:rFonts w:ascii="Times New Roman" w:hAnsi="Times New Roman" w:cs="Times New Roman"/>
          <w:sz w:val="22"/>
          <w:szCs w:val="22"/>
        </w:rPr>
        <w:t>ПО ПРИВАТИЗАЦИИ ЖИЛЬЯ</w:t>
      </w:r>
    </w:p>
    <w:p w:rsidR="00900ECA" w:rsidRPr="007A73F9" w:rsidRDefault="00900ECA" w:rsidP="00900ECA">
      <w:pPr>
        <w:pStyle w:val="ConsPlusNonformat"/>
        <w:widowControl/>
        <w:jc w:val="center"/>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w:t>
      </w:r>
    </w:p>
    <w:p w:rsidR="00900ECA" w:rsidRPr="007A73F9" w:rsidRDefault="00900ECA" w:rsidP="00900ECA">
      <w:pPr>
        <w:pStyle w:val="ConsPlusNonformat"/>
        <w:widowControl/>
        <w:jc w:val="center"/>
        <w:rPr>
          <w:rFonts w:ascii="Times New Roman" w:hAnsi="Times New Roman" w:cs="Times New Roman"/>
          <w:sz w:val="22"/>
          <w:szCs w:val="22"/>
        </w:rPr>
      </w:pPr>
      <w:r w:rsidRPr="007A73F9">
        <w:rPr>
          <w:rFonts w:ascii="Times New Roman" w:hAnsi="Times New Roman" w:cs="Times New Roman"/>
          <w:sz w:val="22"/>
          <w:szCs w:val="22"/>
        </w:rPr>
        <w:t>(наименование предприятия, учреждения)</w:t>
      </w:r>
    </w:p>
    <w:p w:rsidR="00900ECA" w:rsidRPr="007A73F9" w:rsidRDefault="00900ECA" w:rsidP="00900ECA">
      <w:pPr>
        <w:pStyle w:val="ConsPlusNonformat"/>
        <w:widowControl/>
        <w:jc w:val="both"/>
        <w:rPr>
          <w:rFonts w:ascii="Times New Roman" w:hAnsi="Times New Roman" w:cs="Times New Roman"/>
          <w:sz w:val="22"/>
          <w:szCs w:val="22"/>
        </w:rPr>
      </w:pPr>
    </w:p>
    <w:tbl>
      <w:tblPr>
        <w:tblW w:w="0" w:type="auto"/>
        <w:tblInd w:w="-497" w:type="dxa"/>
        <w:tblLayout w:type="fixed"/>
        <w:tblCellMar>
          <w:left w:w="70" w:type="dxa"/>
          <w:right w:w="70" w:type="dxa"/>
        </w:tblCellMar>
        <w:tblLook w:val="0000"/>
      </w:tblPr>
      <w:tblGrid>
        <w:gridCol w:w="851"/>
        <w:gridCol w:w="992"/>
        <w:gridCol w:w="992"/>
        <w:gridCol w:w="709"/>
        <w:gridCol w:w="992"/>
        <w:gridCol w:w="1134"/>
        <w:gridCol w:w="1134"/>
        <w:gridCol w:w="851"/>
        <w:gridCol w:w="1134"/>
        <w:gridCol w:w="992"/>
        <w:gridCol w:w="709"/>
      </w:tblGrid>
      <w:tr w:rsidR="00900ECA" w:rsidRPr="007A73F9" w:rsidTr="007E4290">
        <w:trPr>
          <w:trHeight w:val="960"/>
        </w:trPr>
        <w:tc>
          <w:tcPr>
            <w:tcW w:w="851"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Дата </w:t>
            </w:r>
            <w:r w:rsidRPr="007A73F9">
              <w:rPr>
                <w:rFonts w:ascii="Times New Roman" w:hAnsi="Times New Roman" w:cs="Times New Roman"/>
                <w:sz w:val="22"/>
                <w:szCs w:val="22"/>
              </w:rPr>
              <w:br/>
              <w:t>приема</w:t>
            </w:r>
            <w:r w:rsidRPr="007A73F9">
              <w:rPr>
                <w:rFonts w:ascii="Times New Roman" w:hAnsi="Times New Roman" w:cs="Times New Roman"/>
                <w:sz w:val="22"/>
                <w:szCs w:val="22"/>
              </w:rPr>
              <w:br/>
              <w:t xml:space="preserve">заяв- </w:t>
            </w:r>
            <w:r w:rsidRPr="007A73F9">
              <w:rPr>
                <w:rFonts w:ascii="Times New Roman" w:hAnsi="Times New Roman" w:cs="Times New Roman"/>
                <w:sz w:val="22"/>
                <w:szCs w:val="22"/>
              </w:rPr>
              <w:br/>
              <w:t xml:space="preserve">ления </w:t>
            </w:r>
          </w:p>
        </w:tc>
        <w:tc>
          <w:tcPr>
            <w:tcW w:w="992"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N реги-</w:t>
            </w:r>
            <w:r w:rsidRPr="007A73F9">
              <w:rPr>
                <w:rFonts w:ascii="Times New Roman" w:hAnsi="Times New Roman" w:cs="Times New Roman"/>
                <w:sz w:val="22"/>
                <w:szCs w:val="22"/>
              </w:rPr>
              <w:br/>
              <w:t>страции</w:t>
            </w:r>
          </w:p>
        </w:tc>
        <w:tc>
          <w:tcPr>
            <w:tcW w:w="992"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Ф.И.О.  </w:t>
            </w:r>
          </w:p>
        </w:tc>
        <w:tc>
          <w:tcPr>
            <w:tcW w:w="709"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Адрес </w:t>
            </w:r>
          </w:p>
        </w:tc>
        <w:tc>
          <w:tcPr>
            <w:tcW w:w="992"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N кви-</w:t>
            </w:r>
            <w:r w:rsidRPr="007A73F9">
              <w:rPr>
                <w:rFonts w:ascii="Times New Roman" w:hAnsi="Times New Roman" w:cs="Times New Roman"/>
                <w:sz w:val="22"/>
                <w:szCs w:val="22"/>
              </w:rPr>
              <w:br/>
              <w:t>танции</w:t>
            </w:r>
          </w:p>
        </w:tc>
        <w:tc>
          <w:tcPr>
            <w:tcW w:w="1134"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Подпись</w:t>
            </w:r>
            <w:r w:rsidRPr="007A73F9">
              <w:rPr>
                <w:rFonts w:ascii="Times New Roman" w:hAnsi="Times New Roman" w:cs="Times New Roman"/>
                <w:sz w:val="22"/>
                <w:szCs w:val="22"/>
              </w:rPr>
              <w:br/>
              <w:t xml:space="preserve">заяви- </w:t>
            </w:r>
            <w:r w:rsidRPr="007A73F9">
              <w:rPr>
                <w:rFonts w:ascii="Times New Roman" w:hAnsi="Times New Roman" w:cs="Times New Roman"/>
                <w:sz w:val="22"/>
                <w:szCs w:val="22"/>
              </w:rPr>
              <w:br/>
              <w:t xml:space="preserve">теля   </w:t>
            </w:r>
          </w:p>
        </w:tc>
        <w:tc>
          <w:tcPr>
            <w:tcW w:w="1134"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N  дого-</w:t>
            </w:r>
            <w:r w:rsidRPr="007A73F9">
              <w:rPr>
                <w:rFonts w:ascii="Times New Roman" w:hAnsi="Times New Roman" w:cs="Times New Roman"/>
                <w:sz w:val="22"/>
                <w:szCs w:val="22"/>
              </w:rPr>
              <w:br/>
              <w:t>вора  на</w:t>
            </w:r>
            <w:r w:rsidRPr="007A73F9">
              <w:rPr>
                <w:rFonts w:ascii="Times New Roman" w:hAnsi="Times New Roman" w:cs="Times New Roman"/>
                <w:sz w:val="22"/>
                <w:szCs w:val="22"/>
              </w:rPr>
              <w:br/>
              <w:t>передачу</w:t>
            </w:r>
            <w:r w:rsidRPr="007A73F9">
              <w:rPr>
                <w:rFonts w:ascii="Times New Roman" w:hAnsi="Times New Roman" w:cs="Times New Roman"/>
                <w:sz w:val="22"/>
                <w:szCs w:val="22"/>
              </w:rPr>
              <w:br/>
              <w:t>жилья  в</w:t>
            </w:r>
            <w:r w:rsidRPr="007A73F9">
              <w:rPr>
                <w:rFonts w:ascii="Times New Roman" w:hAnsi="Times New Roman" w:cs="Times New Roman"/>
                <w:sz w:val="22"/>
                <w:szCs w:val="22"/>
              </w:rPr>
              <w:br/>
              <w:t xml:space="preserve">собст-  </w:t>
            </w:r>
            <w:r w:rsidRPr="007A73F9">
              <w:rPr>
                <w:rFonts w:ascii="Times New Roman" w:hAnsi="Times New Roman" w:cs="Times New Roman"/>
                <w:sz w:val="22"/>
                <w:szCs w:val="22"/>
              </w:rPr>
              <w:br/>
              <w:t>венность</w:t>
            </w:r>
          </w:p>
        </w:tc>
        <w:tc>
          <w:tcPr>
            <w:tcW w:w="851"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Дата </w:t>
            </w:r>
            <w:r w:rsidRPr="007A73F9">
              <w:rPr>
                <w:rFonts w:ascii="Times New Roman" w:hAnsi="Times New Roman" w:cs="Times New Roman"/>
                <w:sz w:val="22"/>
                <w:szCs w:val="22"/>
              </w:rPr>
              <w:br/>
              <w:t>выдачи</w:t>
            </w:r>
            <w:r w:rsidRPr="007A73F9">
              <w:rPr>
                <w:rFonts w:ascii="Times New Roman" w:hAnsi="Times New Roman" w:cs="Times New Roman"/>
                <w:sz w:val="22"/>
                <w:szCs w:val="22"/>
              </w:rPr>
              <w:br/>
              <w:t xml:space="preserve">дого- </w:t>
            </w:r>
            <w:r w:rsidRPr="007A73F9">
              <w:rPr>
                <w:rFonts w:ascii="Times New Roman" w:hAnsi="Times New Roman" w:cs="Times New Roman"/>
                <w:sz w:val="22"/>
                <w:szCs w:val="22"/>
              </w:rPr>
              <w:br/>
              <w:t xml:space="preserve">вора  </w:t>
            </w:r>
          </w:p>
        </w:tc>
        <w:tc>
          <w:tcPr>
            <w:tcW w:w="1134"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N  свиде-</w:t>
            </w:r>
            <w:r w:rsidRPr="007A73F9">
              <w:rPr>
                <w:rFonts w:ascii="Times New Roman" w:hAnsi="Times New Roman" w:cs="Times New Roman"/>
                <w:sz w:val="22"/>
                <w:szCs w:val="22"/>
              </w:rPr>
              <w:br/>
              <w:t xml:space="preserve">тельства </w:t>
            </w:r>
            <w:r w:rsidRPr="007A73F9">
              <w:rPr>
                <w:rFonts w:ascii="Times New Roman" w:hAnsi="Times New Roman" w:cs="Times New Roman"/>
                <w:sz w:val="22"/>
                <w:szCs w:val="22"/>
              </w:rPr>
              <w:br/>
              <w:t>о   госу-</w:t>
            </w:r>
            <w:r w:rsidRPr="007A73F9">
              <w:rPr>
                <w:rFonts w:ascii="Times New Roman" w:hAnsi="Times New Roman" w:cs="Times New Roman"/>
                <w:sz w:val="22"/>
                <w:szCs w:val="22"/>
              </w:rPr>
              <w:br/>
              <w:t>дарствен-</w:t>
            </w:r>
            <w:r w:rsidRPr="007A73F9">
              <w:rPr>
                <w:rFonts w:ascii="Times New Roman" w:hAnsi="Times New Roman" w:cs="Times New Roman"/>
                <w:sz w:val="22"/>
                <w:szCs w:val="22"/>
              </w:rPr>
              <w:br/>
              <w:t>ной реги-</w:t>
            </w:r>
            <w:r w:rsidRPr="007A73F9">
              <w:rPr>
                <w:rFonts w:ascii="Times New Roman" w:hAnsi="Times New Roman" w:cs="Times New Roman"/>
                <w:sz w:val="22"/>
                <w:szCs w:val="22"/>
              </w:rPr>
              <w:br/>
              <w:t xml:space="preserve">страции  </w:t>
            </w:r>
            <w:r w:rsidRPr="007A73F9">
              <w:rPr>
                <w:rFonts w:ascii="Times New Roman" w:hAnsi="Times New Roman" w:cs="Times New Roman"/>
                <w:sz w:val="22"/>
                <w:szCs w:val="22"/>
              </w:rPr>
              <w:br/>
              <w:t xml:space="preserve">права    </w:t>
            </w:r>
          </w:p>
        </w:tc>
        <w:tc>
          <w:tcPr>
            <w:tcW w:w="992" w:type="dxa"/>
            <w:tcBorders>
              <w:top w:val="single" w:sz="4" w:space="0" w:color="000000"/>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Подпись</w:t>
            </w:r>
            <w:r w:rsidRPr="007A73F9">
              <w:rPr>
                <w:rFonts w:ascii="Times New Roman" w:hAnsi="Times New Roman" w:cs="Times New Roman"/>
                <w:sz w:val="22"/>
                <w:szCs w:val="22"/>
              </w:rPr>
              <w:br/>
              <w:t>получа-</w:t>
            </w:r>
            <w:r w:rsidRPr="007A73F9">
              <w:rPr>
                <w:rFonts w:ascii="Times New Roman" w:hAnsi="Times New Roman" w:cs="Times New Roman"/>
                <w:sz w:val="22"/>
                <w:szCs w:val="22"/>
              </w:rPr>
              <w:br/>
              <w:t xml:space="preserve">теля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Приме-</w:t>
            </w:r>
            <w:r w:rsidRPr="007A73F9">
              <w:rPr>
                <w:rFonts w:ascii="Times New Roman" w:hAnsi="Times New Roman" w:cs="Times New Roman"/>
                <w:sz w:val="22"/>
                <w:szCs w:val="22"/>
              </w:rPr>
              <w:br/>
              <w:t xml:space="preserve">чания </w:t>
            </w:r>
          </w:p>
        </w:tc>
      </w:tr>
      <w:tr w:rsidR="00900ECA" w:rsidRPr="007A73F9" w:rsidTr="007E4290">
        <w:trPr>
          <w:trHeight w:val="240"/>
        </w:trPr>
        <w:tc>
          <w:tcPr>
            <w:tcW w:w="851"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1  </w:t>
            </w: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2   </w:t>
            </w: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3    </w:t>
            </w:r>
          </w:p>
        </w:tc>
        <w:tc>
          <w:tcPr>
            <w:tcW w:w="709"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4   </w:t>
            </w: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5  </w:t>
            </w: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6   </w:t>
            </w: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7   </w:t>
            </w:r>
          </w:p>
        </w:tc>
        <w:tc>
          <w:tcPr>
            <w:tcW w:w="851"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8  </w:t>
            </w: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9    </w:t>
            </w: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10  </w:t>
            </w:r>
          </w:p>
        </w:tc>
        <w:tc>
          <w:tcPr>
            <w:tcW w:w="709"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r w:rsidRPr="007A73F9">
              <w:rPr>
                <w:rFonts w:ascii="Times New Roman" w:hAnsi="Times New Roman" w:cs="Times New Roman"/>
                <w:sz w:val="22"/>
                <w:szCs w:val="22"/>
              </w:rPr>
              <w:t xml:space="preserve">11  </w:t>
            </w:r>
          </w:p>
        </w:tc>
      </w:tr>
      <w:tr w:rsidR="00900ECA" w:rsidRPr="007A73F9" w:rsidTr="007E4290">
        <w:trPr>
          <w:trHeight w:val="240"/>
        </w:trPr>
        <w:tc>
          <w:tcPr>
            <w:tcW w:w="851"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709"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851"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1134"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992" w:type="dxa"/>
            <w:tcBorders>
              <w:top w:val="nil"/>
              <w:left w:val="single" w:sz="4" w:space="0" w:color="000000"/>
              <w:bottom w:val="single" w:sz="4" w:space="0" w:color="000000"/>
              <w:right w:val="nil"/>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c>
          <w:tcPr>
            <w:tcW w:w="709" w:type="dxa"/>
            <w:tcBorders>
              <w:top w:val="nil"/>
              <w:left w:val="single" w:sz="4" w:space="0" w:color="000000"/>
              <w:bottom w:val="single" w:sz="4" w:space="0" w:color="000000"/>
              <w:right w:val="single" w:sz="4" w:space="0" w:color="000000"/>
            </w:tcBorders>
            <w:shd w:val="clear" w:color="auto" w:fill="auto"/>
          </w:tcPr>
          <w:p w:rsidR="00900ECA" w:rsidRPr="007A73F9" w:rsidRDefault="00900ECA" w:rsidP="007E4290">
            <w:pPr>
              <w:pStyle w:val="ConsPlusNormal"/>
              <w:widowControl/>
              <w:snapToGrid w:val="0"/>
              <w:ind w:firstLine="0"/>
              <w:rPr>
                <w:rFonts w:ascii="Times New Roman" w:hAnsi="Times New Roman" w:cs="Times New Roman"/>
                <w:sz w:val="22"/>
                <w:szCs w:val="22"/>
              </w:rPr>
            </w:pPr>
          </w:p>
        </w:tc>
      </w:tr>
    </w:tbl>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*Книга хранится в администрации МО «Казачье»</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rPr>
          <w:lang w:eastAsia="ar-SA"/>
        </w:rPr>
      </w:pPr>
      <w:r w:rsidRPr="007A73F9">
        <w:br w:type="page"/>
      </w:r>
      <w:r w:rsidRPr="007A73F9">
        <w:lastRenderedPageBreak/>
        <w:t xml:space="preserve">                                                                                                                      Приложение 4</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center"/>
        <w:rPr>
          <w:rFonts w:ascii="Times New Roman" w:hAnsi="Times New Roman" w:cs="Times New Roman"/>
          <w:sz w:val="22"/>
          <w:szCs w:val="22"/>
        </w:rPr>
      </w:pPr>
      <w:r w:rsidRPr="007A73F9">
        <w:rPr>
          <w:rFonts w:ascii="Times New Roman" w:hAnsi="Times New Roman" w:cs="Times New Roman"/>
          <w:sz w:val="22"/>
          <w:szCs w:val="22"/>
        </w:rPr>
        <w:t xml:space="preserve">                                                                                                              администрации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муниципального образования «Казачье»</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rmal"/>
        <w:widowControl/>
        <w:ind w:firstLine="0"/>
        <w:jc w:val="center"/>
        <w:rPr>
          <w:rFonts w:ascii="Times New Roman" w:hAnsi="Times New Roman" w:cs="Times New Roman"/>
          <w:sz w:val="22"/>
          <w:szCs w:val="22"/>
        </w:rPr>
      </w:pPr>
      <w:r w:rsidRPr="007A73F9">
        <w:rPr>
          <w:rFonts w:ascii="Times New Roman" w:hAnsi="Times New Roman" w:cs="Times New Roman"/>
          <w:sz w:val="22"/>
          <w:szCs w:val="22"/>
        </w:rPr>
        <w:t>ИЗВЕЩЕНИЕ</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Выдано гражданину 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(Ф.И.О.)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в  том,  что  от  него  принято  заявление  на  приватизацию жилого помещения,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находящегося по адресу: 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(город, улица, N дома, N корпуса, N квартиры,</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 и направлено для дальнейшего оформления.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N комнаты)</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К заявлению приложены:</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Специалист</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(Ф.И.О.)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 ______________ 200__ г.</w:t>
      </w:r>
    </w:p>
    <w:p w:rsidR="00900ECA" w:rsidRPr="007A73F9" w:rsidRDefault="00900ECA" w:rsidP="00900ECA">
      <w:pPr>
        <w:pStyle w:val="ConsPlusNonformat"/>
        <w:widowControl/>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МП</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rPr>
          <w:lang w:eastAsia="ar-SA"/>
        </w:rPr>
      </w:pPr>
      <w:r w:rsidRPr="007A73F9">
        <w:br w:type="page"/>
      </w:r>
      <w:r w:rsidRPr="007A73F9">
        <w:lastRenderedPageBreak/>
        <w:t xml:space="preserve">                                                                                                                                      Приложение 5</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администрации муниципального образования «Казачье»</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Normal"/>
        <w:widowControl/>
        <w:ind w:firstLine="0"/>
        <w:jc w:val="right"/>
        <w:rPr>
          <w:rFonts w:ascii="Times New Roman" w:hAnsi="Times New Roman" w:cs="Times New Roman"/>
          <w:sz w:val="22"/>
          <w:szCs w:val="22"/>
        </w:rPr>
      </w:pP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Форма</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Удостоверительная надпись на доверенности,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выданной гражданином</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утверждена приказом Минюста</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Российской Федерации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от 10 апреля 2002 г. N 99</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rmal"/>
        <w:widowControl/>
        <w:ind w:firstLine="0"/>
        <w:jc w:val="center"/>
        <w:rPr>
          <w:rFonts w:ascii="Times New Roman" w:hAnsi="Times New Roman" w:cs="Times New Roman"/>
          <w:sz w:val="22"/>
          <w:szCs w:val="22"/>
        </w:rPr>
      </w:pPr>
      <w:r w:rsidRPr="007A73F9">
        <w:rPr>
          <w:rFonts w:ascii="Times New Roman" w:hAnsi="Times New Roman" w:cs="Times New Roman"/>
          <w:sz w:val="22"/>
          <w:szCs w:val="22"/>
        </w:rPr>
        <w:t>ДОВЕРЕННОСТЬ*</w:t>
      </w:r>
    </w:p>
    <w:p w:rsidR="00900ECA" w:rsidRPr="007A73F9" w:rsidRDefault="00900ECA" w:rsidP="00900ECA">
      <w:pPr>
        <w:pStyle w:val="ConsPlusNormal"/>
        <w:widowControl/>
        <w:ind w:firstLine="0"/>
        <w:jc w:val="center"/>
        <w:rPr>
          <w:rFonts w:ascii="Times New Roman" w:hAnsi="Times New Roman" w:cs="Times New Roman"/>
          <w:sz w:val="22"/>
          <w:szCs w:val="22"/>
        </w:rPr>
      </w:pPr>
      <w:r w:rsidRPr="007A73F9">
        <w:rPr>
          <w:rFonts w:ascii="Times New Roman" w:hAnsi="Times New Roman" w:cs="Times New Roman"/>
          <w:sz w:val="22"/>
          <w:szCs w:val="22"/>
        </w:rPr>
        <w:t>(типовая)**</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Я, 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(Ф.И.О.)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дата рождения 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(число, месяц, год)</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паспорт 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(иной документ, удостоверяющий личность правообладателя, серия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и номер документа)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выдан 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(дата выдачи и наименование органа, выдавшего документ)</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проживающий по адресу 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(почтовый индекс и адрес места жительства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правообладателя)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настоящей Доверенностью уполномочиваю</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(наименование доверенного лица, паспорт, адрес)</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быть моим представителем в органе по приватизации и иных компетентных  органах</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_______________________ по вопросам приватизации жилой площади, находящейся по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адресу: 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(почтовый индекс и адрес места жительства правообладателя)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подавать  от моего имени заявления  и  прочие  документы, в том числе получать</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справки  и  документы,   во   все   организации  и  учреждения,  в том числе в</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Управление   Федеральной    регистрационной   службы  ,  Государственное   унитарное  предприятие   "Бюро технической   инвентаризации"   Министерства   строительства,   архитектуры  и жилищно-коммунального  хозяйства, Управление Федеральной налоговой  службы,  жилищную  управляющую компанию, получить   договор   на   передачу   квартиры    в   собственность    граждан, зарегистрировать   право   долевой    собственности   в   Управлении Федеральной  регистрационной службы с правом получения свидетельства   о   государственной  регистрации  права   и  всех  необходимых зарегистрированных   документов,   без   права   продажи  указанной  квартиры, оплачивать  все   необходимые  платежи,  расписываться за меня и совершать все действия, связанные с выполнением этого поручения.</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Полномочия по настоящей Доверенности не могут быть переданы другим лицам.</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Доверенность выдана сроком на три года.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Содержание статьи 187 Гражданского кодекса Российской Федерации доверителю</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разъяснено.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Содержание настоящей Доверенности доверителю зачитано вслух.</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Доверитель 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От имени Российской Федерации:</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__________________________________________________________________________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Город (село, поселок, район, край, область, республика) 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Дата (число, месяц, год) прописью 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Настоящая доверенность удостоверена мной, 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(фамилия, имя, отчество)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нотариусом ___________________________________________________________________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(наименование государственной нотариальной конторы</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или нотариального округа)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Доверенность подписана гр. _______________________________________________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(фамилия, имя, отчество подписавшего)</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в моем присутствии. Личность его установлена, дееспособность проверена.</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Зарегистрирована в реестре за N _______.</w:t>
      </w: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Взыскана госпошлина (по тарифу) _______.</w:t>
      </w:r>
    </w:p>
    <w:p w:rsidR="00900ECA" w:rsidRPr="007A73F9" w:rsidRDefault="00900ECA" w:rsidP="00900ECA">
      <w:pPr>
        <w:pStyle w:val="ConsPlusNonformat"/>
        <w:widowControl/>
        <w:rPr>
          <w:rFonts w:ascii="Times New Roman" w:hAnsi="Times New Roman" w:cs="Times New Roman"/>
          <w:sz w:val="22"/>
          <w:szCs w:val="22"/>
        </w:rPr>
      </w:pPr>
    </w:p>
    <w:p w:rsidR="00900ECA" w:rsidRPr="007A73F9" w:rsidRDefault="00900ECA" w:rsidP="00900ECA">
      <w:pPr>
        <w:pStyle w:val="ConsPlusNonformat"/>
        <w:widowControl/>
        <w:rPr>
          <w:rFonts w:ascii="Times New Roman" w:hAnsi="Times New Roman" w:cs="Times New Roman"/>
          <w:sz w:val="22"/>
          <w:szCs w:val="22"/>
        </w:rPr>
      </w:pPr>
      <w:r w:rsidRPr="007A73F9">
        <w:rPr>
          <w:rFonts w:ascii="Times New Roman" w:hAnsi="Times New Roman" w:cs="Times New Roman"/>
          <w:sz w:val="22"/>
          <w:szCs w:val="22"/>
        </w:rPr>
        <w:t xml:space="preserve">    Печать          Нотариус               Подпись</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nformat"/>
        <w:widowControl/>
        <w:jc w:val="both"/>
        <w:rPr>
          <w:rFonts w:ascii="Times New Roman" w:hAnsi="Times New Roman" w:cs="Times New Roman"/>
          <w:sz w:val="22"/>
          <w:szCs w:val="22"/>
        </w:rPr>
      </w:pPr>
      <w:r w:rsidRPr="007A73F9">
        <w:rPr>
          <w:rFonts w:ascii="Times New Roman" w:hAnsi="Times New Roman" w:cs="Times New Roman"/>
          <w:sz w:val="22"/>
          <w:szCs w:val="22"/>
        </w:rPr>
        <w:t>* Без права продажи указанной квартиры.</w:t>
      </w:r>
    </w:p>
    <w:p w:rsidR="00900ECA" w:rsidRPr="007A73F9" w:rsidRDefault="00900ECA" w:rsidP="00900ECA">
      <w:pPr>
        <w:pStyle w:val="ConsPlusNonformat"/>
        <w:widowControl/>
        <w:jc w:val="both"/>
        <w:rPr>
          <w:rFonts w:ascii="Times New Roman" w:hAnsi="Times New Roman" w:cs="Times New Roman"/>
          <w:sz w:val="22"/>
          <w:szCs w:val="22"/>
        </w:rPr>
      </w:pPr>
      <w:r w:rsidRPr="007A73F9">
        <w:rPr>
          <w:rFonts w:ascii="Times New Roman" w:hAnsi="Times New Roman" w:cs="Times New Roman"/>
          <w:sz w:val="22"/>
          <w:szCs w:val="22"/>
        </w:rPr>
        <w:t>**Без права подписания договора на приватизацию жилого помещения в собственность граждан.</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rPr>
          <w:lang w:eastAsia="ar-SA"/>
        </w:rPr>
      </w:pPr>
      <w:r w:rsidRPr="007A73F9">
        <w:br w:type="page"/>
      </w:r>
      <w:r w:rsidRPr="007A73F9">
        <w:lastRenderedPageBreak/>
        <w:t xml:space="preserve">                                                                                                                                           Приложение 6</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к административному регламенту</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администрации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муниципального образования «Казачье»</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предоставлению муниципальной услуги</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 оформлению документов при передаче жилых</w:t>
      </w: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помещений в собственность граждан</w:t>
      </w:r>
    </w:p>
    <w:p w:rsidR="00900ECA" w:rsidRPr="007A73F9" w:rsidRDefault="00900ECA" w:rsidP="00900ECA">
      <w:pPr>
        <w:pStyle w:val="ConsPlusNonformat"/>
        <w:widowControl/>
        <w:jc w:val="both"/>
        <w:rPr>
          <w:rFonts w:ascii="Times New Roman" w:hAnsi="Times New Roman" w:cs="Times New Roman"/>
          <w:sz w:val="22"/>
          <w:szCs w:val="22"/>
        </w:rPr>
      </w:pPr>
    </w:p>
    <w:p w:rsidR="00900ECA" w:rsidRPr="007A73F9" w:rsidRDefault="00900ECA" w:rsidP="00900ECA">
      <w:pPr>
        <w:pStyle w:val="ConsPlusNormal"/>
        <w:widowControl/>
        <w:ind w:firstLine="0"/>
        <w:jc w:val="right"/>
        <w:rPr>
          <w:rFonts w:ascii="Times New Roman" w:hAnsi="Times New Roman" w:cs="Times New Roman"/>
          <w:sz w:val="22"/>
          <w:szCs w:val="22"/>
        </w:rPr>
      </w:pPr>
      <w:r w:rsidRPr="007A73F9">
        <w:rPr>
          <w:rFonts w:ascii="Times New Roman" w:hAnsi="Times New Roman" w:cs="Times New Roman"/>
          <w:sz w:val="22"/>
          <w:szCs w:val="22"/>
        </w:rPr>
        <w:t>Форма</w:t>
      </w:r>
    </w:p>
    <w:p w:rsidR="00900ECA" w:rsidRPr="007A73F9" w:rsidRDefault="00900ECA" w:rsidP="00900ECA">
      <w:pPr>
        <w:jc w:val="center"/>
      </w:pPr>
      <w:r w:rsidRPr="007A73F9">
        <w:t xml:space="preserve">  РОССИЙСКАЯ     ФЕДЕРАЦИЯ</w:t>
      </w:r>
    </w:p>
    <w:p w:rsidR="00900ECA" w:rsidRPr="007A73F9" w:rsidRDefault="00900ECA" w:rsidP="00900ECA">
      <w:pPr>
        <w:jc w:val="center"/>
      </w:pPr>
      <w:r w:rsidRPr="007A73F9">
        <w:t xml:space="preserve">Иркутская область </w:t>
      </w:r>
    </w:p>
    <w:p w:rsidR="00900ECA" w:rsidRPr="007A73F9" w:rsidRDefault="00900ECA" w:rsidP="00900ECA">
      <w:pPr>
        <w:jc w:val="center"/>
      </w:pPr>
      <w:r w:rsidRPr="007A73F9">
        <w:t xml:space="preserve">Боханский район» </w:t>
      </w:r>
    </w:p>
    <w:p w:rsidR="00900ECA" w:rsidRPr="007A73F9" w:rsidRDefault="00900ECA" w:rsidP="00900ECA">
      <w:pPr>
        <w:jc w:val="center"/>
      </w:pPr>
      <w:r w:rsidRPr="007A73F9">
        <w:t xml:space="preserve">Администрация муниципального образования </w:t>
      </w:r>
    </w:p>
    <w:p w:rsidR="00900ECA" w:rsidRPr="007A73F9" w:rsidRDefault="00900ECA" w:rsidP="00900ECA">
      <w:r w:rsidRPr="007A73F9">
        <w:t xml:space="preserve">                                                                      «Казачье»</w:t>
      </w:r>
    </w:p>
    <w:p w:rsidR="00900ECA" w:rsidRPr="007A73F9" w:rsidRDefault="00900ECA" w:rsidP="00900ECA">
      <w:pPr>
        <w:pStyle w:val="2"/>
        <w:jc w:val="center"/>
        <w:rPr>
          <w:rFonts w:ascii="Times New Roman" w:hAnsi="Times New Roman"/>
          <w:sz w:val="22"/>
          <w:szCs w:val="22"/>
        </w:rPr>
      </w:pPr>
      <w:r w:rsidRPr="007A73F9">
        <w:rPr>
          <w:rFonts w:ascii="Times New Roman" w:hAnsi="Times New Roman"/>
          <w:sz w:val="22"/>
          <w:szCs w:val="22"/>
        </w:rPr>
        <w:t xml:space="preserve">Д  О  Г  О  В  О  Р  №   </w:t>
      </w:r>
    </w:p>
    <w:p w:rsidR="00900ECA" w:rsidRPr="007A73F9" w:rsidRDefault="00900ECA" w:rsidP="00900ECA">
      <w:pPr>
        <w:pStyle w:val="2"/>
        <w:jc w:val="center"/>
        <w:rPr>
          <w:rFonts w:ascii="Times New Roman" w:hAnsi="Times New Roman"/>
          <w:sz w:val="22"/>
          <w:szCs w:val="22"/>
        </w:rPr>
      </w:pPr>
      <w:r w:rsidRPr="007A73F9">
        <w:rPr>
          <w:rFonts w:ascii="Times New Roman" w:hAnsi="Times New Roman"/>
          <w:sz w:val="22"/>
          <w:szCs w:val="22"/>
        </w:rPr>
        <w:t>передачи  жилой  площади  в  собственность  граждан</w:t>
      </w:r>
    </w:p>
    <w:p w:rsidR="00900ECA" w:rsidRPr="007A73F9" w:rsidRDefault="00900ECA" w:rsidP="00900ECA"/>
    <w:p w:rsidR="00900ECA" w:rsidRPr="007A73F9" w:rsidRDefault="00900ECA" w:rsidP="00900ECA">
      <w:r w:rsidRPr="007A73F9">
        <w:t>с.Казачье  Боханского района Иркутской области _______________ Две тысячи _____ года.</w:t>
      </w:r>
    </w:p>
    <w:p w:rsidR="00900ECA" w:rsidRPr="007A73F9" w:rsidRDefault="00900ECA" w:rsidP="00900ECA"/>
    <w:p w:rsidR="00900ECA" w:rsidRPr="007A73F9" w:rsidRDefault="00900ECA" w:rsidP="00900ECA">
      <w:r w:rsidRPr="007A73F9">
        <w:t>Администрация МО «Казачье» Боханского района Иркутской области в лице главы МО «Казачье» Пушкаревой Татьяны Сергеевны  действующего  на  основании  Устава МО «Казачье»</w:t>
      </w:r>
    </w:p>
    <w:p w:rsidR="00900ECA" w:rsidRPr="007A73F9" w:rsidRDefault="00900ECA" w:rsidP="00900ECA">
      <w:pPr>
        <w:rPr>
          <w:b/>
        </w:rPr>
      </w:pPr>
    </w:p>
    <w:p w:rsidR="00900ECA" w:rsidRPr="007A73F9" w:rsidRDefault="00900ECA" w:rsidP="00900ECA">
      <w:r w:rsidRPr="007A73F9">
        <w:t>Право муниципальной собственности зарегистрировано в Едином государственном</w:t>
      </w:r>
    </w:p>
    <w:p w:rsidR="00900ECA" w:rsidRPr="007A73F9" w:rsidRDefault="00900ECA" w:rsidP="00900ECA">
      <w:r w:rsidRPr="007A73F9">
        <w:t>реестре прав за № ___________________ «__»_________ 200_ г., что подтверждено</w:t>
      </w:r>
    </w:p>
    <w:p w:rsidR="00900ECA" w:rsidRPr="007A73F9" w:rsidRDefault="00900ECA" w:rsidP="00900ECA">
      <w:r w:rsidRPr="007A73F9">
        <w:t>свидетельством о государственной регистрации права серия ____ №_____________</w:t>
      </w:r>
    </w:p>
    <w:p w:rsidR="00900ECA" w:rsidRPr="007A73F9" w:rsidRDefault="00900ECA" w:rsidP="00900ECA">
      <w:r w:rsidRPr="007A73F9">
        <w:t>«__»_________ 2008 года.</w:t>
      </w:r>
    </w:p>
    <w:p w:rsidR="00900ECA" w:rsidRPr="007A73F9" w:rsidRDefault="00900ECA" w:rsidP="00900ECA"/>
    <w:p w:rsidR="00900ECA" w:rsidRPr="007A73F9" w:rsidRDefault="00900ECA" w:rsidP="00900ECA">
      <w:pPr>
        <w:rPr>
          <w:b/>
        </w:rPr>
      </w:pPr>
      <w:r w:rsidRPr="007A73F9">
        <w:t xml:space="preserve"> </w:t>
      </w:r>
      <w:r w:rsidRPr="007A73F9">
        <w:rPr>
          <w:b/>
        </w:rPr>
        <w:t>и  гр:</w:t>
      </w:r>
      <w:r w:rsidRPr="007A73F9">
        <w:t xml:space="preserve">  </w:t>
      </w:r>
      <w:r w:rsidRPr="007A73F9">
        <w:rPr>
          <w:b/>
        </w:rPr>
        <w:t xml:space="preserve"> _______________________________________________________________________</w:t>
      </w:r>
    </w:p>
    <w:p w:rsidR="00900ECA" w:rsidRPr="007A73F9" w:rsidRDefault="00900ECA" w:rsidP="00900ECA">
      <w:pPr>
        <w:rPr>
          <w:b/>
        </w:rPr>
      </w:pPr>
      <w:r w:rsidRPr="007A73F9">
        <w:rPr>
          <w:b/>
        </w:rPr>
        <w:t>__________________________________________________________________________________________________________________________________________________________</w:t>
      </w:r>
    </w:p>
    <w:p w:rsidR="00900ECA" w:rsidRPr="007A73F9" w:rsidRDefault="00900ECA" w:rsidP="00900ECA">
      <w:pPr>
        <w:rPr>
          <w:b/>
        </w:rPr>
      </w:pPr>
      <w:r w:rsidRPr="007A73F9">
        <w:rPr>
          <w:b/>
        </w:rPr>
        <w:t xml:space="preserve">        </w:t>
      </w:r>
    </w:p>
    <w:p w:rsidR="00900ECA" w:rsidRPr="007A73F9" w:rsidRDefault="00900ECA" w:rsidP="00900ECA">
      <w:r w:rsidRPr="007A73F9">
        <w:t>проживающие: по адресу:  с._________________, ул. ________,  дом № __ кв. № __</w:t>
      </w:r>
    </w:p>
    <w:p w:rsidR="00900ECA" w:rsidRPr="007A73F9" w:rsidRDefault="00900ECA" w:rsidP="00900ECA">
      <w:pPr>
        <w:rPr>
          <w:b/>
        </w:rPr>
      </w:pPr>
      <w:r w:rsidRPr="007A73F9">
        <w:rPr>
          <w:b/>
        </w:rPr>
        <w:t>Основание проживания: ___________________________________________________</w:t>
      </w:r>
    </w:p>
    <w:p w:rsidR="00900ECA" w:rsidRPr="007A73F9" w:rsidRDefault="00900ECA" w:rsidP="00900ECA">
      <w:pPr>
        <w:ind w:left="708"/>
      </w:pPr>
      <w:r w:rsidRPr="007A73F9">
        <w:t>1.  В соответствии с Законом РФ «О приватизации жилищного фонда Российской</w:t>
      </w:r>
    </w:p>
    <w:p w:rsidR="00900ECA" w:rsidRPr="007A73F9" w:rsidRDefault="00900ECA" w:rsidP="00900ECA">
      <w:pPr>
        <w:rPr>
          <w:b/>
        </w:rPr>
      </w:pPr>
      <w:r w:rsidRPr="007A73F9">
        <w:lastRenderedPageBreak/>
        <w:t>Федерации» «</w:t>
      </w:r>
      <w:r w:rsidRPr="007A73F9">
        <w:rPr>
          <w:b/>
        </w:rPr>
        <w:t>Комитет»</w:t>
      </w:r>
      <w:r w:rsidRPr="007A73F9">
        <w:t xml:space="preserve"> передал бесплатно в порядке приватизации, а </w:t>
      </w:r>
      <w:r w:rsidRPr="007A73F9">
        <w:rPr>
          <w:b/>
        </w:rPr>
        <w:t>«Граждане»</w:t>
      </w:r>
    </w:p>
    <w:p w:rsidR="00900ECA" w:rsidRPr="007A73F9" w:rsidRDefault="00900ECA" w:rsidP="00900ECA">
      <w:r w:rsidRPr="007A73F9">
        <w:t>приобретают  в равных долях  в  собственность квартиру из _____ комнат   общей площадью ______ кв.м., в том числе жилой площадью ______ кв.м.  по адресу:</w:t>
      </w:r>
    </w:p>
    <w:p w:rsidR="00900ECA" w:rsidRPr="007A73F9" w:rsidRDefault="00900ECA" w:rsidP="00900ECA">
      <w:r w:rsidRPr="007A73F9">
        <w:t>______________  улица _________, дом  № ___ кв. № ___</w:t>
      </w:r>
    </w:p>
    <w:p w:rsidR="00900ECA" w:rsidRPr="007A73F9" w:rsidRDefault="00900ECA" w:rsidP="00900ECA"/>
    <w:p w:rsidR="00900ECA" w:rsidRPr="007A73F9" w:rsidRDefault="00900ECA" w:rsidP="00900ECA">
      <w:pPr>
        <w:widowControl w:val="0"/>
        <w:numPr>
          <w:ilvl w:val="0"/>
          <w:numId w:val="5"/>
        </w:numPr>
        <w:tabs>
          <w:tab w:val="left" w:pos="1260"/>
        </w:tabs>
        <w:suppressAutoHyphens/>
        <w:spacing w:after="0" w:line="240" w:lineRule="auto"/>
      </w:pPr>
      <w:r w:rsidRPr="007A73F9">
        <w:t>Инвентаризационная стоимость   квартиры _____________ руб.</w:t>
      </w:r>
    </w:p>
    <w:p w:rsidR="00900ECA" w:rsidRPr="007A73F9" w:rsidRDefault="00900ECA" w:rsidP="00900ECA"/>
    <w:p w:rsidR="00900ECA" w:rsidRPr="007A73F9" w:rsidRDefault="00900ECA" w:rsidP="00900ECA">
      <w:pPr>
        <w:widowControl w:val="0"/>
        <w:numPr>
          <w:ilvl w:val="0"/>
          <w:numId w:val="6"/>
        </w:numPr>
        <w:tabs>
          <w:tab w:val="left" w:pos="720"/>
        </w:tabs>
        <w:suppressAutoHyphens/>
        <w:spacing w:after="0" w:line="240" w:lineRule="auto"/>
      </w:pPr>
      <w:r w:rsidRPr="007A73F9">
        <w:t>Адреса сторон:</w:t>
      </w:r>
    </w:p>
    <w:p w:rsidR="00900ECA" w:rsidRPr="007A73F9" w:rsidRDefault="00900ECA" w:rsidP="00900ECA">
      <w:pPr>
        <w:ind w:left="720"/>
      </w:pPr>
    </w:p>
    <w:p w:rsidR="00900ECA" w:rsidRPr="007A73F9" w:rsidRDefault="00900ECA" w:rsidP="00900ECA">
      <w:r w:rsidRPr="007A73F9">
        <w:rPr>
          <w:b/>
        </w:rPr>
        <w:t>Администрация муниципального образования «Казачье»:с. Казачье улица.Мира д.10</w:t>
      </w:r>
    </w:p>
    <w:p w:rsidR="00900ECA" w:rsidRPr="007A73F9" w:rsidRDefault="00900ECA" w:rsidP="00900ECA">
      <w:r w:rsidRPr="007A73F9">
        <w:rPr>
          <w:b/>
        </w:rPr>
        <w:t xml:space="preserve">Граждане:  </w:t>
      </w:r>
      <w:r w:rsidRPr="007A73F9">
        <w:t xml:space="preserve">  </w:t>
      </w:r>
    </w:p>
    <w:p w:rsidR="00900ECA" w:rsidRPr="007A73F9" w:rsidRDefault="00900ECA" w:rsidP="00900ECA">
      <w:pPr>
        <w:rPr>
          <w:b/>
        </w:rPr>
      </w:pPr>
      <w:r w:rsidRPr="007A73F9">
        <w:rPr>
          <w:b/>
        </w:rPr>
        <w:t xml:space="preserve">_______________________________________________________________________________                                             </w:t>
      </w:r>
    </w:p>
    <w:p w:rsidR="00900ECA" w:rsidRPr="007A73F9" w:rsidRDefault="00900ECA" w:rsidP="00900ECA">
      <w:r w:rsidRPr="007A73F9">
        <w:t xml:space="preserve">                        улица ___________,  дом   № __ кв. № __    </w:t>
      </w:r>
    </w:p>
    <w:p w:rsidR="00900ECA" w:rsidRPr="007A73F9" w:rsidRDefault="00900ECA" w:rsidP="00900ECA"/>
    <w:p w:rsidR="00900ECA" w:rsidRPr="007A73F9" w:rsidRDefault="00900ECA" w:rsidP="00900ECA"/>
    <w:p w:rsidR="00900ECA" w:rsidRPr="007A73F9" w:rsidRDefault="00900ECA" w:rsidP="00900ECA">
      <w:pPr>
        <w:ind w:left="708"/>
      </w:pPr>
      <w:r w:rsidRPr="007A73F9">
        <w:t>4.   «</w:t>
      </w:r>
      <w:r w:rsidRPr="007A73F9">
        <w:rPr>
          <w:b/>
        </w:rPr>
        <w:t>Граждане</w:t>
      </w:r>
      <w:r w:rsidRPr="007A73F9">
        <w:t xml:space="preserve">» приобретают  право собственности (владения, пользования, </w:t>
      </w:r>
    </w:p>
    <w:p w:rsidR="00900ECA" w:rsidRPr="007A73F9" w:rsidRDefault="00900ECA" w:rsidP="00900ECA">
      <w:r w:rsidRPr="007A73F9">
        <w:t>распоряжения) на жилое помещение с момента регистрации в Управлении Федеральной</w:t>
      </w:r>
    </w:p>
    <w:p w:rsidR="00900ECA" w:rsidRPr="007A73F9" w:rsidRDefault="00900ECA" w:rsidP="00900ECA">
      <w:r w:rsidRPr="007A73F9">
        <w:t>регистрационной службы по Иркутской области.</w:t>
      </w:r>
    </w:p>
    <w:p w:rsidR="00900ECA" w:rsidRPr="007A73F9" w:rsidRDefault="00900ECA" w:rsidP="00900ECA"/>
    <w:p w:rsidR="00900ECA" w:rsidRPr="007A73F9" w:rsidRDefault="00900ECA" w:rsidP="00900ECA">
      <w:r w:rsidRPr="007A73F9">
        <w:t xml:space="preserve">          5.    В случае смерти собственника все права и обязанности  по настоящему договору переходят к его наследникам на общих основаниях.</w:t>
      </w:r>
    </w:p>
    <w:p w:rsidR="00900ECA" w:rsidRPr="007A73F9" w:rsidRDefault="00900ECA" w:rsidP="00900ECA"/>
    <w:p w:rsidR="00900ECA" w:rsidRPr="007A73F9" w:rsidRDefault="00900ECA" w:rsidP="00900ECA">
      <w:pPr>
        <w:widowControl w:val="0"/>
        <w:numPr>
          <w:ilvl w:val="0"/>
          <w:numId w:val="7"/>
        </w:numPr>
        <w:tabs>
          <w:tab w:val="left" w:pos="1080"/>
        </w:tabs>
        <w:suppressAutoHyphens/>
        <w:spacing w:after="0" w:line="240" w:lineRule="auto"/>
      </w:pPr>
      <w:r w:rsidRPr="007A73F9">
        <w:t>Пользование приватизированным жилым помещением производится</w:t>
      </w:r>
    </w:p>
    <w:p w:rsidR="00900ECA" w:rsidRPr="007A73F9" w:rsidRDefault="00900ECA" w:rsidP="00900ECA">
      <w:r w:rsidRPr="007A73F9">
        <w:t xml:space="preserve"> гражданином применительно к Правилам пользования жилыми помещениями, утвержденным Постановлением Правительства Российской Федерации  № 25. </w:t>
      </w:r>
    </w:p>
    <w:p w:rsidR="00900ECA" w:rsidRPr="007A73F9" w:rsidRDefault="00900ECA" w:rsidP="00900ECA"/>
    <w:p w:rsidR="00900ECA" w:rsidRPr="007A73F9" w:rsidRDefault="00900ECA" w:rsidP="00900ECA">
      <w:pPr>
        <w:widowControl w:val="0"/>
        <w:numPr>
          <w:ilvl w:val="0"/>
          <w:numId w:val="8"/>
        </w:numPr>
        <w:tabs>
          <w:tab w:val="left" w:pos="0"/>
          <w:tab w:val="left" w:pos="1080"/>
        </w:tabs>
        <w:suppressAutoHyphens/>
        <w:spacing w:after="0" w:line="240" w:lineRule="auto"/>
      </w:pPr>
      <w:r w:rsidRPr="007A73F9">
        <w:t>«</w:t>
      </w:r>
      <w:r w:rsidRPr="007A73F9">
        <w:rPr>
          <w:b/>
        </w:rPr>
        <w:t>Граждане</w:t>
      </w:r>
      <w:r w:rsidRPr="007A73F9">
        <w:t>» осуществляют  за свой счет эксплуатацию и ремонт квартиры</w:t>
      </w:r>
    </w:p>
    <w:p w:rsidR="00900ECA" w:rsidRPr="007A73F9" w:rsidRDefault="00900ECA" w:rsidP="00900ECA">
      <w:r w:rsidRPr="007A73F9">
        <w:t>с соблюдением существующих единых правил и норм на условиях определенных для</w:t>
      </w:r>
    </w:p>
    <w:p w:rsidR="00900ECA" w:rsidRPr="007A73F9" w:rsidRDefault="00900ECA" w:rsidP="00900ECA">
      <w:r w:rsidRPr="007A73F9">
        <w:t>домов государственного и муниципального жилого фонда, а также участвуют соразмерно</w:t>
      </w:r>
    </w:p>
    <w:p w:rsidR="00900ECA" w:rsidRPr="007A73F9" w:rsidRDefault="00900ECA" w:rsidP="00900ECA">
      <w:r w:rsidRPr="007A73F9">
        <w:t>с занимаемой площадью в расходах, связанных с ремонтом, в том числе  капитальным.</w:t>
      </w:r>
    </w:p>
    <w:p w:rsidR="00900ECA" w:rsidRPr="007A73F9" w:rsidRDefault="00900ECA" w:rsidP="00900ECA"/>
    <w:p w:rsidR="00900ECA" w:rsidRPr="007A73F9" w:rsidRDefault="00900ECA" w:rsidP="00900ECA">
      <w:pPr>
        <w:widowControl w:val="0"/>
        <w:numPr>
          <w:ilvl w:val="0"/>
          <w:numId w:val="8"/>
        </w:numPr>
        <w:tabs>
          <w:tab w:val="left" w:pos="0"/>
          <w:tab w:val="left" w:pos="1080"/>
        </w:tabs>
        <w:suppressAutoHyphens/>
        <w:spacing w:after="0" w:line="240" w:lineRule="auto"/>
      </w:pPr>
      <w:r w:rsidRPr="007A73F9">
        <w:t xml:space="preserve">Расходы, связанные с оформлением  договора, производятся за счет гражданина </w:t>
      </w:r>
    </w:p>
    <w:p w:rsidR="00900ECA" w:rsidRPr="007A73F9" w:rsidRDefault="00900ECA" w:rsidP="00900ECA"/>
    <w:p w:rsidR="00900ECA" w:rsidRPr="007A73F9" w:rsidRDefault="00900ECA" w:rsidP="00900ECA">
      <w:r w:rsidRPr="007A73F9">
        <w:t xml:space="preserve">            9.   В  случае  нарушения  правил  эксплуатации  и содержания жилого помещения,</w:t>
      </w:r>
    </w:p>
    <w:p w:rsidR="00900ECA" w:rsidRPr="007A73F9" w:rsidRDefault="00900ECA" w:rsidP="00900ECA">
      <w:r w:rsidRPr="007A73F9">
        <w:t>создания невозможной обстановки для проживания окружающих, а также использования</w:t>
      </w:r>
    </w:p>
    <w:p w:rsidR="00900ECA" w:rsidRPr="007A73F9" w:rsidRDefault="00900ECA" w:rsidP="00900ECA">
      <w:r w:rsidRPr="007A73F9">
        <w:t>жилого помещения в нежилых целях  договор может быть расторгнут в судебном порядке.</w:t>
      </w:r>
    </w:p>
    <w:p w:rsidR="00900ECA" w:rsidRPr="007A73F9" w:rsidRDefault="00900ECA" w:rsidP="00900ECA"/>
    <w:p w:rsidR="00900ECA" w:rsidRPr="007A73F9" w:rsidRDefault="00900ECA" w:rsidP="00900ECA">
      <w:r w:rsidRPr="007A73F9">
        <w:t xml:space="preserve">           10.    В  соответствии  со  ст.1  Закона РФ  О приватизации жилищного фонда в  РФ»</w:t>
      </w:r>
    </w:p>
    <w:p w:rsidR="00900ECA" w:rsidRPr="007A73F9" w:rsidRDefault="00900ECA" w:rsidP="00900ECA">
      <w:r w:rsidRPr="007A73F9">
        <w:t>каждый «</w:t>
      </w:r>
      <w:r w:rsidRPr="007A73F9">
        <w:rPr>
          <w:b/>
        </w:rPr>
        <w:t>Гражданин»</w:t>
      </w:r>
      <w:r w:rsidRPr="007A73F9">
        <w:t xml:space="preserve"> имеет право на приобретение в собственность бесплатно в порядке приватизации жилого помещения только один раз.</w:t>
      </w:r>
    </w:p>
    <w:p w:rsidR="00900ECA" w:rsidRPr="007A73F9" w:rsidRDefault="00900ECA" w:rsidP="00900ECA"/>
    <w:p w:rsidR="00900ECA" w:rsidRPr="007A73F9" w:rsidRDefault="00900ECA" w:rsidP="00900ECA">
      <w:pPr>
        <w:widowControl w:val="0"/>
        <w:numPr>
          <w:ilvl w:val="0"/>
          <w:numId w:val="9"/>
        </w:numPr>
        <w:tabs>
          <w:tab w:val="left" w:pos="1200"/>
        </w:tabs>
        <w:suppressAutoHyphens/>
        <w:spacing w:after="0" w:line="240" w:lineRule="auto"/>
      </w:pPr>
      <w:r w:rsidRPr="007A73F9">
        <w:t>Текст договора сторонами прочитан, правовые последствия заключения</w:t>
      </w:r>
    </w:p>
    <w:p w:rsidR="00900ECA" w:rsidRPr="007A73F9" w:rsidRDefault="00900ECA" w:rsidP="00900ECA">
      <w:r w:rsidRPr="007A73F9">
        <w:t xml:space="preserve">  договора сторонам разъяснены.</w:t>
      </w:r>
    </w:p>
    <w:p w:rsidR="00900ECA" w:rsidRPr="007A73F9" w:rsidRDefault="00900ECA" w:rsidP="00900ECA"/>
    <w:p w:rsidR="00900ECA" w:rsidRPr="007A73F9" w:rsidRDefault="00900ECA" w:rsidP="00900ECA">
      <w:r w:rsidRPr="007A73F9">
        <w:t xml:space="preserve">           12.    Настоящий договор составлен в трех экземплярах, из которых один находится</w:t>
      </w:r>
    </w:p>
    <w:p w:rsidR="00900ECA" w:rsidRPr="007A73F9" w:rsidRDefault="00900ECA" w:rsidP="00900ECA">
      <w:r w:rsidRPr="007A73F9">
        <w:t>у «Гражданина», второй у «Комитета», третий у «Управления Федеральной регистрационной службы» по Иркутской области</w:t>
      </w:r>
    </w:p>
    <w:p w:rsidR="00900ECA" w:rsidRPr="007A73F9" w:rsidRDefault="00900ECA" w:rsidP="00900ECA"/>
    <w:p w:rsidR="00900ECA" w:rsidRPr="007A73F9" w:rsidRDefault="00900ECA" w:rsidP="00900ECA"/>
    <w:p w:rsidR="00900ECA" w:rsidRPr="007A73F9" w:rsidRDefault="00900ECA" w:rsidP="00900ECA">
      <w:pPr>
        <w:rPr>
          <w:b/>
        </w:rPr>
      </w:pPr>
      <w:r w:rsidRPr="007A73F9">
        <w:t>Подпись главы МО «Казачье»                              _______________     Т.С.Пушкарева</w:t>
      </w:r>
    </w:p>
    <w:p w:rsidR="00900ECA" w:rsidRPr="007A73F9" w:rsidRDefault="00900ECA" w:rsidP="00900ECA"/>
    <w:p w:rsidR="00900ECA" w:rsidRPr="007A73F9" w:rsidRDefault="00900ECA" w:rsidP="00900ECA">
      <w:pPr>
        <w:rPr>
          <w:b/>
        </w:rPr>
      </w:pPr>
      <w:r w:rsidRPr="007A73F9">
        <w:t>Подпись «</w:t>
      </w:r>
      <w:r w:rsidRPr="007A73F9">
        <w:rPr>
          <w:b/>
        </w:rPr>
        <w:t>Граждан»     ________________________________________________________</w:t>
      </w:r>
    </w:p>
    <w:p w:rsidR="00900ECA" w:rsidRPr="007A73F9" w:rsidRDefault="00900ECA" w:rsidP="00900ECA">
      <w:r w:rsidRPr="007A73F9">
        <w:t xml:space="preserve">                                        _________________________________________________________</w:t>
      </w:r>
    </w:p>
    <w:p w:rsidR="00900ECA" w:rsidRPr="007A73F9" w:rsidRDefault="00900ECA" w:rsidP="00900ECA">
      <w:r w:rsidRPr="007A73F9">
        <w:t xml:space="preserve">                                        _________________________________________________________</w:t>
      </w:r>
    </w:p>
    <w:p w:rsidR="00900ECA" w:rsidRPr="007A73F9" w:rsidRDefault="00900ECA" w:rsidP="00900ECA">
      <w:r w:rsidRPr="007A73F9">
        <w:t xml:space="preserve">                                        _________________________________________________________  </w:t>
      </w:r>
    </w:p>
    <w:p w:rsidR="00900ECA" w:rsidRPr="007A73F9" w:rsidRDefault="00900ECA" w:rsidP="00900ECA">
      <w:r w:rsidRPr="007A73F9">
        <w:t>Подпись граждан,</w:t>
      </w:r>
    </w:p>
    <w:p w:rsidR="00900ECA" w:rsidRPr="007A73F9" w:rsidRDefault="00900ECA" w:rsidP="00900ECA">
      <w:r w:rsidRPr="007A73F9">
        <w:t>отказавшихся от приватизации __________________________________________________</w:t>
      </w:r>
    </w:p>
    <w:p w:rsidR="00900ECA" w:rsidRPr="007A73F9" w:rsidRDefault="00900ECA" w:rsidP="00900ECA">
      <w:r w:rsidRPr="007A73F9">
        <w:t xml:space="preserve">                                                 _____________________________________________________ </w:t>
      </w:r>
    </w:p>
    <w:p w:rsidR="00900ECA" w:rsidRPr="007A73F9" w:rsidRDefault="00900ECA" w:rsidP="00900ECA">
      <w:r w:rsidRPr="007A73F9">
        <w:t xml:space="preserve">                                                 ____________________________________</w:t>
      </w:r>
    </w:p>
    <w:p w:rsidR="00900ECA" w:rsidRPr="007A73F9" w:rsidRDefault="00900ECA" w:rsidP="00900ECA"/>
    <w:p w:rsidR="00000000" w:rsidRDefault="00900EC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2"/>
      <w:numFmt w:val="decimal"/>
      <w:lvlText w:val="%1."/>
      <w:lvlJc w:val="left"/>
      <w:pPr>
        <w:tabs>
          <w:tab w:val="num" w:pos="1260"/>
        </w:tabs>
        <w:ind w:left="12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6"/>
      <w:numFmt w:val="decimal"/>
      <w:lvlText w:val="%1."/>
      <w:lvlJc w:val="left"/>
      <w:pPr>
        <w:tabs>
          <w:tab w:val="num" w:pos="1080"/>
        </w:tabs>
        <w:ind w:left="1080" w:hanging="420"/>
      </w:pPr>
    </w:lvl>
  </w:abstractNum>
  <w:abstractNum w:abstractNumId="5">
    <w:nsid w:val="00000006"/>
    <w:multiLevelType w:val="singleLevel"/>
    <w:tmpl w:val="00000006"/>
    <w:name w:val="WW8Num6"/>
    <w:lvl w:ilvl="0">
      <w:start w:val="11"/>
      <w:numFmt w:val="decimal"/>
      <w:lvlText w:val="%1."/>
      <w:lvlJc w:val="left"/>
      <w:pPr>
        <w:tabs>
          <w:tab w:val="num" w:pos="1200"/>
        </w:tabs>
        <w:ind w:left="1200" w:hanging="540"/>
      </w:pPr>
    </w:lvl>
  </w:abstractNum>
  <w:abstractNum w:abstractNumId="6">
    <w:nsid w:val="03451CAB"/>
    <w:multiLevelType w:val="hybridMultilevel"/>
    <w:tmpl w:val="C5ACC8F0"/>
    <w:lvl w:ilvl="0" w:tplc="374844DA">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2937BD"/>
    <w:multiLevelType w:val="multilevel"/>
    <w:tmpl w:val="2A208000"/>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FB42F8"/>
    <w:multiLevelType w:val="multilevel"/>
    <w:tmpl w:val="E584BED2"/>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2"/>
    </w:lvlOverride>
  </w:num>
  <w:num w:numId="6">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0ECA"/>
    <w:rsid w:val="00900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ECA"/>
    <w:pPr>
      <w:keepNext/>
      <w:spacing w:after="0" w:line="240" w:lineRule="auto"/>
      <w:jc w:val="center"/>
      <w:outlineLvl w:val="0"/>
    </w:pPr>
    <w:rPr>
      <w:rFonts w:ascii="Times New Roman" w:eastAsia="Times New Roman" w:hAnsi="Times New Roman" w:cs="Times New Roman"/>
      <w:sz w:val="24"/>
      <w:szCs w:val="20"/>
      <w:lang/>
    </w:rPr>
  </w:style>
  <w:style w:type="paragraph" w:styleId="2">
    <w:name w:val="heading 2"/>
    <w:basedOn w:val="a"/>
    <w:next w:val="a"/>
    <w:link w:val="20"/>
    <w:semiHidden/>
    <w:unhideWhenUsed/>
    <w:qFormat/>
    <w:rsid w:val="00900EC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00EC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ECA"/>
    <w:rPr>
      <w:rFonts w:ascii="Times New Roman" w:eastAsia="Times New Roman" w:hAnsi="Times New Roman" w:cs="Times New Roman"/>
      <w:sz w:val="24"/>
      <w:szCs w:val="20"/>
      <w:lang/>
    </w:rPr>
  </w:style>
  <w:style w:type="character" w:customStyle="1" w:styleId="20">
    <w:name w:val="Заголовок 2 Знак"/>
    <w:basedOn w:val="a0"/>
    <w:link w:val="2"/>
    <w:semiHidden/>
    <w:rsid w:val="00900ECA"/>
    <w:rPr>
      <w:rFonts w:ascii="Cambria" w:eastAsia="Times New Roman" w:hAnsi="Cambria" w:cs="Times New Roman"/>
      <w:b/>
      <w:bCs/>
      <w:i/>
      <w:iCs/>
      <w:sz w:val="28"/>
      <w:szCs w:val="28"/>
    </w:rPr>
  </w:style>
  <w:style w:type="character" w:customStyle="1" w:styleId="30">
    <w:name w:val="Заголовок 3 Знак"/>
    <w:basedOn w:val="a0"/>
    <w:link w:val="3"/>
    <w:rsid w:val="00900ECA"/>
    <w:rPr>
      <w:rFonts w:ascii="Arial" w:eastAsia="Times New Roman" w:hAnsi="Arial" w:cs="Arial"/>
      <w:b/>
      <w:bCs/>
      <w:sz w:val="26"/>
      <w:szCs w:val="26"/>
    </w:rPr>
  </w:style>
  <w:style w:type="paragraph" w:customStyle="1" w:styleId="ConsPlusNormal">
    <w:name w:val="ConsPlusNormal"/>
    <w:rsid w:val="00900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00EC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00ECA"/>
    <w:rPr>
      <w:rFonts w:ascii="Times New Roman" w:eastAsia="Times New Roman" w:hAnsi="Times New Roman" w:cs="Times New Roman"/>
      <w:sz w:val="20"/>
      <w:szCs w:val="20"/>
    </w:rPr>
  </w:style>
  <w:style w:type="paragraph" w:customStyle="1" w:styleId="ConsPlusTitle">
    <w:name w:val="ConsPlusTitle"/>
    <w:rsid w:val="00900ECA"/>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900EC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00ECA"/>
    <w:rPr>
      <w:rFonts w:ascii="Times New Roman" w:eastAsia="Times New Roman" w:hAnsi="Times New Roman" w:cs="Times New Roman"/>
      <w:sz w:val="20"/>
      <w:szCs w:val="20"/>
    </w:rPr>
  </w:style>
  <w:style w:type="paragraph" w:styleId="a5">
    <w:name w:val="List Paragraph"/>
    <w:basedOn w:val="a"/>
    <w:qFormat/>
    <w:rsid w:val="00900ECA"/>
    <w:pPr>
      <w:widowControl w:val="0"/>
      <w:suppressAutoHyphens/>
      <w:spacing w:after="0" w:line="240" w:lineRule="auto"/>
      <w:ind w:left="720"/>
      <w:contextualSpacing/>
    </w:pPr>
    <w:rPr>
      <w:rFonts w:ascii="Arial" w:eastAsia="Lucida Sans Unicode" w:hAnsi="Arial" w:cs="Times New Roman"/>
      <w:sz w:val="24"/>
      <w:szCs w:val="24"/>
      <w:lang w:eastAsia="en-US"/>
    </w:rPr>
  </w:style>
  <w:style w:type="paragraph" w:customStyle="1" w:styleId="ConsNormal">
    <w:name w:val="ConsNormal"/>
    <w:rsid w:val="00900ECA"/>
    <w:pPr>
      <w:widowControl w:val="0"/>
      <w:snapToGrid w:val="0"/>
      <w:spacing w:after="0" w:line="240" w:lineRule="auto"/>
      <w:ind w:firstLine="720"/>
    </w:pPr>
    <w:rPr>
      <w:rFonts w:ascii="Arial" w:eastAsia="Times New Roman" w:hAnsi="Arial" w:cs="Times New Roman"/>
      <w:sz w:val="20"/>
      <w:szCs w:val="20"/>
    </w:rPr>
  </w:style>
  <w:style w:type="paragraph" w:customStyle="1" w:styleId="ConsPlusNonformat">
    <w:name w:val="ConsPlusNonformat"/>
    <w:rsid w:val="00900ECA"/>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6721</Words>
  <Characters>38310</Characters>
  <Application>Microsoft Office Word</Application>
  <DocSecurity>0</DocSecurity>
  <Lines>319</Lines>
  <Paragraphs>89</Paragraphs>
  <ScaleCrop>false</ScaleCrop>
  <Company>Microsoft</Company>
  <LinksUpToDate>false</LinksUpToDate>
  <CharactersWithSpaces>44942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2013-04-03T03:50:00Z</dcterms:created>
  <dcterms:modified xsi:type="dcterms:W3CDTF">2013-04-03T03:50:00Z</dcterms:modified>
</cp:coreProperties>
</file>