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B9" w:rsidRPr="00354DC1" w:rsidRDefault="00C24D2A" w:rsidP="00354DC1">
      <w:pPr>
        <w:spacing w:after="0" w:line="240" w:lineRule="auto"/>
        <w:ind w:firstLine="709"/>
        <w:jc w:val="center"/>
        <w:rPr>
          <w:rFonts w:ascii="Arial" w:hAnsi="Arial" w:cs="Arial"/>
          <w:b/>
          <w:color w:val="000000" w:themeColor="text1"/>
          <w:sz w:val="32"/>
          <w:szCs w:val="32"/>
        </w:rPr>
      </w:pPr>
      <w:r>
        <w:rPr>
          <w:rFonts w:ascii="Arial" w:hAnsi="Arial" w:cs="Arial"/>
          <w:b/>
          <w:color w:val="000000" w:themeColor="text1"/>
          <w:sz w:val="32"/>
          <w:szCs w:val="32"/>
        </w:rPr>
        <w:t>21.11</w:t>
      </w:r>
      <w:r w:rsidR="008A6E65">
        <w:rPr>
          <w:rFonts w:ascii="Arial" w:hAnsi="Arial" w:cs="Arial"/>
          <w:b/>
          <w:color w:val="000000" w:themeColor="text1"/>
          <w:sz w:val="32"/>
          <w:szCs w:val="32"/>
        </w:rPr>
        <w:t xml:space="preserve">.2023г. </w:t>
      </w:r>
      <w:r w:rsidR="007919B9" w:rsidRPr="00354DC1">
        <w:rPr>
          <w:rFonts w:ascii="Arial" w:hAnsi="Arial" w:cs="Arial"/>
          <w:b/>
          <w:color w:val="000000" w:themeColor="text1"/>
          <w:sz w:val="32"/>
          <w:szCs w:val="32"/>
        </w:rPr>
        <w:t xml:space="preserve">№ </w:t>
      </w:r>
      <w:r>
        <w:rPr>
          <w:rFonts w:ascii="Arial" w:hAnsi="Arial" w:cs="Arial"/>
          <w:b/>
          <w:color w:val="000000" w:themeColor="text1"/>
          <w:sz w:val="32"/>
          <w:szCs w:val="32"/>
        </w:rPr>
        <w:t>59</w:t>
      </w:r>
    </w:p>
    <w:p w:rsidR="007919B9" w:rsidRPr="00354DC1" w:rsidRDefault="007919B9" w:rsidP="00354DC1">
      <w:pPr>
        <w:spacing w:after="0" w:line="240" w:lineRule="auto"/>
        <w:ind w:firstLine="709"/>
        <w:jc w:val="center"/>
        <w:rPr>
          <w:rFonts w:ascii="Arial" w:hAnsi="Arial" w:cs="Arial"/>
          <w:b/>
          <w:color w:val="000000" w:themeColor="text1"/>
          <w:sz w:val="32"/>
          <w:szCs w:val="32"/>
        </w:rPr>
      </w:pPr>
      <w:r w:rsidRPr="00354DC1">
        <w:rPr>
          <w:rFonts w:ascii="Arial" w:hAnsi="Arial" w:cs="Arial"/>
          <w:b/>
          <w:color w:val="000000" w:themeColor="text1"/>
          <w:sz w:val="32"/>
          <w:szCs w:val="32"/>
        </w:rPr>
        <w:t>РОССИЙСКАЯ ФЕДЕРАЦИЯ</w:t>
      </w:r>
    </w:p>
    <w:p w:rsidR="007919B9" w:rsidRPr="00354DC1" w:rsidRDefault="007919B9" w:rsidP="00354DC1">
      <w:pPr>
        <w:spacing w:after="0" w:line="240" w:lineRule="auto"/>
        <w:ind w:firstLine="709"/>
        <w:jc w:val="center"/>
        <w:rPr>
          <w:rFonts w:ascii="Arial" w:hAnsi="Arial" w:cs="Arial"/>
          <w:b/>
          <w:color w:val="000000" w:themeColor="text1"/>
          <w:sz w:val="32"/>
          <w:szCs w:val="32"/>
        </w:rPr>
      </w:pPr>
      <w:r w:rsidRPr="00354DC1">
        <w:rPr>
          <w:rFonts w:ascii="Arial" w:hAnsi="Arial" w:cs="Arial"/>
          <w:b/>
          <w:color w:val="000000" w:themeColor="text1"/>
          <w:sz w:val="32"/>
          <w:szCs w:val="32"/>
        </w:rPr>
        <w:t>ИРКУТСКАЯ ОБЛАСТЬ</w:t>
      </w:r>
    </w:p>
    <w:p w:rsidR="007919B9" w:rsidRPr="00354DC1" w:rsidRDefault="007919B9" w:rsidP="00354DC1">
      <w:pPr>
        <w:spacing w:after="0" w:line="240" w:lineRule="auto"/>
        <w:ind w:firstLine="709"/>
        <w:jc w:val="center"/>
        <w:rPr>
          <w:rFonts w:ascii="Arial" w:hAnsi="Arial" w:cs="Arial"/>
          <w:b/>
          <w:color w:val="000000" w:themeColor="text1"/>
          <w:sz w:val="32"/>
          <w:szCs w:val="32"/>
        </w:rPr>
      </w:pPr>
      <w:r w:rsidRPr="00354DC1">
        <w:rPr>
          <w:rFonts w:ascii="Arial" w:hAnsi="Arial" w:cs="Arial"/>
          <w:b/>
          <w:color w:val="000000" w:themeColor="text1"/>
          <w:sz w:val="32"/>
          <w:szCs w:val="32"/>
        </w:rPr>
        <w:t>МУНИЦИПАЛЬНОЕ ОБРАЗОВАНИЕ "</w:t>
      </w:r>
      <w:r w:rsidR="00C24D2A">
        <w:rPr>
          <w:rFonts w:ascii="Arial" w:hAnsi="Arial" w:cs="Arial"/>
          <w:b/>
          <w:color w:val="000000" w:themeColor="text1"/>
          <w:sz w:val="32"/>
          <w:szCs w:val="32"/>
        </w:rPr>
        <w:t>УКЫР</w:t>
      </w:r>
      <w:r w:rsidRPr="00354DC1">
        <w:rPr>
          <w:rFonts w:ascii="Arial" w:hAnsi="Arial" w:cs="Arial"/>
          <w:b/>
          <w:color w:val="000000" w:themeColor="text1"/>
          <w:sz w:val="32"/>
          <w:szCs w:val="32"/>
        </w:rPr>
        <w:t>"</w:t>
      </w:r>
    </w:p>
    <w:p w:rsidR="007919B9" w:rsidRPr="00354DC1" w:rsidRDefault="007919B9" w:rsidP="00354DC1">
      <w:pPr>
        <w:spacing w:after="0" w:line="240" w:lineRule="auto"/>
        <w:ind w:firstLine="709"/>
        <w:jc w:val="center"/>
        <w:rPr>
          <w:rFonts w:ascii="Arial" w:hAnsi="Arial" w:cs="Arial"/>
          <w:b/>
          <w:color w:val="000000" w:themeColor="text1"/>
          <w:sz w:val="32"/>
          <w:szCs w:val="32"/>
        </w:rPr>
      </w:pPr>
      <w:r w:rsidRPr="00354DC1">
        <w:rPr>
          <w:rFonts w:ascii="Arial" w:hAnsi="Arial" w:cs="Arial"/>
          <w:b/>
          <w:color w:val="000000" w:themeColor="text1"/>
          <w:sz w:val="32"/>
          <w:szCs w:val="32"/>
        </w:rPr>
        <w:t>АДМИНИСТРАЦИЯ</w:t>
      </w:r>
    </w:p>
    <w:p w:rsidR="007919B9" w:rsidRPr="00354DC1" w:rsidRDefault="007919B9" w:rsidP="00354DC1">
      <w:pPr>
        <w:spacing w:after="0" w:line="240" w:lineRule="auto"/>
        <w:ind w:firstLine="709"/>
        <w:jc w:val="center"/>
        <w:rPr>
          <w:rFonts w:ascii="Arial" w:hAnsi="Arial" w:cs="Arial"/>
          <w:b/>
          <w:color w:val="000000" w:themeColor="text1"/>
          <w:sz w:val="32"/>
          <w:szCs w:val="32"/>
        </w:rPr>
      </w:pPr>
      <w:r w:rsidRPr="00354DC1">
        <w:rPr>
          <w:rFonts w:ascii="Arial" w:hAnsi="Arial" w:cs="Arial"/>
          <w:b/>
          <w:color w:val="000000" w:themeColor="text1"/>
          <w:sz w:val="32"/>
          <w:szCs w:val="32"/>
        </w:rPr>
        <w:t>ПОСТАНОВЛЕНИЕ</w:t>
      </w:r>
    </w:p>
    <w:p w:rsidR="007919B9" w:rsidRPr="00354DC1" w:rsidRDefault="007919B9" w:rsidP="00354DC1">
      <w:pPr>
        <w:spacing w:after="0" w:line="240" w:lineRule="auto"/>
        <w:ind w:firstLine="709"/>
        <w:rPr>
          <w:rFonts w:ascii="Arial" w:hAnsi="Arial" w:cs="Arial"/>
          <w:color w:val="000000" w:themeColor="text1"/>
          <w:sz w:val="32"/>
          <w:szCs w:val="32"/>
        </w:rPr>
      </w:pPr>
    </w:p>
    <w:p w:rsidR="007919B9" w:rsidRPr="00354DC1" w:rsidRDefault="007919B9" w:rsidP="00354DC1">
      <w:pPr>
        <w:spacing w:after="0" w:line="240" w:lineRule="auto"/>
        <w:ind w:firstLine="709"/>
        <w:jc w:val="center"/>
        <w:rPr>
          <w:rFonts w:ascii="Arial" w:eastAsia="Times New Roman" w:hAnsi="Arial" w:cs="Arial"/>
          <w:color w:val="000000" w:themeColor="text1"/>
          <w:sz w:val="32"/>
          <w:szCs w:val="32"/>
          <w:lang w:eastAsia="ru-RU"/>
        </w:rPr>
      </w:pPr>
      <w:r w:rsidRPr="00354DC1">
        <w:rPr>
          <w:rFonts w:ascii="Arial" w:eastAsia="Times New Roman" w:hAnsi="Arial" w:cs="Arial"/>
          <w:b/>
          <w:bCs/>
          <w:color w:val="000000" w:themeColor="text1"/>
          <w:sz w:val="32"/>
          <w:szCs w:val="32"/>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p>
    <w:p w:rsidR="007919B9" w:rsidRPr="00354DC1" w:rsidRDefault="007919B9" w:rsidP="00354DC1">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муниципального образования «</w:t>
      </w:r>
      <w:proofErr w:type="spellStart"/>
      <w:r w:rsidR="00C24D2A">
        <w:rPr>
          <w:rFonts w:ascii="Arial" w:eastAsia="Times New Roman" w:hAnsi="Arial" w:cs="Arial"/>
          <w:color w:val="000000" w:themeColor="text1"/>
          <w:sz w:val="24"/>
          <w:szCs w:val="24"/>
          <w:lang w:eastAsia="ru-RU"/>
        </w:rPr>
        <w:t>Укыр</w:t>
      </w:r>
      <w:proofErr w:type="spellEnd"/>
      <w:r w:rsidRPr="00354DC1">
        <w:rPr>
          <w:rFonts w:ascii="Arial" w:eastAsia="Times New Roman" w:hAnsi="Arial" w:cs="Arial"/>
          <w:color w:val="000000" w:themeColor="text1"/>
          <w:sz w:val="24"/>
          <w:szCs w:val="24"/>
          <w:lang w:eastAsia="ru-RU"/>
        </w:rPr>
        <w:t>», Администрация муниципального образования «</w:t>
      </w:r>
      <w:proofErr w:type="spellStart"/>
      <w:r w:rsidR="00C24D2A">
        <w:rPr>
          <w:rFonts w:ascii="Arial" w:eastAsia="Times New Roman" w:hAnsi="Arial" w:cs="Arial"/>
          <w:color w:val="000000" w:themeColor="text1"/>
          <w:sz w:val="24"/>
          <w:szCs w:val="24"/>
          <w:lang w:eastAsia="ru-RU"/>
        </w:rPr>
        <w:t>Укыр</w:t>
      </w:r>
      <w:proofErr w:type="spellEnd"/>
      <w:r w:rsidRPr="00354DC1">
        <w:rPr>
          <w:rFonts w:ascii="Arial" w:eastAsia="Times New Roman" w:hAnsi="Arial" w:cs="Arial"/>
          <w:color w:val="000000" w:themeColor="text1"/>
          <w:sz w:val="24"/>
          <w:szCs w:val="24"/>
          <w:lang w:eastAsia="ru-RU"/>
        </w:rPr>
        <w:t>»</w:t>
      </w:r>
    </w:p>
    <w:p w:rsidR="007919B9" w:rsidRPr="00354DC1" w:rsidRDefault="007919B9" w:rsidP="00354DC1">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p>
    <w:p w:rsidR="007919B9" w:rsidRPr="00C24D2A" w:rsidRDefault="007919B9" w:rsidP="00354DC1">
      <w:pPr>
        <w:shd w:val="clear" w:color="auto" w:fill="FFFFFF"/>
        <w:spacing w:after="0" w:line="240" w:lineRule="auto"/>
        <w:ind w:firstLine="709"/>
        <w:jc w:val="center"/>
        <w:rPr>
          <w:rFonts w:ascii="Arial" w:eastAsia="Times New Roman" w:hAnsi="Arial" w:cs="Arial"/>
          <w:color w:val="000000" w:themeColor="text1"/>
          <w:sz w:val="30"/>
          <w:szCs w:val="30"/>
          <w:lang w:eastAsia="ru-RU"/>
        </w:rPr>
      </w:pPr>
      <w:r w:rsidRPr="00C24D2A">
        <w:rPr>
          <w:rFonts w:ascii="Arial" w:eastAsia="Times New Roman" w:hAnsi="Arial" w:cs="Arial"/>
          <w:b/>
          <w:bCs/>
          <w:color w:val="000000" w:themeColor="text1"/>
          <w:sz w:val="30"/>
          <w:szCs w:val="30"/>
          <w:lang w:eastAsia="ru-RU"/>
        </w:rPr>
        <w:t>ПОСТАНОВЛЯЕТ</w:t>
      </w:r>
      <w:r w:rsidRPr="00C24D2A">
        <w:rPr>
          <w:rFonts w:ascii="Arial" w:eastAsia="Times New Roman" w:hAnsi="Arial" w:cs="Arial"/>
          <w:color w:val="000000" w:themeColor="text1"/>
          <w:sz w:val="30"/>
          <w:szCs w:val="30"/>
          <w:lang w:eastAsia="ru-RU"/>
        </w:rPr>
        <w:t>:</w:t>
      </w:r>
    </w:p>
    <w:p w:rsidR="00C24D2A" w:rsidRDefault="00C24D2A" w:rsidP="00354DC1">
      <w:pPr>
        <w:shd w:val="clear" w:color="auto" w:fill="FFFFFF"/>
        <w:spacing w:after="0" w:line="240" w:lineRule="auto"/>
        <w:ind w:firstLine="709"/>
        <w:jc w:val="center"/>
        <w:rPr>
          <w:rFonts w:ascii="Arial" w:eastAsia="Times New Roman" w:hAnsi="Arial" w:cs="Arial"/>
          <w:color w:val="000000" w:themeColor="text1"/>
          <w:sz w:val="24"/>
          <w:szCs w:val="24"/>
          <w:lang w:eastAsia="ru-RU"/>
        </w:rPr>
      </w:pPr>
    </w:p>
    <w:p w:rsidR="00C24D2A" w:rsidRPr="00C24D2A" w:rsidRDefault="00C24D2A" w:rsidP="00C24D2A">
      <w:pPr>
        <w:spacing w:after="0" w:line="240" w:lineRule="auto"/>
        <w:ind w:firstLine="709"/>
        <w:jc w:val="both"/>
        <w:rPr>
          <w:rFonts w:ascii="Arial" w:eastAsia="Times New Roman" w:hAnsi="Arial" w:cs="Arial"/>
          <w:color w:val="000000" w:themeColor="text1"/>
          <w:sz w:val="24"/>
          <w:szCs w:val="24"/>
          <w:lang w:eastAsia="ru-RU"/>
        </w:rPr>
      </w:pPr>
      <w:r w:rsidRPr="00C24D2A">
        <w:rPr>
          <w:rFonts w:ascii="Arial" w:hAnsi="Arial" w:cs="Arial"/>
          <w:bCs/>
          <w:kern w:val="2"/>
          <w:sz w:val="24"/>
          <w:szCs w:val="24"/>
        </w:rPr>
        <w:t>1.</w:t>
      </w:r>
      <w:r>
        <w:rPr>
          <w:rFonts w:ascii="Arial" w:hAnsi="Arial" w:cs="Arial"/>
          <w:bCs/>
          <w:kern w:val="2"/>
          <w:sz w:val="24"/>
          <w:szCs w:val="24"/>
        </w:rPr>
        <w:t>У</w:t>
      </w:r>
      <w:r w:rsidRPr="00C24D2A">
        <w:rPr>
          <w:rFonts w:ascii="Arial" w:hAnsi="Arial" w:cs="Arial"/>
          <w:bCs/>
          <w:kern w:val="2"/>
          <w:sz w:val="24"/>
          <w:szCs w:val="24"/>
        </w:rPr>
        <w:t xml:space="preserve">твердить административный регламент предоставления муниципальной услуги </w:t>
      </w:r>
      <w:r w:rsidRPr="00C24D2A">
        <w:rPr>
          <w:rFonts w:ascii="Arial" w:eastAsia="Times New Roman" w:hAnsi="Arial" w:cs="Arial"/>
          <w:bCs/>
          <w:color w:val="000000" w:themeColor="text1"/>
          <w:sz w:val="24"/>
          <w:szCs w:val="24"/>
          <w:lang w:eastAsia="ru-RU"/>
        </w:rPr>
        <w:t>«</w:t>
      </w:r>
      <w:r>
        <w:rPr>
          <w:rFonts w:ascii="Arial" w:eastAsia="Times New Roman" w:hAnsi="Arial" w:cs="Arial"/>
          <w:bCs/>
          <w:color w:val="000000" w:themeColor="text1"/>
          <w:sz w:val="24"/>
          <w:szCs w:val="24"/>
          <w:lang w:eastAsia="ru-RU"/>
        </w:rPr>
        <w:t>П</w:t>
      </w:r>
      <w:r w:rsidRPr="00C24D2A">
        <w:rPr>
          <w:rFonts w:ascii="Arial" w:eastAsia="Times New Roman" w:hAnsi="Arial" w:cs="Arial"/>
          <w:bCs/>
          <w:color w:val="000000" w:themeColor="text1"/>
          <w:sz w:val="24"/>
          <w:szCs w:val="24"/>
          <w:lang w:eastAsia="ru-RU"/>
        </w:rPr>
        <w:t xml:space="preserve">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sidRPr="00C24D2A">
        <w:rPr>
          <w:rFonts w:ascii="Arial" w:eastAsia="Times New Roman" w:hAnsi="Arial" w:cs="Arial"/>
          <w:kern w:val="2"/>
          <w:sz w:val="24"/>
          <w:szCs w:val="24"/>
          <w:lang w:eastAsia="ru-RU"/>
        </w:rPr>
        <w:t xml:space="preserve">в новой редакции </w:t>
      </w:r>
      <w:r w:rsidRPr="00C24D2A">
        <w:rPr>
          <w:rFonts w:ascii="Arial" w:hAnsi="Arial" w:cs="Arial"/>
          <w:bCs/>
          <w:kern w:val="2"/>
          <w:sz w:val="24"/>
          <w:szCs w:val="24"/>
        </w:rPr>
        <w:t>(прилагается).</w:t>
      </w:r>
    </w:p>
    <w:p w:rsidR="00C24D2A" w:rsidRPr="0061572E" w:rsidRDefault="00C24D2A" w:rsidP="00C24D2A">
      <w:pPr>
        <w:pStyle w:val="a8"/>
        <w:ind w:firstLine="709"/>
        <w:jc w:val="both"/>
        <w:rPr>
          <w:rFonts w:ascii="Arial" w:hAnsi="Arial" w:cs="Arial"/>
          <w:b w:val="0"/>
          <w:sz w:val="24"/>
        </w:rPr>
      </w:pPr>
      <w:r>
        <w:rPr>
          <w:rFonts w:ascii="Arial" w:hAnsi="Arial" w:cs="Arial"/>
          <w:b w:val="0"/>
          <w:sz w:val="24"/>
        </w:rPr>
        <w:t>2.</w:t>
      </w:r>
      <w:bookmarkStart w:id="0" w:name="_GoBack"/>
      <w:r>
        <w:rPr>
          <w:rFonts w:ascii="Arial" w:hAnsi="Arial" w:cs="Arial"/>
          <w:b w:val="0"/>
          <w:sz w:val="24"/>
        </w:rPr>
        <w:t xml:space="preserve">Постановление  № 71 от 08 ноября 2016 года «Об </w:t>
      </w:r>
      <w:r w:rsidRPr="0061572E">
        <w:rPr>
          <w:rFonts w:ascii="Arial" w:eastAsia="Calibri" w:hAnsi="Arial" w:cs="Arial"/>
          <w:b w:val="0"/>
          <w:kern w:val="2"/>
          <w:sz w:val="24"/>
        </w:rPr>
        <w:t>утверждении административного регламента предоставления муниципальной услуги «</w:t>
      </w:r>
      <w:r>
        <w:rPr>
          <w:rFonts w:ascii="Arial" w:hAnsi="Arial" w:cs="Arial"/>
          <w:b w:val="0"/>
          <w:sz w:val="24"/>
        </w:rPr>
        <w:t>Предоставление земельных участков в аренду без проведения торгов</w:t>
      </w:r>
      <w:r w:rsidRPr="00C24D2A">
        <w:rPr>
          <w:rFonts w:ascii="Arial" w:hAnsi="Arial" w:cs="Arial"/>
          <w:b w:val="0"/>
          <w:kern w:val="2"/>
          <w:sz w:val="24"/>
        </w:rPr>
        <w:t>»</w:t>
      </w:r>
      <w:r>
        <w:rPr>
          <w:rFonts w:ascii="Arial" w:hAnsi="Arial" w:cs="Arial"/>
          <w:b w:val="0"/>
          <w:sz w:val="24"/>
        </w:rPr>
        <w:t xml:space="preserve"> (в редакции от 27 марта 2023 года № 15)</w:t>
      </w:r>
      <w:bookmarkEnd w:id="0"/>
      <w:r>
        <w:rPr>
          <w:rFonts w:ascii="Arial" w:hAnsi="Arial" w:cs="Arial"/>
          <w:b w:val="0"/>
          <w:sz w:val="24"/>
        </w:rPr>
        <w:t xml:space="preserve"> - </w:t>
      </w:r>
      <w:r w:rsidRPr="0061572E">
        <w:rPr>
          <w:rFonts w:ascii="Arial" w:hAnsi="Arial" w:cs="Arial"/>
          <w:sz w:val="24"/>
        </w:rPr>
        <w:t>признать утратившим силу.</w:t>
      </w:r>
    </w:p>
    <w:p w:rsidR="00C24D2A" w:rsidRPr="00C24D2A" w:rsidRDefault="00C24D2A" w:rsidP="00C24D2A">
      <w:pPr>
        <w:pStyle w:val="a7"/>
        <w:numPr>
          <w:ilvl w:val="0"/>
          <w:numId w:val="3"/>
        </w:numPr>
        <w:tabs>
          <w:tab w:val="left" w:pos="709"/>
        </w:tabs>
        <w:spacing w:after="0" w:line="240" w:lineRule="auto"/>
        <w:ind w:left="0" w:firstLine="709"/>
        <w:jc w:val="both"/>
        <w:rPr>
          <w:rFonts w:ascii="Arial" w:hAnsi="Arial" w:cs="Arial"/>
          <w:sz w:val="24"/>
          <w:szCs w:val="24"/>
        </w:rPr>
      </w:pPr>
      <w:r w:rsidRPr="00C24D2A">
        <w:rPr>
          <w:rFonts w:ascii="Arial" w:hAnsi="Arial" w:cs="Arial"/>
          <w:sz w:val="24"/>
          <w:szCs w:val="24"/>
        </w:rPr>
        <w:t>Данное постановление опубликовать в муниципальном Вестнике и разместить на сайте администрации муниципального образования «</w:t>
      </w:r>
      <w:proofErr w:type="spellStart"/>
      <w:r w:rsidRPr="00C24D2A">
        <w:rPr>
          <w:rFonts w:ascii="Arial" w:hAnsi="Arial" w:cs="Arial"/>
          <w:sz w:val="24"/>
          <w:szCs w:val="24"/>
        </w:rPr>
        <w:t>Укыр</w:t>
      </w:r>
      <w:proofErr w:type="spellEnd"/>
      <w:r w:rsidRPr="00C24D2A">
        <w:rPr>
          <w:rFonts w:ascii="Arial" w:hAnsi="Arial" w:cs="Arial"/>
          <w:sz w:val="24"/>
          <w:szCs w:val="24"/>
        </w:rPr>
        <w:t>».</w:t>
      </w:r>
    </w:p>
    <w:p w:rsidR="00C24D2A" w:rsidRPr="0040350C" w:rsidRDefault="00C24D2A" w:rsidP="00C24D2A">
      <w:pPr>
        <w:pStyle w:val="a7"/>
        <w:numPr>
          <w:ilvl w:val="0"/>
          <w:numId w:val="3"/>
        </w:numPr>
        <w:tabs>
          <w:tab w:val="left" w:pos="0"/>
        </w:tabs>
        <w:autoSpaceDE w:val="0"/>
        <w:autoSpaceDN w:val="0"/>
        <w:adjustRightInd w:val="0"/>
        <w:spacing w:after="0" w:line="240" w:lineRule="auto"/>
        <w:ind w:left="0" w:firstLine="709"/>
        <w:jc w:val="both"/>
        <w:rPr>
          <w:rFonts w:ascii="Arial" w:eastAsia="Calibri" w:hAnsi="Arial" w:cs="Arial"/>
          <w:bCs/>
          <w:kern w:val="2"/>
          <w:sz w:val="24"/>
          <w:szCs w:val="24"/>
        </w:rPr>
      </w:pPr>
      <w:r w:rsidRPr="0040350C">
        <w:rPr>
          <w:rFonts w:ascii="Arial" w:hAnsi="Arial" w:cs="Arial"/>
          <w:sz w:val="24"/>
          <w:szCs w:val="24"/>
        </w:rPr>
        <w:t>Настоящее постановление вступает в силу после дня его официального опубликования.</w:t>
      </w:r>
    </w:p>
    <w:p w:rsidR="00C24D2A" w:rsidRPr="00C24D2A" w:rsidRDefault="00C24D2A" w:rsidP="00C24D2A">
      <w:pPr>
        <w:pStyle w:val="a7"/>
        <w:numPr>
          <w:ilvl w:val="0"/>
          <w:numId w:val="3"/>
        </w:numPr>
        <w:tabs>
          <w:tab w:val="left" w:pos="0"/>
        </w:tabs>
        <w:autoSpaceDE w:val="0"/>
        <w:autoSpaceDN w:val="0"/>
        <w:adjustRightInd w:val="0"/>
        <w:spacing w:after="0" w:line="240" w:lineRule="auto"/>
        <w:ind w:left="0" w:firstLine="709"/>
        <w:jc w:val="both"/>
        <w:rPr>
          <w:rFonts w:ascii="Arial" w:eastAsia="Calibri" w:hAnsi="Arial" w:cs="Arial"/>
          <w:bCs/>
          <w:kern w:val="2"/>
          <w:sz w:val="24"/>
          <w:szCs w:val="24"/>
        </w:rPr>
      </w:pPr>
      <w:proofErr w:type="gramStart"/>
      <w:r w:rsidRPr="00C24D2A">
        <w:rPr>
          <w:rFonts w:ascii="Arial" w:hAnsi="Arial" w:cs="Arial"/>
          <w:sz w:val="24"/>
          <w:szCs w:val="24"/>
        </w:rPr>
        <w:t>Контроль за</w:t>
      </w:r>
      <w:proofErr w:type="gramEnd"/>
      <w:r w:rsidRPr="00C24D2A">
        <w:rPr>
          <w:rFonts w:ascii="Arial" w:hAnsi="Arial" w:cs="Arial"/>
          <w:sz w:val="24"/>
          <w:szCs w:val="24"/>
        </w:rPr>
        <w:t xml:space="preserve"> исполнением оставляю за собой.</w:t>
      </w:r>
    </w:p>
    <w:p w:rsidR="00C24D2A" w:rsidRPr="001715D4" w:rsidRDefault="00C24D2A" w:rsidP="00C24D2A">
      <w:pPr>
        <w:autoSpaceDE w:val="0"/>
        <w:autoSpaceDN w:val="0"/>
        <w:adjustRightInd w:val="0"/>
        <w:spacing w:after="0" w:line="240" w:lineRule="auto"/>
        <w:ind w:firstLine="709"/>
        <w:jc w:val="both"/>
        <w:rPr>
          <w:rFonts w:ascii="Arial" w:hAnsi="Arial" w:cs="Arial"/>
          <w:kern w:val="2"/>
          <w:sz w:val="24"/>
          <w:szCs w:val="24"/>
        </w:rPr>
      </w:pPr>
    </w:p>
    <w:p w:rsidR="00C24D2A" w:rsidRPr="001715D4" w:rsidRDefault="00C24D2A" w:rsidP="00C24D2A">
      <w:pPr>
        <w:autoSpaceDE w:val="0"/>
        <w:autoSpaceDN w:val="0"/>
        <w:adjustRightInd w:val="0"/>
        <w:spacing w:after="0" w:line="240" w:lineRule="auto"/>
        <w:ind w:firstLine="709"/>
        <w:jc w:val="both"/>
        <w:rPr>
          <w:rFonts w:ascii="Arial" w:hAnsi="Arial" w:cs="Arial"/>
          <w:kern w:val="2"/>
          <w:sz w:val="24"/>
          <w:szCs w:val="24"/>
        </w:rPr>
      </w:pPr>
    </w:p>
    <w:p w:rsidR="00C24D2A" w:rsidRPr="00CC76F0" w:rsidRDefault="00C24D2A" w:rsidP="00C24D2A">
      <w:pPr>
        <w:pStyle w:val="a7"/>
        <w:tabs>
          <w:tab w:val="left" w:pos="709"/>
        </w:tabs>
        <w:ind w:left="705" w:right="-219"/>
        <w:rPr>
          <w:rFonts w:ascii="Arial" w:hAnsi="Arial" w:cs="Arial"/>
          <w:sz w:val="24"/>
          <w:szCs w:val="24"/>
        </w:rPr>
      </w:pPr>
      <w:r w:rsidRPr="00CC76F0">
        <w:rPr>
          <w:rFonts w:ascii="Arial" w:hAnsi="Arial" w:cs="Arial"/>
          <w:sz w:val="24"/>
          <w:szCs w:val="24"/>
        </w:rPr>
        <w:t>Глава администрации МО «</w:t>
      </w:r>
      <w:proofErr w:type="spellStart"/>
      <w:r w:rsidRPr="00CC76F0">
        <w:rPr>
          <w:rFonts w:ascii="Arial" w:hAnsi="Arial" w:cs="Arial"/>
          <w:sz w:val="24"/>
          <w:szCs w:val="24"/>
        </w:rPr>
        <w:t>Укыр</w:t>
      </w:r>
      <w:proofErr w:type="spellEnd"/>
      <w:r w:rsidRPr="00CC76F0">
        <w:rPr>
          <w:rFonts w:ascii="Arial" w:hAnsi="Arial" w:cs="Arial"/>
          <w:sz w:val="24"/>
          <w:szCs w:val="24"/>
        </w:rPr>
        <w:t>»</w:t>
      </w:r>
    </w:p>
    <w:p w:rsidR="00C24D2A" w:rsidRPr="00CC76F0" w:rsidRDefault="00C24D2A" w:rsidP="00C24D2A">
      <w:pPr>
        <w:pStyle w:val="a7"/>
        <w:tabs>
          <w:tab w:val="left" w:pos="709"/>
        </w:tabs>
        <w:ind w:left="705" w:right="-219"/>
        <w:rPr>
          <w:rFonts w:ascii="Arial" w:hAnsi="Arial" w:cs="Arial"/>
          <w:sz w:val="24"/>
          <w:szCs w:val="24"/>
        </w:rPr>
      </w:pPr>
      <w:proofErr w:type="spellStart"/>
      <w:r w:rsidRPr="00CC76F0">
        <w:rPr>
          <w:rFonts w:ascii="Arial" w:hAnsi="Arial" w:cs="Arial"/>
          <w:sz w:val="24"/>
          <w:szCs w:val="24"/>
        </w:rPr>
        <w:t>Багайников</w:t>
      </w:r>
      <w:proofErr w:type="spellEnd"/>
      <w:r w:rsidRPr="00CC76F0">
        <w:rPr>
          <w:rFonts w:ascii="Arial" w:hAnsi="Arial" w:cs="Arial"/>
          <w:sz w:val="24"/>
          <w:szCs w:val="24"/>
        </w:rPr>
        <w:t xml:space="preserve"> Владимир Алексеевич</w:t>
      </w:r>
    </w:p>
    <w:p w:rsidR="00C24D2A" w:rsidRPr="00354DC1" w:rsidRDefault="00C24D2A" w:rsidP="00354DC1">
      <w:pPr>
        <w:shd w:val="clear" w:color="auto" w:fill="FFFFFF"/>
        <w:spacing w:after="0" w:line="240" w:lineRule="auto"/>
        <w:ind w:firstLine="709"/>
        <w:jc w:val="center"/>
        <w:rPr>
          <w:rFonts w:ascii="Arial" w:eastAsia="Times New Roman" w:hAnsi="Arial" w:cs="Arial"/>
          <w:color w:val="000000" w:themeColor="text1"/>
          <w:sz w:val="24"/>
          <w:szCs w:val="24"/>
          <w:lang w:eastAsia="ru-RU"/>
        </w:rPr>
      </w:pPr>
    </w:p>
    <w:p w:rsidR="007919B9" w:rsidRPr="00354DC1" w:rsidRDefault="007919B9" w:rsidP="00354DC1">
      <w:pPr>
        <w:shd w:val="clear" w:color="auto" w:fill="FFFFFF"/>
        <w:spacing w:after="0" w:line="240" w:lineRule="auto"/>
        <w:ind w:firstLine="709"/>
        <w:jc w:val="both"/>
        <w:rPr>
          <w:rFonts w:ascii="Arial" w:eastAsia="Times New Roman" w:hAnsi="Arial" w:cs="Arial"/>
          <w:color w:val="000000" w:themeColor="text1"/>
          <w:sz w:val="24"/>
          <w:szCs w:val="24"/>
          <w:lang w:eastAsia="ru-RU"/>
        </w:rPr>
      </w:pPr>
    </w:p>
    <w:p w:rsidR="00C24D2A" w:rsidRDefault="00C24D2A" w:rsidP="00354DC1">
      <w:pPr>
        <w:tabs>
          <w:tab w:val="left" w:pos="1134"/>
        </w:tabs>
        <w:spacing w:after="0" w:line="240" w:lineRule="auto"/>
        <w:ind w:firstLine="709"/>
        <w:contextualSpacing/>
        <w:jc w:val="right"/>
        <w:rPr>
          <w:rFonts w:ascii="Arial" w:eastAsia="Times New Roman" w:hAnsi="Arial" w:cs="Arial"/>
          <w:color w:val="000000" w:themeColor="text1"/>
          <w:sz w:val="24"/>
          <w:szCs w:val="24"/>
          <w:lang w:eastAsia="ru-RU"/>
        </w:rPr>
      </w:pPr>
    </w:p>
    <w:p w:rsidR="00C24D2A" w:rsidRDefault="00C24D2A" w:rsidP="00354DC1">
      <w:pPr>
        <w:tabs>
          <w:tab w:val="left" w:pos="1134"/>
        </w:tabs>
        <w:spacing w:after="0" w:line="240" w:lineRule="auto"/>
        <w:ind w:firstLine="709"/>
        <w:contextualSpacing/>
        <w:jc w:val="right"/>
        <w:rPr>
          <w:rFonts w:ascii="Arial" w:eastAsia="Times New Roman" w:hAnsi="Arial" w:cs="Arial"/>
          <w:color w:val="000000" w:themeColor="text1"/>
          <w:sz w:val="24"/>
          <w:szCs w:val="24"/>
          <w:lang w:eastAsia="ru-RU"/>
        </w:rPr>
      </w:pPr>
    </w:p>
    <w:p w:rsidR="00C24D2A" w:rsidRDefault="00C24D2A" w:rsidP="00354DC1">
      <w:pPr>
        <w:tabs>
          <w:tab w:val="left" w:pos="1134"/>
        </w:tabs>
        <w:spacing w:after="0" w:line="240" w:lineRule="auto"/>
        <w:ind w:firstLine="709"/>
        <w:contextualSpacing/>
        <w:jc w:val="right"/>
        <w:rPr>
          <w:rFonts w:ascii="Arial" w:eastAsia="Times New Roman" w:hAnsi="Arial" w:cs="Arial"/>
          <w:color w:val="000000" w:themeColor="text1"/>
          <w:sz w:val="24"/>
          <w:szCs w:val="24"/>
          <w:lang w:eastAsia="ru-RU"/>
        </w:rPr>
      </w:pPr>
    </w:p>
    <w:p w:rsidR="007919B9" w:rsidRPr="00354DC1" w:rsidRDefault="007919B9" w:rsidP="00354DC1">
      <w:pPr>
        <w:tabs>
          <w:tab w:val="left" w:pos="1134"/>
        </w:tabs>
        <w:spacing w:after="0" w:line="240" w:lineRule="auto"/>
        <w:ind w:firstLine="709"/>
        <w:contextualSpacing/>
        <w:jc w:val="right"/>
        <w:rPr>
          <w:rFonts w:ascii="Courier New" w:hAnsi="Courier New" w:cs="Courier New"/>
          <w:color w:val="000000" w:themeColor="text1"/>
        </w:rPr>
      </w:pPr>
      <w:r w:rsidRPr="00354DC1">
        <w:rPr>
          <w:rFonts w:ascii="Courier New" w:hAnsi="Courier New" w:cs="Courier New"/>
          <w:color w:val="000000" w:themeColor="text1"/>
        </w:rPr>
        <w:lastRenderedPageBreak/>
        <w:t>Приложение</w:t>
      </w:r>
    </w:p>
    <w:p w:rsidR="007919B9" w:rsidRPr="00354DC1" w:rsidRDefault="007919B9" w:rsidP="00354DC1">
      <w:pPr>
        <w:tabs>
          <w:tab w:val="left" w:pos="1134"/>
        </w:tabs>
        <w:spacing w:after="0" w:line="240" w:lineRule="auto"/>
        <w:ind w:firstLine="709"/>
        <w:contextualSpacing/>
        <w:jc w:val="right"/>
        <w:rPr>
          <w:rFonts w:ascii="Courier New" w:hAnsi="Courier New" w:cs="Courier New"/>
          <w:color w:val="000000" w:themeColor="text1"/>
        </w:rPr>
      </w:pPr>
      <w:r w:rsidRPr="00354DC1">
        <w:rPr>
          <w:rFonts w:ascii="Courier New" w:hAnsi="Courier New" w:cs="Courier New"/>
          <w:color w:val="000000" w:themeColor="text1"/>
        </w:rPr>
        <w:t>к постановлению Администрации</w:t>
      </w:r>
    </w:p>
    <w:p w:rsidR="007919B9" w:rsidRPr="00354DC1" w:rsidRDefault="007919B9" w:rsidP="00354DC1">
      <w:pPr>
        <w:tabs>
          <w:tab w:val="left" w:pos="1134"/>
        </w:tabs>
        <w:spacing w:after="0" w:line="240" w:lineRule="auto"/>
        <w:ind w:firstLine="709"/>
        <w:contextualSpacing/>
        <w:jc w:val="right"/>
        <w:rPr>
          <w:rFonts w:ascii="Courier New" w:hAnsi="Courier New" w:cs="Courier New"/>
          <w:color w:val="000000" w:themeColor="text1"/>
        </w:rPr>
      </w:pPr>
      <w:r w:rsidRPr="00354DC1">
        <w:rPr>
          <w:rFonts w:ascii="Courier New" w:hAnsi="Courier New" w:cs="Courier New"/>
          <w:color w:val="000000" w:themeColor="text1"/>
        </w:rPr>
        <w:t>муниципального образования "</w:t>
      </w:r>
      <w:proofErr w:type="spellStart"/>
      <w:r w:rsidR="00C24D2A">
        <w:rPr>
          <w:rFonts w:ascii="Courier New" w:hAnsi="Courier New" w:cs="Courier New"/>
          <w:color w:val="000000" w:themeColor="text1"/>
        </w:rPr>
        <w:t>Укыр</w:t>
      </w:r>
      <w:proofErr w:type="spellEnd"/>
      <w:r w:rsidRPr="00354DC1">
        <w:rPr>
          <w:rFonts w:ascii="Courier New" w:hAnsi="Courier New" w:cs="Courier New"/>
          <w:color w:val="000000" w:themeColor="text1"/>
        </w:rPr>
        <w:t>"</w:t>
      </w:r>
    </w:p>
    <w:p w:rsidR="007919B9" w:rsidRPr="00354DC1" w:rsidRDefault="007919B9" w:rsidP="00C24D2A">
      <w:pPr>
        <w:tabs>
          <w:tab w:val="left" w:pos="1134"/>
        </w:tabs>
        <w:spacing w:after="0" w:line="240" w:lineRule="auto"/>
        <w:ind w:firstLine="709"/>
        <w:contextualSpacing/>
        <w:jc w:val="right"/>
        <w:rPr>
          <w:rFonts w:ascii="Arial" w:hAnsi="Arial" w:cs="Arial"/>
          <w:color w:val="000000" w:themeColor="text1"/>
          <w:sz w:val="24"/>
          <w:szCs w:val="24"/>
        </w:rPr>
      </w:pPr>
      <w:r w:rsidRPr="00354DC1">
        <w:rPr>
          <w:rFonts w:ascii="Courier New" w:hAnsi="Courier New" w:cs="Courier New"/>
          <w:color w:val="000000" w:themeColor="text1"/>
        </w:rPr>
        <w:t xml:space="preserve">от </w:t>
      </w:r>
      <w:r w:rsidR="00C24D2A">
        <w:rPr>
          <w:rFonts w:ascii="Courier New" w:hAnsi="Courier New" w:cs="Courier New"/>
          <w:color w:val="000000" w:themeColor="text1"/>
        </w:rPr>
        <w:t xml:space="preserve">21.11.2023 </w:t>
      </w:r>
      <w:r w:rsidRPr="00354DC1">
        <w:rPr>
          <w:rFonts w:ascii="Courier New" w:hAnsi="Courier New" w:cs="Courier New"/>
          <w:color w:val="000000" w:themeColor="text1"/>
        </w:rPr>
        <w:t xml:space="preserve"> года № </w:t>
      </w:r>
      <w:r w:rsidR="00C24D2A">
        <w:rPr>
          <w:rFonts w:ascii="Courier New" w:hAnsi="Courier New" w:cs="Courier New"/>
          <w:color w:val="000000" w:themeColor="text1"/>
        </w:rPr>
        <w:t>59</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354DC1"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p>
    <w:p w:rsidR="007919B9" w:rsidRPr="00354DC1" w:rsidRDefault="007919B9" w:rsidP="00354DC1">
      <w:pPr>
        <w:numPr>
          <w:ilvl w:val="0"/>
          <w:numId w:val="1"/>
        </w:numPr>
        <w:spacing w:after="0" w:line="240" w:lineRule="auto"/>
        <w:ind w:left="0" w:firstLine="709"/>
        <w:jc w:val="center"/>
        <w:rPr>
          <w:rFonts w:ascii="Arial" w:eastAsia="Times New Roman" w:hAnsi="Arial" w:cs="Arial"/>
          <w:b/>
          <w:bCs/>
          <w:color w:val="000000" w:themeColor="text1"/>
          <w:sz w:val="24"/>
          <w:szCs w:val="24"/>
          <w:lang w:eastAsia="ru-RU"/>
        </w:rPr>
      </w:pPr>
      <w:r w:rsidRPr="00354DC1">
        <w:rPr>
          <w:rFonts w:ascii="Arial" w:eastAsia="Times New Roman" w:hAnsi="Arial" w:cs="Arial"/>
          <w:b/>
          <w:bCs/>
          <w:color w:val="000000" w:themeColor="text1"/>
          <w:sz w:val="24"/>
          <w:szCs w:val="24"/>
          <w:lang w:eastAsia="ru-RU"/>
        </w:rPr>
        <w:t>Общие положения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Предмет регулирования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1.1. </w:t>
      </w:r>
      <w:proofErr w:type="gramStart"/>
      <w:r w:rsidRPr="00354DC1">
        <w:rPr>
          <w:rFonts w:ascii="Arial" w:eastAsia="Times New Roman" w:hAnsi="Arial" w:cs="Arial"/>
          <w:color w:val="000000" w:themeColor="text1"/>
          <w:sz w:val="24"/>
          <w:szCs w:val="24"/>
          <w:lang w:eastAsia="ru-RU"/>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End"/>
      <w:r w:rsidRPr="00354DC1">
        <w:rPr>
          <w:rFonts w:ascii="Arial" w:eastAsia="Times New Roman" w:hAnsi="Arial" w:cs="Arial"/>
          <w:color w:val="000000" w:themeColor="text1"/>
          <w:sz w:val="24"/>
          <w:szCs w:val="24"/>
          <w:lang w:eastAsia="ru-RU"/>
        </w:rPr>
        <w:t>, без проведения торгов в муниципальном образовании «</w:t>
      </w:r>
      <w:proofErr w:type="spellStart"/>
      <w:r w:rsidR="00C24D2A">
        <w:rPr>
          <w:rFonts w:ascii="Arial" w:eastAsia="Times New Roman" w:hAnsi="Arial" w:cs="Arial"/>
          <w:color w:val="000000" w:themeColor="text1"/>
          <w:sz w:val="24"/>
          <w:szCs w:val="24"/>
          <w:lang w:eastAsia="ru-RU"/>
        </w:rPr>
        <w:t>Укыр</w:t>
      </w:r>
      <w:proofErr w:type="spell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Возможные цели обращения: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находящегося в муниципальной собственности, в собственность за плату 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находящегося в муниципальной собственности, в аренду 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находящегося в муниципальной собственности, в постоянное бессрочное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находящегося в муниципальной собственности,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w:t>
      </w:r>
      <w:hyperlink r:id="rId6"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в случаях предоставления земельного участка, в целях, указанных в пункте 1 статьи 39.18 </w:t>
      </w:r>
      <w:hyperlink r:id="rId7"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а также в случаях, если требуется образование земельного участка или уточнение его</w:t>
      </w:r>
      <w:proofErr w:type="gramEnd"/>
      <w:r w:rsidRPr="00354DC1">
        <w:rPr>
          <w:rFonts w:ascii="Arial" w:eastAsia="Times New Roman" w:hAnsi="Arial" w:cs="Arial"/>
          <w:color w:val="000000" w:themeColor="text1"/>
          <w:sz w:val="24"/>
          <w:szCs w:val="24"/>
          <w:lang w:eastAsia="ru-RU"/>
        </w:rPr>
        <w:t xml:space="preserve"> границ в соответствии Федеральным законом от 13 июля 2015 г. № </w:t>
      </w:r>
      <w:hyperlink r:id="rId8" w:tgtFrame="_blank" w:history="1">
        <w:r w:rsidRPr="00354DC1">
          <w:rPr>
            <w:rFonts w:ascii="Arial" w:eastAsia="Times New Roman" w:hAnsi="Arial" w:cs="Arial"/>
            <w:color w:val="000000" w:themeColor="text1"/>
            <w:sz w:val="24"/>
            <w:szCs w:val="24"/>
            <w:lang w:eastAsia="ru-RU"/>
          </w:rPr>
          <w:t>218-ФЗ «О государственной регистрации недвижимости</w:t>
        </w:r>
      </w:hyperlink>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Круг Заявителей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354DC1"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54DC1" w:rsidRPr="00354DC1" w:rsidRDefault="00354DC1" w:rsidP="00354DC1">
      <w:pPr>
        <w:pStyle w:val="a3"/>
        <w:shd w:val="clear" w:color="auto" w:fill="FDFDFD"/>
        <w:spacing w:before="0" w:beforeAutospacing="0" w:after="0" w:afterAutospacing="0"/>
        <w:ind w:firstLine="709"/>
        <w:jc w:val="both"/>
        <w:textAlignment w:val="baseline"/>
        <w:rPr>
          <w:rFonts w:ascii="Arial" w:hAnsi="Arial" w:cs="Arial"/>
          <w:color w:val="000000" w:themeColor="text1"/>
        </w:rPr>
      </w:pPr>
      <w:r w:rsidRPr="00354DC1">
        <w:rPr>
          <w:rFonts w:ascii="Arial" w:hAnsi="Arial" w:cs="Arial"/>
          <w:color w:val="000000" w:themeColor="text1"/>
        </w:rPr>
        <w:lastRenderedPageBreak/>
        <w:t>1.3.1</w:t>
      </w:r>
      <w:r w:rsidRPr="00354DC1">
        <w:rPr>
          <w:rFonts w:ascii="Arial" w:hAnsi="Arial" w:cs="Arial"/>
          <w:color w:val="000000" w:themeColor="text1"/>
        </w:rPr>
        <w:tab/>
      </w:r>
      <w:r w:rsidRPr="00354DC1">
        <w:rPr>
          <w:rFonts w:ascii="Arial" w:hAnsi="Arial" w:cs="Arial"/>
          <w:color w:val="000000" w:themeColor="text1"/>
          <w:shd w:val="clear" w:color="auto" w:fill="FDFDFD"/>
        </w:rPr>
        <w:t xml:space="preserve">Биометрические персональные данные могут использоваться при </w:t>
      </w:r>
      <w:r w:rsidRPr="00354DC1">
        <w:rPr>
          <w:rFonts w:ascii="Arial" w:hAnsi="Arial" w:cs="Arial"/>
          <w:color w:val="000000" w:themeColor="text1"/>
        </w:rPr>
        <w:t>аутентификации в федеральной государственной информационной системе «Единый портал государственных и муниципальных услуг (функций)».</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1.5. </w:t>
      </w:r>
      <w:proofErr w:type="gramStart"/>
      <w:r w:rsidRPr="00354DC1">
        <w:rPr>
          <w:rFonts w:ascii="Arial" w:eastAsia="Times New Roman" w:hAnsi="Arial" w:cs="Arial"/>
          <w:color w:val="000000" w:themeColor="text1"/>
          <w:sz w:val="24"/>
          <w:szCs w:val="24"/>
          <w:lang w:eastAsia="ru-RU"/>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Требования к порядку информирования о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 Информирование о порядке предоставления муниципальной услуги осуществляется: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непосредственно при личном приеме заявителя в администрацию муниципального образования «</w:t>
      </w:r>
      <w:proofErr w:type="spellStart"/>
      <w:r w:rsidR="00C24D2A">
        <w:rPr>
          <w:rFonts w:ascii="Arial" w:eastAsia="Times New Roman" w:hAnsi="Arial" w:cs="Arial"/>
          <w:color w:val="000000" w:themeColor="text1"/>
          <w:sz w:val="24"/>
          <w:szCs w:val="24"/>
          <w:lang w:eastAsia="ru-RU"/>
        </w:rPr>
        <w:t>Укыр</w:t>
      </w:r>
      <w:proofErr w:type="spellEnd"/>
      <w:r w:rsidRPr="00354DC1">
        <w:rPr>
          <w:rFonts w:ascii="Arial" w:eastAsia="Times New Roman" w:hAnsi="Arial" w:cs="Arial"/>
          <w:color w:val="000000" w:themeColor="text1"/>
          <w:sz w:val="24"/>
          <w:szCs w:val="24"/>
          <w:lang w:eastAsia="ru-RU"/>
        </w:rPr>
        <w:t>» (далее – Уполномоченный орган);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по телефону в Уполномоченном органе;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письменно, в том числе посредством электронной почты, факсимильной связи;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посредством размещения в открытой и доступной форме информации: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24D2A" w:rsidRPr="00DA12B1" w:rsidRDefault="007919B9" w:rsidP="00C24D2A">
      <w:pPr>
        <w:pStyle w:val="a3"/>
        <w:shd w:val="clear" w:color="auto" w:fill="FFFFFF"/>
        <w:spacing w:before="0" w:beforeAutospacing="0" w:after="0" w:afterAutospacing="0"/>
        <w:ind w:firstLine="709"/>
        <w:rPr>
          <w:rFonts w:ascii="Arial" w:hAnsi="Arial" w:cs="Arial"/>
          <w:color w:val="000000"/>
        </w:rPr>
      </w:pPr>
      <w:r w:rsidRPr="00354DC1">
        <w:rPr>
          <w:rFonts w:ascii="Arial" w:hAnsi="Arial" w:cs="Arial"/>
          <w:color w:val="000000" w:themeColor="text1"/>
        </w:rPr>
        <w:t xml:space="preserve">- на официальном сайте Уполномоченного органа </w:t>
      </w:r>
      <w:proofErr w:type="spellStart"/>
      <w:r w:rsidR="00C24D2A" w:rsidRPr="00DA12B1">
        <w:rPr>
          <w:rFonts w:ascii="Arial" w:hAnsi="Arial" w:cs="Arial"/>
          <w:color w:val="000000"/>
          <w:lang w:val="en-US"/>
        </w:rPr>
        <w:t>bohan</w:t>
      </w:r>
      <w:proofErr w:type="spellEnd"/>
      <w:r w:rsidR="00C24D2A" w:rsidRPr="00DA12B1">
        <w:rPr>
          <w:rFonts w:ascii="Arial" w:hAnsi="Arial" w:cs="Arial"/>
          <w:color w:val="000000"/>
        </w:rPr>
        <w:t>.</w:t>
      </w:r>
      <w:proofErr w:type="spellStart"/>
      <w:r w:rsidR="00C24D2A" w:rsidRPr="00DA12B1">
        <w:rPr>
          <w:rFonts w:ascii="Arial" w:hAnsi="Arial" w:cs="Arial"/>
          <w:color w:val="000000"/>
          <w:lang w:val="en-US"/>
        </w:rPr>
        <w:t>irkobl</w:t>
      </w:r>
      <w:proofErr w:type="spellEnd"/>
      <w:r w:rsidR="00C24D2A" w:rsidRPr="00DA12B1">
        <w:rPr>
          <w:rFonts w:ascii="Arial" w:hAnsi="Arial" w:cs="Arial"/>
          <w:color w:val="000000"/>
        </w:rPr>
        <w:t>.</w:t>
      </w:r>
      <w:proofErr w:type="spellStart"/>
      <w:r w:rsidR="00C24D2A" w:rsidRPr="00DA12B1">
        <w:rPr>
          <w:rFonts w:ascii="Arial" w:hAnsi="Arial" w:cs="Arial"/>
          <w:color w:val="000000"/>
          <w:lang w:val="en-US"/>
        </w:rPr>
        <w:t>ru</w:t>
      </w:r>
      <w:proofErr w:type="spellEnd"/>
    </w:p>
    <w:p w:rsidR="007919B9" w:rsidRPr="00354DC1" w:rsidRDefault="00C24D2A" w:rsidP="00C24D2A">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r w:rsidR="007919B9" w:rsidRPr="00354DC1">
        <w:rPr>
          <w:rFonts w:ascii="Arial" w:eastAsia="Times New Roman" w:hAnsi="Arial" w:cs="Arial"/>
          <w:color w:val="000000" w:themeColor="text1"/>
          <w:sz w:val="24"/>
          <w:szCs w:val="24"/>
          <w:lang w:eastAsia="ru-RU"/>
        </w:rPr>
        <w:t>(далее – официальный сайт);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посредством размещения информации на информационных стендах Уполномоченного органа.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 Информирование осуществляется по вопросам, касающимся: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способов подачи заявления о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справочной информации о работе Уполномоченного органа (структурных подразделений Уполномоченного органа);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документов, необходимых для предоставления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порядка и сроков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Получение информации по вопросам предоставления муниципальной услуги осуществляется бесплатно.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1.8. При устном обращении Заявителя (лично или по телефону) должностное лицо Уполномоченного органа, </w:t>
      </w:r>
      <w:proofErr w:type="gramStart"/>
      <w:r w:rsidRPr="00354DC1">
        <w:rPr>
          <w:rFonts w:ascii="Arial" w:eastAsia="Times New Roman" w:hAnsi="Arial" w:cs="Arial"/>
          <w:color w:val="000000" w:themeColor="text1"/>
          <w:sz w:val="24"/>
          <w:szCs w:val="24"/>
          <w:lang w:eastAsia="ru-RU"/>
        </w:rPr>
        <w:t>осуществляющий</w:t>
      </w:r>
      <w:proofErr w:type="gramEnd"/>
      <w:r w:rsidRPr="00354DC1">
        <w:rPr>
          <w:rFonts w:ascii="Arial" w:eastAsia="Times New Roman" w:hAnsi="Arial" w:cs="Arial"/>
          <w:color w:val="000000" w:themeColor="text1"/>
          <w:sz w:val="24"/>
          <w:szCs w:val="24"/>
          <w:lang w:eastAsia="ru-RU"/>
        </w:rPr>
        <w:t xml:space="preserve"> консультирование, подробно и в вежливой (корректной) форме информирует обратившихся по интересующим вопросам.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изложить обращение в письменной форме; назначить другое время для консультаций.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Продолжительность информирования по телефону не должна превышать10 минут.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Информирование осуществляется в соответствии с графиком приема граждан.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w:t>
      </w:r>
      <w:hyperlink r:id="rId9" w:tgtFrame="_blank" w:history="1">
        <w:r w:rsidRPr="00354DC1">
          <w:rPr>
            <w:rFonts w:ascii="Arial" w:eastAsia="Times New Roman" w:hAnsi="Arial" w:cs="Arial"/>
            <w:color w:val="000000" w:themeColor="text1"/>
            <w:sz w:val="24"/>
            <w:szCs w:val="24"/>
            <w:lang w:eastAsia="ru-RU"/>
          </w:rPr>
          <w:t>№ 59-ФЗ «О порядке рассмотрения</w:t>
        </w:r>
      </w:hyperlink>
      <w:r w:rsidRPr="00354DC1">
        <w:rPr>
          <w:rFonts w:ascii="Arial" w:eastAsia="Times New Roman" w:hAnsi="Arial" w:cs="Arial"/>
          <w:color w:val="000000" w:themeColor="text1"/>
          <w:sz w:val="24"/>
          <w:szCs w:val="24"/>
          <w:lang w:eastAsia="ru-RU"/>
        </w:rPr>
        <w:t xml:space="preserve"> обращений граждан Российской Федерации» (далее – Федеральный закон № 59-ФЗ).</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w:t>
      </w:r>
      <w:proofErr w:type="gramStart"/>
      <w:r w:rsidRPr="00354DC1">
        <w:rPr>
          <w:rFonts w:ascii="Arial" w:eastAsia="Times New Roman" w:hAnsi="Arial" w:cs="Arial"/>
          <w:color w:val="000000" w:themeColor="text1"/>
          <w:sz w:val="24"/>
          <w:szCs w:val="24"/>
          <w:lang w:eastAsia="ru-RU"/>
        </w:rPr>
        <w:t>а(</w:t>
      </w:r>
      <w:proofErr w:type="gramEnd"/>
      <w:r w:rsidRPr="00354DC1">
        <w:rPr>
          <w:rFonts w:ascii="Arial" w:eastAsia="Times New Roman" w:hAnsi="Arial" w:cs="Arial"/>
          <w:color w:val="000000" w:themeColor="text1"/>
          <w:sz w:val="24"/>
          <w:szCs w:val="24"/>
          <w:lang w:eastAsia="ru-RU"/>
        </w:rPr>
        <w:t>при наличии);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адрес официального сайта, а также электронной почты </w:t>
      </w:r>
      <w:proofErr w:type="gramStart"/>
      <w:r w:rsidRPr="00354DC1">
        <w:rPr>
          <w:rFonts w:ascii="Arial" w:eastAsia="Times New Roman" w:hAnsi="Arial" w:cs="Arial"/>
          <w:color w:val="000000" w:themeColor="text1"/>
          <w:sz w:val="24"/>
          <w:szCs w:val="24"/>
          <w:lang w:eastAsia="ru-RU"/>
        </w:rPr>
        <w:t>и(</w:t>
      </w:r>
      <w:proofErr w:type="gramEnd"/>
      <w:r w:rsidRPr="00354DC1">
        <w:rPr>
          <w:rFonts w:ascii="Arial" w:eastAsia="Times New Roman" w:hAnsi="Arial" w:cs="Arial"/>
          <w:color w:val="000000" w:themeColor="text1"/>
          <w:sz w:val="24"/>
          <w:szCs w:val="24"/>
          <w:lang w:eastAsia="ru-RU"/>
        </w:rPr>
        <w:t>или) формы обратной связи Уполномоченного органа в сети «Интернет».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II. Стандарт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Наименование муниципальной 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Наименование органа местного самоуправления, предоставляющего муниципальную услугу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 Муниципальная услуга предоставляется администрацией муниципального образования «</w:t>
      </w:r>
      <w:proofErr w:type="spellStart"/>
      <w:r w:rsidR="00C24D2A">
        <w:rPr>
          <w:rFonts w:ascii="Arial" w:eastAsia="Times New Roman" w:hAnsi="Arial" w:cs="Arial"/>
          <w:color w:val="000000" w:themeColor="text1"/>
          <w:sz w:val="24"/>
          <w:szCs w:val="24"/>
          <w:lang w:eastAsia="ru-RU"/>
        </w:rPr>
        <w:t>Укыр</w:t>
      </w:r>
      <w:proofErr w:type="spell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2.3. При предоставлении муниципальной услуги Уполномоченный орган взаимодействует </w:t>
      </w:r>
      <w:proofErr w:type="gramStart"/>
      <w:r w:rsidRPr="00354DC1">
        <w:rPr>
          <w:rFonts w:ascii="Arial" w:eastAsia="Times New Roman" w:hAnsi="Arial" w:cs="Arial"/>
          <w:color w:val="000000" w:themeColor="text1"/>
          <w:sz w:val="24"/>
          <w:szCs w:val="24"/>
          <w:lang w:eastAsia="ru-RU"/>
        </w:rPr>
        <w:t>с</w:t>
      </w:r>
      <w:proofErr w:type="gram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Результат предоставления муниципальной услуги</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2.5.5. решение об отказе в предоставлении услуги по форме согласно Приложению № 6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2.7. </w:t>
      </w:r>
      <w:proofErr w:type="gramStart"/>
      <w:r w:rsidRPr="00354DC1">
        <w:rPr>
          <w:rFonts w:ascii="Arial" w:eastAsia="Times New Roman" w:hAnsi="Arial" w:cs="Arial"/>
          <w:color w:val="000000" w:themeColor="text1"/>
          <w:sz w:val="24"/>
          <w:szCs w:val="24"/>
          <w:lang w:eastAsia="ru-RU"/>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Срок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2.8. Срок предоставления муниципальной услуги определяется в соответствии с </w:t>
      </w:r>
      <w:hyperlink r:id="rId10" w:tgtFrame="_blank" w:history="1">
        <w:r w:rsidRPr="00354DC1">
          <w:rPr>
            <w:rFonts w:ascii="Arial" w:eastAsia="Times New Roman" w:hAnsi="Arial" w:cs="Arial"/>
            <w:color w:val="000000" w:themeColor="text1"/>
            <w:sz w:val="24"/>
            <w:szCs w:val="24"/>
            <w:lang w:eastAsia="ru-RU"/>
          </w:rPr>
          <w:t>Земельным кодексом</w:t>
        </w:r>
      </w:hyperlink>
      <w:r w:rsidRPr="00354DC1">
        <w:rPr>
          <w:rFonts w:ascii="Arial" w:eastAsia="Times New Roman" w:hAnsi="Arial" w:cs="Arial"/>
          <w:color w:val="000000" w:themeColor="text1"/>
          <w:sz w:val="24"/>
          <w:szCs w:val="24"/>
          <w:lang w:eastAsia="ru-RU"/>
        </w:rPr>
        <w:t xml:space="preserve">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Органом государственной власти Иркутской области, органом местного самоуправления может быть предусмотрено оказание муниципальной услуги в иной срок, не превышающий установленный </w:t>
      </w:r>
      <w:hyperlink r:id="rId11" w:tgtFrame="_blank" w:history="1">
        <w:r w:rsidRPr="00354DC1">
          <w:rPr>
            <w:rFonts w:ascii="Arial" w:eastAsia="Times New Roman" w:hAnsi="Arial" w:cs="Arial"/>
            <w:color w:val="000000" w:themeColor="text1"/>
            <w:sz w:val="24"/>
            <w:szCs w:val="24"/>
            <w:lang w:eastAsia="ru-RU"/>
          </w:rPr>
          <w:t>Земельным кодексом</w:t>
        </w:r>
      </w:hyperlink>
      <w:r w:rsidRPr="00354DC1">
        <w:rPr>
          <w:rFonts w:ascii="Arial" w:eastAsia="Times New Roman" w:hAnsi="Arial" w:cs="Arial"/>
          <w:color w:val="000000" w:themeColor="text1"/>
          <w:sz w:val="24"/>
          <w:szCs w:val="24"/>
          <w:lang w:eastAsia="ru-RU"/>
        </w:rPr>
        <w:t xml:space="preserve">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shd w:val="clear" w:color="auto" w:fill="FFFFFF"/>
          <w:lang w:eastAsia="ru-RU"/>
        </w:rPr>
        <w:t>Правовые основания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2.9. </w:t>
      </w:r>
      <w:proofErr w:type="gramStart"/>
      <w:r w:rsidRPr="00354DC1">
        <w:rPr>
          <w:rFonts w:ascii="Arial" w:eastAsia="Times New Roman" w:hAnsi="Arial" w:cs="Arial"/>
          <w:color w:val="000000" w:themeColor="text1"/>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shd w:val="clear" w:color="auto" w:fill="FFFFFF"/>
          <w:lang w:eastAsia="ru-RU"/>
        </w:rPr>
        <w:t>Исчерпывающий перечень документов, необходимых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2.10.1. в электронной форме посредством ЕПГУ.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354DC1">
        <w:rPr>
          <w:rFonts w:ascii="Arial" w:eastAsia="Times New Roman" w:hAnsi="Arial" w:cs="Arial"/>
          <w:color w:val="000000" w:themeColor="text1"/>
          <w:sz w:val="24"/>
          <w:szCs w:val="24"/>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354DC1">
        <w:rPr>
          <w:rFonts w:ascii="Arial" w:eastAsia="Times New Roman" w:hAnsi="Arial" w:cs="Arial"/>
          <w:color w:val="000000" w:themeColor="text1"/>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 xml:space="preserve">исполнительной власти в области обеспечения безопасности в соответствии с частью 5 статьи 8 Федерального закона от 6 апреля 2011 года </w:t>
      </w:r>
      <w:hyperlink r:id="rId12" w:tgtFrame="_blank" w:history="1">
        <w:r w:rsidRPr="00354DC1">
          <w:rPr>
            <w:rFonts w:ascii="Arial" w:eastAsia="Times New Roman" w:hAnsi="Arial" w:cs="Arial"/>
            <w:color w:val="000000" w:themeColor="text1"/>
            <w:sz w:val="24"/>
            <w:szCs w:val="24"/>
            <w:lang w:eastAsia="ru-RU"/>
          </w:rPr>
          <w:t>№ 63-ФЗ «Об электронной подписи</w:t>
        </w:r>
      </w:hyperlink>
      <w:r w:rsidRPr="00354DC1">
        <w:rPr>
          <w:rFonts w:ascii="Arial" w:eastAsia="Times New Roman" w:hAnsi="Arial" w:cs="Arial"/>
          <w:color w:val="000000" w:themeColor="text1"/>
          <w:sz w:val="24"/>
          <w:szCs w:val="24"/>
          <w:lang w:eastAsia="ru-RU"/>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354DC1">
        <w:rPr>
          <w:rFonts w:ascii="Arial" w:eastAsia="Times New Roman" w:hAnsi="Arial" w:cs="Arial"/>
          <w:color w:val="000000" w:themeColor="text1"/>
          <w:sz w:val="24"/>
          <w:szCs w:val="24"/>
          <w:lang w:eastAsia="ru-RU"/>
        </w:rPr>
        <w:t xml:space="preserve"> постановлением Правительства Российской Федерации </w:t>
      </w:r>
      <w:hyperlink r:id="rId13" w:tgtFrame="_blank" w:history="1">
        <w:r w:rsidRPr="00354DC1">
          <w:rPr>
            <w:rFonts w:ascii="Arial" w:eastAsia="Times New Roman" w:hAnsi="Arial" w:cs="Arial"/>
            <w:color w:val="000000" w:themeColor="text1"/>
            <w:sz w:val="24"/>
            <w:szCs w:val="24"/>
            <w:lang w:eastAsia="ru-RU"/>
          </w:rPr>
          <w:t>от 25 января 2013 года № 33</w:t>
        </w:r>
      </w:hyperlink>
      <w:r w:rsidRPr="00354DC1">
        <w:rPr>
          <w:rFonts w:ascii="Arial" w:eastAsia="Times New Roman" w:hAnsi="Arial" w:cs="Arial"/>
          <w:color w:val="000000" w:themeColor="text1"/>
          <w:sz w:val="24"/>
          <w:szCs w:val="24"/>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hyperlink r:id="rId14" w:tgtFrame="_blank" w:history="1">
        <w:r w:rsidRPr="00354DC1">
          <w:rPr>
            <w:rFonts w:ascii="Arial" w:eastAsia="Times New Roman" w:hAnsi="Arial" w:cs="Arial"/>
            <w:color w:val="000000" w:themeColor="text1"/>
            <w:sz w:val="24"/>
            <w:szCs w:val="24"/>
            <w:lang w:eastAsia="ru-RU"/>
          </w:rPr>
          <w:t>от 25 июня 2012 года № 634</w:t>
        </w:r>
      </w:hyperlink>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2.11. с заявлением о предоставлении муниципальной услуги Заявитель самостоятельно </w:t>
      </w:r>
      <w:proofErr w:type="gramStart"/>
      <w:r w:rsidRPr="00354DC1">
        <w:rPr>
          <w:rFonts w:ascii="Arial" w:eastAsia="Times New Roman" w:hAnsi="Arial" w:cs="Arial"/>
          <w:color w:val="000000" w:themeColor="text1"/>
          <w:sz w:val="24"/>
          <w:szCs w:val="24"/>
          <w:lang w:eastAsia="ru-RU"/>
        </w:rPr>
        <w:t>предоставляет следующие документы</w:t>
      </w:r>
      <w:proofErr w:type="gramEnd"/>
      <w:r w:rsidRPr="00354DC1">
        <w:rPr>
          <w:rFonts w:ascii="Arial" w:eastAsia="Times New Roman" w:hAnsi="Arial" w:cs="Arial"/>
          <w:color w:val="000000" w:themeColor="text1"/>
          <w:sz w:val="24"/>
          <w:szCs w:val="24"/>
          <w:lang w:eastAsia="ru-RU"/>
        </w:rPr>
        <w:t>, необходимые для оказания муниципальной услуги и обязательные для предоставления: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w:t>
      </w:r>
      <w:r w:rsidRPr="00354DC1">
        <w:rPr>
          <w:rFonts w:ascii="Arial" w:eastAsia="Times New Roman" w:hAnsi="Arial" w:cs="Arial"/>
          <w:color w:val="000000" w:themeColor="text1"/>
          <w:sz w:val="24"/>
          <w:szCs w:val="24"/>
          <w:lang w:eastAsia="ru-RU"/>
        </w:rPr>
        <w:lastRenderedPageBreak/>
        <w:t>«а»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w:t>
      </w:r>
      <w:proofErr w:type="gramStart"/>
      <w:r w:rsidRPr="00354DC1">
        <w:rPr>
          <w:rFonts w:ascii="Arial" w:eastAsia="Times New Roman" w:hAnsi="Arial" w:cs="Arial"/>
          <w:color w:val="000000" w:themeColor="text1"/>
          <w:sz w:val="24"/>
          <w:szCs w:val="24"/>
          <w:lang w:eastAsia="ru-RU"/>
        </w:rPr>
        <w:t>документа, удостоверяющего личность Заинтересованного лица формируются</w:t>
      </w:r>
      <w:proofErr w:type="gramEnd"/>
      <w:r w:rsidRPr="00354DC1">
        <w:rPr>
          <w:rFonts w:ascii="Arial" w:eastAsia="Times New Roman" w:hAnsi="Arial" w:cs="Arial"/>
          <w:color w:val="000000" w:themeColor="text1"/>
          <w:sz w:val="24"/>
          <w:szCs w:val="24"/>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обращении посредством ЕПГУ указанный документ, выданный: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организацией, удостоверяется УКЭП правомочного должностного лица организации;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б) физическим лицом, - УКЭП нотариуса с приложением файла </w:t>
      </w:r>
      <w:proofErr w:type="gramStart"/>
      <w:r w:rsidRPr="00354DC1">
        <w:rPr>
          <w:rFonts w:ascii="Arial" w:eastAsia="Times New Roman" w:hAnsi="Arial" w:cs="Arial"/>
          <w:color w:val="000000" w:themeColor="text1"/>
          <w:sz w:val="24"/>
          <w:szCs w:val="24"/>
          <w:lang w:eastAsia="ru-RU"/>
        </w:rPr>
        <w:t>открепленной</w:t>
      </w:r>
      <w:proofErr w:type="gramEnd"/>
      <w:r w:rsidRPr="00354DC1">
        <w:rPr>
          <w:rFonts w:ascii="Arial" w:eastAsia="Times New Roman" w:hAnsi="Arial" w:cs="Arial"/>
          <w:color w:val="000000" w:themeColor="text1"/>
          <w:sz w:val="24"/>
          <w:szCs w:val="24"/>
          <w:lang w:eastAsia="ru-RU"/>
        </w:rPr>
        <w:t xml:space="preserve"> УКЭП в формате </w:t>
      </w:r>
      <w:proofErr w:type="spellStart"/>
      <w:r w:rsidRPr="00354DC1">
        <w:rPr>
          <w:rFonts w:ascii="Arial" w:eastAsia="Times New Roman" w:hAnsi="Arial" w:cs="Arial"/>
          <w:color w:val="000000" w:themeColor="text1"/>
          <w:sz w:val="24"/>
          <w:szCs w:val="24"/>
          <w:lang w:eastAsia="ru-RU"/>
        </w:rPr>
        <w:t>sig</w:t>
      </w:r>
      <w:proofErr w:type="spell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w:t>
      </w:r>
      <w:r w:rsidRPr="00354DC1">
        <w:rPr>
          <w:rFonts w:ascii="Arial" w:eastAsia="Times New Roman" w:hAnsi="Arial" w:cs="Arial"/>
          <w:color w:val="000000" w:themeColor="text1"/>
          <w:sz w:val="24"/>
          <w:szCs w:val="24"/>
          <w:lang w:eastAsia="ru-RU"/>
        </w:rPr>
        <w:lastRenderedPageBreak/>
        <w:t>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которому</w:t>
      </w:r>
      <w:proofErr w:type="gramEnd"/>
      <w:r w:rsidRPr="00354DC1">
        <w:rPr>
          <w:rFonts w:ascii="Arial" w:eastAsia="Times New Roman" w:hAnsi="Arial" w:cs="Arial"/>
          <w:color w:val="000000" w:themeColor="text1"/>
          <w:sz w:val="24"/>
          <w:szCs w:val="24"/>
          <w:lang w:eastAsia="ru-RU"/>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 соглашение о создании крестьянского (фермерского) хозяйства, в случае, если обращается крестьянское (фермерское</w:t>
      </w:r>
      <w:proofErr w:type="gramStart"/>
      <w:r w:rsidRPr="00354DC1">
        <w:rPr>
          <w:rFonts w:ascii="Arial" w:eastAsia="Times New Roman" w:hAnsi="Arial" w:cs="Arial"/>
          <w:color w:val="000000" w:themeColor="text1"/>
          <w:sz w:val="24"/>
          <w:szCs w:val="24"/>
          <w:lang w:eastAsia="ru-RU"/>
        </w:rPr>
        <w:t>)х</w:t>
      </w:r>
      <w:proofErr w:type="gramEnd"/>
      <w:r w:rsidRPr="00354DC1">
        <w:rPr>
          <w:rFonts w:ascii="Arial" w:eastAsia="Times New Roman" w:hAnsi="Arial" w:cs="Arial"/>
          <w:color w:val="000000" w:themeColor="text1"/>
          <w:sz w:val="24"/>
          <w:szCs w:val="24"/>
          <w:lang w:eastAsia="ru-RU"/>
        </w:rPr>
        <w:t>озяйство, испрашивающее участок для осуществления своей деятельности,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16) приказ о приеме на работу, выписка из трудовой книжки (либо сведения о трудовой деятельности) или трудовой договор (контракт) в случае, если </w:t>
      </w:r>
      <w:r w:rsidRPr="00354DC1">
        <w:rPr>
          <w:rFonts w:ascii="Arial" w:eastAsia="Times New Roman" w:hAnsi="Arial" w:cs="Arial"/>
          <w:color w:val="000000" w:themeColor="text1"/>
          <w:sz w:val="24"/>
          <w:szCs w:val="24"/>
          <w:lang w:eastAsia="ru-RU"/>
        </w:rPr>
        <w:lastRenderedPageBreak/>
        <w:t>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w:t>
      </w:r>
      <w:r w:rsidRPr="00354DC1">
        <w:rPr>
          <w:rFonts w:ascii="Arial" w:eastAsia="Times New Roman" w:hAnsi="Arial" w:cs="Arial"/>
          <w:color w:val="000000" w:themeColor="text1"/>
          <w:sz w:val="24"/>
          <w:szCs w:val="24"/>
          <w:lang w:eastAsia="ru-RU"/>
        </w:rPr>
        <w:lastRenderedPageBreak/>
        <w:t>обратился гражданин, имеющий право на первоочередное приобретение земельного участка,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29) договор аренды исходного земельного участка, заключенный до дня вступления в силу Федерального закона от 21 июля 1997 года </w:t>
      </w:r>
      <w:hyperlink r:id="rId15" w:tgtFrame="_blank" w:history="1">
        <w:r w:rsidRPr="00354DC1">
          <w:rPr>
            <w:rFonts w:ascii="Arial" w:eastAsia="Times New Roman" w:hAnsi="Arial" w:cs="Arial"/>
            <w:color w:val="000000" w:themeColor="text1"/>
            <w:sz w:val="24"/>
            <w:szCs w:val="24"/>
            <w:lang w:eastAsia="ru-RU"/>
          </w:rPr>
          <w:t>№ 122-ФЗ «О государственной регистрации прав на недвижимое</w:t>
        </w:r>
      </w:hyperlink>
      <w:r w:rsidRPr="00354DC1">
        <w:rPr>
          <w:rFonts w:ascii="Arial" w:eastAsia="Times New Roman" w:hAnsi="Arial" w:cs="Arial"/>
          <w:color w:val="000000" w:themeColor="text1"/>
          <w:sz w:val="24"/>
          <w:szCs w:val="24"/>
          <w:lang w:eastAsia="ru-RU"/>
        </w:rPr>
        <w:t xml:space="preserve">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31) концессионное соглашение, если обращается лицо, с которым заключено концессионное соглашение,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33) </w:t>
      </w:r>
      <w:proofErr w:type="spellStart"/>
      <w:r w:rsidRPr="00354DC1">
        <w:rPr>
          <w:rFonts w:ascii="Arial" w:eastAsia="Times New Roman" w:hAnsi="Arial" w:cs="Arial"/>
          <w:color w:val="000000" w:themeColor="text1"/>
          <w:sz w:val="24"/>
          <w:szCs w:val="24"/>
          <w:lang w:eastAsia="ru-RU"/>
        </w:rPr>
        <w:t>охотхозяйственное</w:t>
      </w:r>
      <w:proofErr w:type="spellEnd"/>
      <w:r w:rsidRPr="00354DC1">
        <w:rPr>
          <w:rFonts w:ascii="Arial" w:eastAsia="Times New Roman" w:hAnsi="Arial" w:cs="Arial"/>
          <w:color w:val="000000" w:themeColor="text1"/>
          <w:sz w:val="24"/>
          <w:szCs w:val="24"/>
          <w:lang w:eastAsia="ru-RU"/>
        </w:rPr>
        <w:t xml:space="preserve"> соглашение, если обращается лицо, с которым заключено </w:t>
      </w:r>
      <w:proofErr w:type="spellStart"/>
      <w:r w:rsidRPr="00354DC1">
        <w:rPr>
          <w:rFonts w:ascii="Arial" w:eastAsia="Times New Roman" w:hAnsi="Arial" w:cs="Arial"/>
          <w:color w:val="000000" w:themeColor="text1"/>
          <w:sz w:val="24"/>
          <w:szCs w:val="24"/>
          <w:lang w:eastAsia="ru-RU"/>
        </w:rPr>
        <w:t>охотхозяйственное</w:t>
      </w:r>
      <w:proofErr w:type="spellEnd"/>
      <w:r w:rsidRPr="00354DC1">
        <w:rPr>
          <w:rFonts w:ascii="Arial" w:eastAsia="Times New Roman" w:hAnsi="Arial" w:cs="Arial"/>
          <w:color w:val="000000" w:themeColor="text1"/>
          <w:sz w:val="24"/>
          <w:szCs w:val="24"/>
          <w:lang w:eastAsia="ru-RU"/>
        </w:rPr>
        <w:t xml:space="preserve"> соглашение,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354DC1">
        <w:rPr>
          <w:rFonts w:ascii="Arial" w:eastAsia="Times New Roman" w:hAnsi="Arial" w:cs="Arial"/>
          <w:color w:val="000000" w:themeColor="text1"/>
          <w:sz w:val="24"/>
          <w:szCs w:val="24"/>
          <w:lang w:eastAsia="ru-RU"/>
        </w:rPr>
        <w:t>недропользователь</w:t>
      </w:r>
      <w:proofErr w:type="spellEnd"/>
      <w:r w:rsidRPr="00354DC1">
        <w:rPr>
          <w:rFonts w:ascii="Arial" w:eastAsia="Times New Roman" w:hAnsi="Arial" w:cs="Arial"/>
          <w:color w:val="000000" w:themeColor="text1"/>
          <w:sz w:val="24"/>
          <w:szCs w:val="24"/>
          <w:lang w:eastAsia="ru-RU"/>
        </w:rPr>
        <w:t xml:space="preserve">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выписка из Единого государственного реестра юридических лиц о юридическом лице, являющемся заявителем;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 xml:space="preserve">если обращается арендатор земельного участка, предоставленного для комплексного освоения территории, из которого </w:t>
      </w:r>
      <w:r w:rsidRPr="00354DC1">
        <w:rPr>
          <w:rFonts w:ascii="Arial" w:eastAsia="Times New Roman" w:hAnsi="Arial" w:cs="Arial"/>
          <w:color w:val="000000" w:themeColor="text1"/>
          <w:sz w:val="24"/>
          <w:szCs w:val="24"/>
          <w:lang w:eastAsia="ru-RU"/>
        </w:rPr>
        <w:lastRenderedPageBreak/>
        <w:t>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354DC1">
        <w:rPr>
          <w:rFonts w:ascii="Arial" w:eastAsia="Times New Roman" w:hAnsi="Arial" w:cs="Arial"/>
          <w:color w:val="000000" w:themeColor="text1"/>
          <w:sz w:val="24"/>
          <w:szCs w:val="24"/>
          <w:lang w:eastAsia="ru-RU"/>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14) договор пользования рыбоводным участком, если обращается лицо, осуществляющее товарную </w:t>
      </w:r>
      <w:proofErr w:type="spellStart"/>
      <w:r w:rsidRPr="00354DC1">
        <w:rPr>
          <w:rFonts w:ascii="Arial" w:eastAsia="Times New Roman" w:hAnsi="Arial" w:cs="Arial"/>
          <w:color w:val="000000" w:themeColor="text1"/>
          <w:sz w:val="24"/>
          <w:szCs w:val="24"/>
          <w:lang w:eastAsia="ru-RU"/>
        </w:rPr>
        <w:t>аквакультуру</w:t>
      </w:r>
      <w:proofErr w:type="spellEnd"/>
      <w:r w:rsidRPr="00354DC1">
        <w:rPr>
          <w:rFonts w:ascii="Arial" w:eastAsia="Times New Roman" w:hAnsi="Arial" w:cs="Arial"/>
          <w:color w:val="000000" w:themeColor="text1"/>
          <w:sz w:val="24"/>
          <w:szCs w:val="24"/>
          <w:lang w:eastAsia="ru-RU"/>
        </w:rPr>
        <w:t xml:space="preserve"> (товарное рыбоводство), за предоставлением в аренду;</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w:t>
      </w:r>
      <w:r w:rsidRPr="00354DC1">
        <w:rPr>
          <w:rFonts w:ascii="Arial" w:eastAsia="Times New Roman" w:hAnsi="Arial" w:cs="Arial"/>
          <w:color w:val="000000" w:themeColor="text1"/>
          <w:sz w:val="24"/>
          <w:szCs w:val="24"/>
          <w:lang w:eastAsia="ru-RU"/>
        </w:rPr>
        <w:lastRenderedPageBreak/>
        <w:t>радиоактивных веществ, пунктов хранения, хранилищ радиоактивных отходов и пунктов захоронения радиоактивных отходов</w:t>
      </w:r>
      <w:proofErr w:type="gramEnd"/>
      <w:r w:rsidRPr="00354DC1">
        <w:rPr>
          <w:rFonts w:ascii="Arial" w:eastAsia="Times New Roman" w:hAnsi="Arial" w:cs="Arial"/>
          <w:color w:val="000000" w:themeColor="text1"/>
          <w:sz w:val="24"/>
          <w:szCs w:val="24"/>
          <w:lang w:eastAsia="ru-RU"/>
        </w:rPr>
        <w:t>,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 </w:t>
      </w:r>
      <w:proofErr w:type="spellStart"/>
      <w:r w:rsidRPr="00354DC1">
        <w:rPr>
          <w:rFonts w:ascii="Arial" w:eastAsia="Times New Roman" w:hAnsi="Arial" w:cs="Arial"/>
          <w:color w:val="000000" w:themeColor="text1"/>
          <w:sz w:val="24"/>
          <w:szCs w:val="24"/>
          <w:lang w:eastAsia="ru-RU"/>
        </w:rPr>
        <w:t>xml</w:t>
      </w:r>
      <w:proofErr w:type="spellEnd"/>
      <w:r w:rsidRPr="00354DC1">
        <w:rPr>
          <w:rFonts w:ascii="Arial" w:eastAsia="Times New Roman" w:hAnsi="Arial" w:cs="Arial"/>
          <w:color w:val="000000" w:themeColor="text1"/>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54DC1">
        <w:rPr>
          <w:rFonts w:ascii="Arial" w:eastAsia="Times New Roman" w:hAnsi="Arial" w:cs="Arial"/>
          <w:color w:val="000000" w:themeColor="text1"/>
          <w:sz w:val="24"/>
          <w:szCs w:val="24"/>
          <w:lang w:eastAsia="ru-RU"/>
        </w:rPr>
        <w:t>xml</w:t>
      </w:r>
      <w:proofErr w:type="spell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 </w:t>
      </w:r>
      <w:proofErr w:type="spellStart"/>
      <w:r w:rsidRPr="00354DC1">
        <w:rPr>
          <w:rFonts w:ascii="Arial" w:eastAsia="Times New Roman" w:hAnsi="Arial" w:cs="Arial"/>
          <w:color w:val="000000" w:themeColor="text1"/>
          <w:sz w:val="24"/>
          <w:szCs w:val="24"/>
          <w:lang w:eastAsia="ru-RU"/>
        </w:rPr>
        <w:t>doc</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docx</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odt</w:t>
      </w:r>
      <w:proofErr w:type="spellEnd"/>
      <w:r w:rsidRPr="00354DC1">
        <w:rPr>
          <w:rFonts w:ascii="Arial" w:eastAsia="Times New Roman" w:hAnsi="Arial" w:cs="Arial"/>
          <w:color w:val="000000" w:themeColor="text1"/>
          <w:sz w:val="24"/>
          <w:szCs w:val="24"/>
          <w:lang w:eastAsia="ru-RU"/>
        </w:rPr>
        <w:t xml:space="preserve"> – для документов с текстовым содержанием, не включающим формулы;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3) </w:t>
      </w:r>
      <w:proofErr w:type="spellStart"/>
      <w:r w:rsidRPr="00354DC1">
        <w:rPr>
          <w:rFonts w:ascii="Arial" w:eastAsia="Times New Roman" w:hAnsi="Arial" w:cs="Arial"/>
          <w:color w:val="000000" w:themeColor="text1"/>
          <w:sz w:val="24"/>
          <w:szCs w:val="24"/>
          <w:lang w:eastAsia="ru-RU"/>
        </w:rPr>
        <w:t>pdf</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jpg</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jpeg</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png</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bmp</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tiff</w:t>
      </w:r>
      <w:proofErr w:type="spellEnd"/>
      <w:r w:rsidRPr="00354DC1">
        <w:rPr>
          <w:rFonts w:ascii="Arial" w:eastAsia="Times New Roman" w:hAnsi="Arial" w:cs="Arial"/>
          <w:color w:val="000000" w:themeColor="text1"/>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4) </w:t>
      </w:r>
      <w:proofErr w:type="spellStart"/>
      <w:r w:rsidRPr="00354DC1">
        <w:rPr>
          <w:rFonts w:ascii="Arial" w:eastAsia="Times New Roman" w:hAnsi="Arial" w:cs="Arial"/>
          <w:color w:val="000000" w:themeColor="text1"/>
          <w:sz w:val="24"/>
          <w:szCs w:val="24"/>
          <w:lang w:eastAsia="ru-RU"/>
        </w:rPr>
        <w:t>zip</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rar</w:t>
      </w:r>
      <w:proofErr w:type="spellEnd"/>
      <w:r w:rsidRPr="00354DC1">
        <w:rPr>
          <w:rFonts w:ascii="Arial" w:eastAsia="Times New Roman" w:hAnsi="Arial" w:cs="Arial"/>
          <w:color w:val="000000" w:themeColor="text1"/>
          <w:sz w:val="24"/>
          <w:szCs w:val="24"/>
          <w:lang w:eastAsia="ru-RU"/>
        </w:rPr>
        <w:t xml:space="preserve"> – для сжатых документов в один файл;</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5) </w:t>
      </w:r>
      <w:proofErr w:type="spellStart"/>
      <w:r w:rsidRPr="00354DC1">
        <w:rPr>
          <w:rFonts w:ascii="Arial" w:eastAsia="Times New Roman" w:hAnsi="Arial" w:cs="Arial"/>
          <w:color w:val="000000" w:themeColor="text1"/>
          <w:sz w:val="24"/>
          <w:szCs w:val="24"/>
          <w:lang w:eastAsia="ru-RU"/>
        </w:rPr>
        <w:t>sig</w:t>
      </w:r>
      <w:proofErr w:type="spellEnd"/>
      <w:r w:rsidRPr="00354DC1">
        <w:rPr>
          <w:rFonts w:ascii="Arial" w:eastAsia="Times New Roman" w:hAnsi="Arial" w:cs="Arial"/>
          <w:color w:val="000000" w:themeColor="text1"/>
          <w:sz w:val="24"/>
          <w:szCs w:val="24"/>
          <w:lang w:eastAsia="ru-RU"/>
        </w:rPr>
        <w:t xml:space="preserve"> – для открепленной УКЭП.</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54DC1">
        <w:rPr>
          <w:rFonts w:ascii="Arial" w:eastAsia="Times New Roman" w:hAnsi="Arial" w:cs="Arial"/>
          <w:color w:val="000000" w:themeColor="text1"/>
          <w:sz w:val="24"/>
          <w:szCs w:val="24"/>
          <w:lang w:eastAsia="ru-RU"/>
        </w:rPr>
        <w:t>dpi</w:t>
      </w:r>
      <w:proofErr w:type="spellEnd"/>
      <w:r w:rsidRPr="00354DC1">
        <w:rPr>
          <w:rFonts w:ascii="Arial" w:eastAsia="Times New Roman" w:hAnsi="Arial" w:cs="Arial"/>
          <w:color w:val="000000" w:themeColor="text1"/>
          <w:sz w:val="24"/>
          <w:szCs w:val="24"/>
          <w:lang w:eastAsia="ru-RU"/>
        </w:rPr>
        <w:t xml:space="preserve"> (масштаб 1:1) и всех аутентичных признаков подлинности (графической</w:t>
      </w:r>
      <w:proofErr w:type="gramEnd"/>
      <w:r w:rsidRPr="00354DC1">
        <w:rPr>
          <w:rFonts w:ascii="Arial" w:eastAsia="Times New Roman" w:hAnsi="Arial" w:cs="Arial"/>
          <w:color w:val="000000" w:themeColor="text1"/>
          <w:sz w:val="24"/>
          <w:szCs w:val="24"/>
          <w:lang w:eastAsia="ru-RU"/>
        </w:rPr>
        <w:t xml:space="preserve"> подписи лица, печати, углового штампа бланка), с использованием следующих режимов: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 «черно-белый» (при отсутствии в документе графических изображений </w:t>
      </w:r>
      <w:proofErr w:type="gramStart"/>
      <w:r w:rsidRPr="00354DC1">
        <w:rPr>
          <w:rFonts w:ascii="Arial" w:eastAsia="Times New Roman" w:hAnsi="Arial" w:cs="Arial"/>
          <w:color w:val="000000" w:themeColor="text1"/>
          <w:sz w:val="24"/>
          <w:szCs w:val="24"/>
          <w:lang w:eastAsia="ru-RU"/>
        </w:rPr>
        <w:t>и(</w:t>
      </w:r>
      <w:proofErr w:type="gramEnd"/>
      <w:r w:rsidRPr="00354DC1">
        <w:rPr>
          <w:rFonts w:ascii="Arial" w:eastAsia="Times New Roman" w:hAnsi="Arial" w:cs="Arial"/>
          <w:color w:val="000000" w:themeColor="text1"/>
          <w:sz w:val="24"/>
          <w:szCs w:val="24"/>
          <w:lang w:eastAsia="ru-RU"/>
        </w:rPr>
        <w:t>или) цветного текста);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«оттенки серого» (при наличии в документе графических изображений, отличных от цветного графического изображения);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Количество файлов должно соответствовать количеству документов, каждый из которых содержит текстовую </w:t>
      </w:r>
      <w:proofErr w:type="gramStart"/>
      <w:r w:rsidRPr="00354DC1">
        <w:rPr>
          <w:rFonts w:ascii="Arial" w:eastAsia="Times New Roman" w:hAnsi="Arial" w:cs="Arial"/>
          <w:color w:val="000000" w:themeColor="text1"/>
          <w:sz w:val="24"/>
          <w:szCs w:val="24"/>
          <w:lang w:eastAsia="ru-RU"/>
        </w:rPr>
        <w:t>и(</w:t>
      </w:r>
      <w:proofErr w:type="gramEnd"/>
      <w:r w:rsidRPr="00354DC1">
        <w:rPr>
          <w:rFonts w:ascii="Arial" w:eastAsia="Times New Roman" w:hAnsi="Arial" w:cs="Arial"/>
          <w:color w:val="000000" w:themeColor="text1"/>
          <w:sz w:val="24"/>
          <w:szCs w:val="24"/>
          <w:lang w:eastAsia="ru-RU"/>
        </w:rPr>
        <w:t>или) графическую информацию.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 Основаниями для отказа в приеме к рассмотрению документов, необходимых для предоставления муниципальной услуги, являются: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2.14.1. представление неполного комплекта документов;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2.14.2. представленные документы утратили силу на момент обращения за услугой;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2.14.5. несоблюдение установленных статьей 11 Федерального закона от 6 апреля 2011 года </w:t>
      </w:r>
      <w:hyperlink r:id="rId16" w:tgtFrame="_blank" w:history="1">
        <w:r w:rsidRPr="00354DC1">
          <w:rPr>
            <w:rFonts w:ascii="Arial" w:eastAsia="Times New Roman" w:hAnsi="Arial" w:cs="Arial"/>
            <w:color w:val="000000" w:themeColor="text1"/>
            <w:sz w:val="24"/>
            <w:szCs w:val="24"/>
            <w:lang w:eastAsia="ru-RU"/>
          </w:rPr>
          <w:t>№ 63-ФЗ «Об электронной подписи</w:t>
        </w:r>
      </w:hyperlink>
      <w:r w:rsidRPr="00354DC1">
        <w:rPr>
          <w:rFonts w:ascii="Arial" w:eastAsia="Times New Roman" w:hAnsi="Arial" w:cs="Arial"/>
          <w:color w:val="000000" w:themeColor="text1"/>
          <w:sz w:val="24"/>
          <w:szCs w:val="24"/>
          <w:lang w:eastAsia="ru-RU"/>
        </w:rPr>
        <w:t>» условий признания действительности, усиленной квалифицированной электронной подписи;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2.14.7. неполное заполнение полей в форме заявления, в том числе в интерактивной форме заявления на ЕПГУ.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2.17. Основания для приостановления предоставления муниципальной услуги законодательством не установлены.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 Основания для отказа в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354DC1">
        <w:rPr>
          <w:rFonts w:ascii="Arial" w:eastAsia="Times New Roman" w:hAnsi="Arial" w:cs="Arial"/>
          <w:color w:val="000000" w:themeColor="text1"/>
          <w:sz w:val="24"/>
          <w:szCs w:val="24"/>
          <w:lang w:eastAsia="ru-RU"/>
        </w:rPr>
        <w:t>охотхозяйственного</w:t>
      </w:r>
      <w:proofErr w:type="spellEnd"/>
      <w:r w:rsidRPr="00354DC1">
        <w:rPr>
          <w:rFonts w:ascii="Arial" w:eastAsia="Times New Roman" w:hAnsi="Arial" w:cs="Arial"/>
          <w:color w:val="000000" w:themeColor="text1"/>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354DC1">
        <w:rPr>
          <w:rFonts w:ascii="Arial" w:eastAsia="Times New Roman" w:hAnsi="Arial" w:cs="Arial"/>
          <w:color w:val="000000" w:themeColor="text1"/>
          <w:sz w:val="24"/>
          <w:szCs w:val="24"/>
          <w:lang w:eastAsia="ru-RU"/>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354DC1">
        <w:rPr>
          <w:rFonts w:ascii="Arial" w:eastAsia="Times New Roman" w:hAnsi="Arial" w:cs="Arial"/>
          <w:color w:val="000000" w:themeColor="text1"/>
          <w:sz w:val="24"/>
          <w:szCs w:val="24"/>
          <w:lang w:eastAsia="ru-RU"/>
        </w:rPr>
        <w:lastRenderedPageBreak/>
        <w:t xml:space="preserve">39.36 </w:t>
      </w:r>
      <w:hyperlink r:id="rId17"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либо с заявлением о предоставлении</w:t>
      </w:r>
      <w:proofErr w:type="gramEnd"/>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354DC1">
        <w:rPr>
          <w:rFonts w:ascii="Arial" w:eastAsia="Times New Roman" w:hAnsi="Arial" w:cs="Arial"/>
          <w:color w:val="000000" w:themeColor="text1"/>
          <w:sz w:val="24"/>
          <w:szCs w:val="24"/>
          <w:lang w:eastAsia="ru-RU"/>
        </w:rPr>
        <w:t xml:space="preserve"> решениями, не выполнены обязанности, предусмотренные частью 11 статьи 55.32 </w:t>
      </w:r>
      <w:hyperlink r:id="rId18" w:tgtFrame="_blank" w:history="1">
        <w:r w:rsidRPr="00354DC1">
          <w:rPr>
            <w:rFonts w:ascii="Arial" w:eastAsia="Times New Roman" w:hAnsi="Arial" w:cs="Arial"/>
            <w:color w:val="000000" w:themeColor="text1"/>
            <w:sz w:val="24"/>
            <w:szCs w:val="24"/>
            <w:lang w:eastAsia="ru-RU"/>
          </w:rPr>
          <w:t>Градостроительного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9"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либо с заявлением о</w:t>
      </w:r>
      <w:proofErr w:type="gramEnd"/>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предоставлении</w:t>
      </w:r>
      <w:proofErr w:type="gramEnd"/>
      <w:r w:rsidRPr="00354DC1">
        <w:rPr>
          <w:rFonts w:ascii="Arial" w:eastAsia="Times New Roman" w:hAnsi="Arial" w:cs="Arial"/>
          <w:color w:val="000000" w:themeColor="text1"/>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2.18.7.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54DC1">
        <w:rPr>
          <w:rFonts w:ascii="Arial" w:eastAsia="Times New Roman" w:hAnsi="Arial" w:cs="Arial"/>
          <w:color w:val="000000" w:themeColor="text1"/>
          <w:sz w:val="24"/>
          <w:szCs w:val="24"/>
          <w:lang w:eastAsia="ru-RU"/>
        </w:rPr>
        <w:t xml:space="preserve"> значения и с заявлением обратилось лицо, уполномоченное на строительство указанных объектов;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w:t>
      </w:r>
      <w:r w:rsidRPr="00354DC1">
        <w:rPr>
          <w:rFonts w:ascii="Arial" w:eastAsia="Times New Roman" w:hAnsi="Arial" w:cs="Arial"/>
          <w:color w:val="000000" w:themeColor="text1"/>
          <w:sz w:val="24"/>
          <w:szCs w:val="24"/>
          <w:lang w:eastAsia="ru-RU"/>
        </w:rPr>
        <w:lastRenderedPageBreak/>
        <w:t>договор о комплексном развитии территории, предусматривающий обязательство данного</w:t>
      </w:r>
      <w:proofErr w:type="gramEnd"/>
      <w:r w:rsidRPr="00354DC1">
        <w:rPr>
          <w:rFonts w:ascii="Arial" w:eastAsia="Times New Roman" w:hAnsi="Arial" w:cs="Arial"/>
          <w:color w:val="000000" w:themeColor="text1"/>
          <w:sz w:val="24"/>
          <w:szCs w:val="24"/>
          <w:lang w:eastAsia="ru-RU"/>
        </w:rPr>
        <w:t xml:space="preserve"> лица по строительству указанных объектов;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2.18.11. указанный в заявлении земельный участок является предметом аукциона, </w:t>
      </w:r>
      <w:proofErr w:type="gramStart"/>
      <w:r w:rsidRPr="00354DC1">
        <w:rPr>
          <w:rFonts w:ascii="Arial" w:eastAsia="Times New Roman" w:hAnsi="Arial" w:cs="Arial"/>
          <w:color w:val="000000" w:themeColor="text1"/>
          <w:sz w:val="24"/>
          <w:szCs w:val="24"/>
          <w:lang w:eastAsia="ru-RU"/>
        </w:rPr>
        <w:t>извещение</w:t>
      </w:r>
      <w:proofErr w:type="gramEnd"/>
      <w:r w:rsidRPr="00354DC1">
        <w:rPr>
          <w:rFonts w:ascii="Arial" w:eastAsia="Times New Roman" w:hAnsi="Arial" w:cs="Arial"/>
          <w:color w:val="000000" w:themeColor="text1"/>
          <w:sz w:val="24"/>
          <w:szCs w:val="24"/>
          <w:lang w:eastAsia="ru-RU"/>
        </w:rPr>
        <w:t xml:space="preserve"> о проведении которого размещено в соответствии с пунктом 19 статьи 39.11 </w:t>
      </w:r>
      <w:hyperlink r:id="rId20"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2.18.12. в отношении земельного участка, указанного в заявлении, поступило предусмотренное подпунктом 6 пункта 4 статьи 39.11 </w:t>
      </w:r>
      <w:hyperlink r:id="rId21"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2"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и уполномоченным органом не принято</w:t>
      </w:r>
      <w:proofErr w:type="gramEnd"/>
      <w:r w:rsidRPr="00354DC1">
        <w:rPr>
          <w:rFonts w:ascii="Arial" w:eastAsia="Times New Roman" w:hAnsi="Arial" w:cs="Arial"/>
          <w:color w:val="000000" w:themeColor="text1"/>
          <w:sz w:val="24"/>
          <w:szCs w:val="24"/>
          <w:lang w:eastAsia="ru-RU"/>
        </w:rPr>
        <w:t xml:space="preserve"> решение об отказе в проведении этого аукциона по основаниям, предусмотренным пунктом 8 статьи 39.11 </w:t>
      </w:r>
      <w:hyperlink r:id="rId23"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2.18.13. в отношении земельного участка, указанного в заявлении, опубликовано и размещено в соответствии с подпунктом 1 пункта 1 статьи 39.18 </w:t>
      </w:r>
      <w:hyperlink r:id="rId24"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ведение гражданами садоводства для собственных нужд или осуществления крестьянским (фермерским) хозяйством его 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354DC1">
        <w:rPr>
          <w:rFonts w:ascii="Arial" w:eastAsia="Times New Roman" w:hAnsi="Arial" w:cs="Arial"/>
          <w:color w:val="000000" w:themeColor="text1"/>
          <w:sz w:val="24"/>
          <w:szCs w:val="24"/>
          <w:lang w:eastAsia="ru-RU"/>
        </w:rPr>
        <w:t>охотхозяйственного</w:t>
      </w:r>
      <w:proofErr w:type="spellEnd"/>
      <w:r w:rsidRPr="00354DC1">
        <w:rPr>
          <w:rFonts w:ascii="Arial" w:eastAsia="Times New Roman" w:hAnsi="Arial" w:cs="Arial"/>
          <w:color w:val="000000" w:themeColor="text1"/>
          <w:sz w:val="24"/>
          <w:szCs w:val="24"/>
          <w:lang w:eastAsia="ru-RU"/>
        </w:rPr>
        <w:t>, лесохозяйственного и иного использования, не предусматривающего строительства зданий, сооружений, если такие</w:t>
      </w:r>
      <w:proofErr w:type="gramEnd"/>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25"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2.18.19.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2.18.20. предоставление земельного участка на заявленном виде прав не допускается;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2.18.21. в отношении земельного участка, указанного в заявлении, не установлен вид разрешенного использования;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2.18.22. указанный в заявлении земельный участок, не отнесен к определенной категории земель;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2.18.24.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2.18.25. границы земельного участка, указанного в заявлении, подлежат уточнению в соответствии с Федеральным законом от 13 июля 2015 года № </w:t>
      </w:r>
      <w:hyperlink r:id="rId26" w:tgtFrame="_blank" w:history="1">
        <w:r w:rsidRPr="00354DC1">
          <w:rPr>
            <w:rFonts w:ascii="Arial" w:eastAsia="Times New Roman" w:hAnsi="Arial" w:cs="Arial"/>
            <w:color w:val="000000" w:themeColor="text1"/>
            <w:sz w:val="24"/>
            <w:szCs w:val="24"/>
            <w:lang w:eastAsia="ru-RU"/>
          </w:rPr>
          <w:t>218-ФЗ «О государственной регистрации недвижимости</w:t>
        </w:r>
      </w:hyperlink>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hyperlink r:id="rId27" w:tgtFrame="_blank" w:history="1">
        <w:r w:rsidRPr="00354DC1">
          <w:rPr>
            <w:rFonts w:ascii="Arial" w:eastAsia="Times New Roman" w:hAnsi="Arial" w:cs="Arial"/>
            <w:color w:val="000000" w:themeColor="text1"/>
            <w:sz w:val="24"/>
            <w:szCs w:val="24"/>
            <w:lang w:eastAsia="ru-RU"/>
          </w:rPr>
          <w:t>№ 209-ФЗ «О развитии малого и среднего</w:t>
        </w:r>
      </w:hyperlink>
      <w:r w:rsidRPr="00354DC1">
        <w:rPr>
          <w:rFonts w:ascii="Arial" w:eastAsia="Times New Roman" w:hAnsi="Arial" w:cs="Arial"/>
          <w:color w:val="000000" w:themeColor="text1"/>
          <w:sz w:val="24"/>
          <w:szCs w:val="24"/>
          <w:lang w:eastAsia="ru-RU"/>
        </w:rPr>
        <w:t xml:space="preserve">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54DC1">
        <w:rPr>
          <w:rFonts w:ascii="Arial" w:eastAsia="Times New Roman" w:hAnsi="Arial" w:cs="Arial"/>
          <w:color w:val="000000" w:themeColor="text1"/>
          <w:sz w:val="24"/>
          <w:szCs w:val="24"/>
          <w:lang w:eastAsia="ru-RU"/>
        </w:rPr>
        <w:t xml:space="preserve"> частью 3 статьи 14 указанного Федерального закона.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Размер платы, взимаемой с заявителя при предоставлении муниципальной услуги, и способы ее взимания</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 Предоставление муниципальной услуги осуществляется бесплатно.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color w:val="000000" w:themeColor="text1"/>
          <w:sz w:val="24"/>
          <w:szCs w:val="24"/>
          <w:lang w:eastAsia="ru-RU"/>
        </w:rPr>
        <w:t>Требования к помещениям, в которых предоставляется муниципальная услуга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случае</w:t>
      </w:r>
      <w:proofErr w:type="gramStart"/>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местонахождение и юридический адрес;</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режим работы;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график приема;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номера телефонов для справок.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Помещения, в которых предоставляется услуга, оснащаются: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противопожарной системой и средствами пожаротушения;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системой оповещения о возникновении чрезвычайной ситуации;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средствами оказания первой медицинской помощи;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туалетными комнатами для посетителей.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Места приема заявителей оборудуются информационными табличками (вывесками) с указанием: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номера кабинета и наименования отдела;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фамилии, имени и отчества (последнее – при наличии), должности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ответственного лица за прием документов;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графика приема заявителей.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предоставлении услуги инвалидам обеспечиваются: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возможность беспрепятственного доступа к объекту (зданию, помещению), в котором предоставляется услуга;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сопровождение инвалидов, имеющих стойкие расстройства функции зрения и самостоятельного передвижения;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допуск </w:t>
      </w:r>
      <w:proofErr w:type="spellStart"/>
      <w:r w:rsidRPr="00354DC1">
        <w:rPr>
          <w:rFonts w:ascii="Arial" w:eastAsia="Times New Roman" w:hAnsi="Arial" w:cs="Arial"/>
          <w:color w:val="000000" w:themeColor="text1"/>
          <w:sz w:val="24"/>
          <w:szCs w:val="24"/>
          <w:lang w:eastAsia="ru-RU"/>
        </w:rPr>
        <w:t>сурдопереводчика</w:t>
      </w:r>
      <w:proofErr w:type="spellEnd"/>
      <w:r w:rsidRPr="00354DC1">
        <w:rPr>
          <w:rFonts w:ascii="Arial" w:eastAsia="Times New Roman" w:hAnsi="Arial" w:cs="Arial"/>
          <w:color w:val="000000" w:themeColor="text1"/>
          <w:sz w:val="24"/>
          <w:szCs w:val="24"/>
          <w:lang w:eastAsia="ru-RU"/>
        </w:rPr>
        <w:t xml:space="preserve"> и </w:t>
      </w:r>
      <w:proofErr w:type="spellStart"/>
      <w:r w:rsidRPr="00354DC1">
        <w:rPr>
          <w:rFonts w:ascii="Arial" w:eastAsia="Times New Roman" w:hAnsi="Arial" w:cs="Arial"/>
          <w:color w:val="000000" w:themeColor="text1"/>
          <w:sz w:val="24"/>
          <w:szCs w:val="24"/>
          <w:lang w:eastAsia="ru-RU"/>
        </w:rPr>
        <w:t>тифлосурдопереводчика</w:t>
      </w:r>
      <w:proofErr w:type="spell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Показатели доступности и качества муниципальной 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 Основными показателями доступности предоставления муниципальной услуги являются: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2.23.2. доступность электронных форм документов, необходимых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2.23.3. возможность подачи заявления на получение муниципальной услуги и документов в электронной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2.23.4. предоставление муниципальной услуги в соответствии с вариантом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2.23.6. возможность получения Заявителем уведомлений о предоставлении муниципальной услуги с помощью ЕПГУ;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2.23.7. возможность получения информации о ходе предоставления Государственной услуги, в том числе с использованием сети «Интернет».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2.24. Основными показателями качества предоставления муниципальной услуги являются: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2.24.4. Отсутствие нарушений установленных сроков в процессе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54DC1">
        <w:rPr>
          <w:rFonts w:ascii="Arial" w:eastAsia="Times New Roman" w:hAnsi="Arial" w:cs="Arial"/>
          <w:color w:val="000000" w:themeColor="text1"/>
          <w:sz w:val="24"/>
          <w:szCs w:val="24"/>
          <w:lang w:eastAsia="ru-RU"/>
        </w:rPr>
        <w:t>итогам</w:t>
      </w:r>
      <w:proofErr w:type="gramEnd"/>
      <w:r w:rsidRPr="00354DC1">
        <w:rPr>
          <w:rFonts w:ascii="Arial" w:eastAsia="Times New Roman" w:hAnsi="Arial" w:cs="Arial"/>
          <w:color w:val="000000" w:themeColor="text1"/>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shd w:val="clear" w:color="auto" w:fill="FFFFFF"/>
          <w:lang w:eastAsia="ru-RU"/>
        </w:rPr>
        <w:t>Иные требования к предоставлению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2.25. Услуги, являющиеся обязательными и необходимыми для предоставления муниципальной услуги, отсутствуют.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2.26. Информационные системы, используемые для предоставления муниципальной услуги, не предусмотрены.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2.27. При предоставлении муниципальной услуги запрещается требовать от заявителя: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w:t>
      </w:r>
      <w:proofErr w:type="gramEnd"/>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 xml:space="preserve">правовыми актами Российской Федерации, нормативными правовыми актами Иркутской области, муниципальными правовыми актами, за </w:t>
      </w:r>
      <w:r w:rsidRPr="00354DC1">
        <w:rPr>
          <w:rFonts w:ascii="Arial" w:eastAsia="Times New Roman" w:hAnsi="Arial" w:cs="Arial"/>
          <w:color w:val="000000" w:themeColor="text1"/>
          <w:sz w:val="24"/>
          <w:szCs w:val="24"/>
          <w:lang w:eastAsia="ru-RU"/>
        </w:rPr>
        <w:lastRenderedPageBreak/>
        <w:t>исключением документов, включенных в определенный частью 6 статьи 7 Федерального закона N 210-ФЗ перечень документов.</w:t>
      </w:r>
      <w:proofErr w:type="gramEnd"/>
      <w:r w:rsidRPr="00354DC1">
        <w:rPr>
          <w:rFonts w:ascii="Arial" w:eastAsia="Times New Roman" w:hAnsi="Arial" w:cs="Arial"/>
          <w:color w:val="000000" w:themeColor="text1"/>
          <w:sz w:val="24"/>
          <w:szCs w:val="24"/>
          <w:lang w:eastAsia="ru-RU"/>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54DC1">
        <w:rPr>
          <w:rFonts w:ascii="Arial" w:eastAsia="Times New Roman" w:hAnsi="Arial" w:cs="Arial"/>
          <w:color w:val="000000" w:themeColor="text1"/>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Исчерпывающий перечень административных процедур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3.1. Предоставление муниципальной услуги включает в себя следующие административные процедуры: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прием и проверка комплектности документов на наличие/отсутствие оснований для отказа в приеме документов: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проверка направленного Заявителем Заявления и документов, представленных для получения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направление межведомственных запросов в органы и организации;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получение ответов на межведомственные запросы, формирование полного комплекта документов;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рассмотрение документов и сведений: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принятие решения о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а) принятие решения о предоставление или </w:t>
      </w:r>
      <w:proofErr w:type="gramStart"/>
      <w:r w:rsidRPr="00354DC1">
        <w:rPr>
          <w:rFonts w:ascii="Arial" w:eastAsia="Times New Roman" w:hAnsi="Arial" w:cs="Arial"/>
          <w:color w:val="000000" w:themeColor="text1"/>
          <w:sz w:val="24"/>
          <w:szCs w:val="24"/>
          <w:lang w:eastAsia="ru-RU"/>
        </w:rPr>
        <w:t>отказе</w:t>
      </w:r>
      <w:proofErr w:type="gramEnd"/>
      <w:r w:rsidRPr="00354DC1">
        <w:rPr>
          <w:rFonts w:ascii="Arial" w:eastAsia="Times New Roman" w:hAnsi="Arial" w:cs="Arial"/>
          <w:color w:val="000000" w:themeColor="text1"/>
          <w:sz w:val="24"/>
          <w:szCs w:val="24"/>
          <w:lang w:eastAsia="ru-RU"/>
        </w:rPr>
        <w:t xml:space="preserve"> в предоставлении муниципальной услуги с направлением Заявителю соответствующего уведомления;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выдача результата (независимо от выбора Заявителю):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регистрация результата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Перечень административных процедур (действий) при предоставлении муниципальной услуги услуг в электронной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3.3. При предоставлении муниципальной услуги в электронной форме заявителю обеспечиваются: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получение информации о порядке и сроках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формирование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 получение результата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 получение сведений о ходе рассмотрения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е) осуществление оценки качества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ж) досудебное (внесудебное) обжалование решений и действи</w:t>
      </w:r>
      <w:proofErr w:type="gramStart"/>
      <w:r w:rsidRPr="00354DC1">
        <w:rPr>
          <w:rFonts w:ascii="Arial" w:eastAsia="Times New Roman" w:hAnsi="Arial" w:cs="Arial"/>
          <w:color w:val="000000" w:themeColor="text1"/>
          <w:sz w:val="24"/>
          <w:szCs w:val="24"/>
          <w:lang w:eastAsia="ru-RU"/>
        </w:rPr>
        <w:t>й(</w:t>
      </w:r>
      <w:proofErr w:type="gramEnd"/>
      <w:r w:rsidRPr="00354DC1">
        <w:rPr>
          <w:rFonts w:ascii="Arial" w:eastAsia="Times New Roman" w:hAnsi="Arial" w:cs="Arial"/>
          <w:color w:val="000000" w:themeColor="text1"/>
          <w:sz w:val="24"/>
          <w:szCs w:val="24"/>
          <w:lang w:eastAsia="ru-RU"/>
        </w:rPr>
        <w:t>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Порядок осуществления административных процедур (действий)</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в электронной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3.4. Исчерпывающий порядок осуществления административных процедур (действий) в электронной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3.4.1. Формирование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формировании заявления заявителю обеспечивается: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возможность печати на бумажном носителе копии электронной формы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д) возможность вернуться на любой из этапов заполнения электронной формы заявления без </w:t>
      </w:r>
      <w:proofErr w:type="gramStart"/>
      <w:r w:rsidRPr="00354DC1">
        <w:rPr>
          <w:rFonts w:ascii="Arial" w:eastAsia="Times New Roman" w:hAnsi="Arial" w:cs="Arial"/>
          <w:color w:val="000000" w:themeColor="text1"/>
          <w:sz w:val="24"/>
          <w:szCs w:val="24"/>
          <w:lang w:eastAsia="ru-RU"/>
        </w:rPr>
        <w:t>потери</w:t>
      </w:r>
      <w:proofErr w:type="gramEnd"/>
      <w:r w:rsidRPr="00354DC1">
        <w:rPr>
          <w:rFonts w:ascii="Arial" w:eastAsia="Times New Roman" w:hAnsi="Arial" w:cs="Arial"/>
          <w:color w:val="000000" w:themeColor="text1"/>
          <w:sz w:val="24"/>
          <w:szCs w:val="24"/>
          <w:lang w:eastAsia="ru-RU"/>
        </w:rPr>
        <w:t xml:space="preserve"> ранее введенной информации;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Сформированное и подписанное </w:t>
      </w:r>
      <w:proofErr w:type="gramStart"/>
      <w:r w:rsidRPr="00354DC1">
        <w:rPr>
          <w:rFonts w:ascii="Arial" w:eastAsia="Times New Roman" w:hAnsi="Arial" w:cs="Arial"/>
          <w:color w:val="000000" w:themeColor="text1"/>
          <w:sz w:val="24"/>
          <w:szCs w:val="24"/>
          <w:lang w:eastAsia="ru-RU"/>
        </w:rPr>
        <w:t>заявление</w:t>
      </w:r>
      <w:proofErr w:type="gramEnd"/>
      <w:r w:rsidRPr="00354DC1">
        <w:rPr>
          <w:rFonts w:ascii="Arial" w:eastAsia="Times New Roman" w:hAnsi="Arial" w:cs="Arial"/>
          <w:color w:val="000000" w:themeColor="text1"/>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3.4.2. Уполномоченный орган обеспечивает в сроки, указанные в пунктах 2.20 и 2.21 настоящего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Ответственное должностное 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проверяет наличие электронных заявлений, поступивших с ЕПГУ, с периодом не реже 2 (двух) раз в день;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рассматривает поступившие заявления и приложенные образы документов (документы);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производит действия в соответствии с пунктом 3.1 настоящего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предоставлении муниципальной услуги в электронной форме заявителю направляется: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3.5. Оценка качества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 xml:space="preserve">года </w:t>
      </w:r>
      <w:hyperlink r:id="rId28" w:tgtFrame="_blank" w:history="1">
        <w:r w:rsidRPr="00354DC1">
          <w:rPr>
            <w:rFonts w:ascii="Arial" w:eastAsia="Times New Roman" w:hAnsi="Arial" w:cs="Arial"/>
            <w:color w:val="000000" w:themeColor="text1"/>
            <w:sz w:val="24"/>
            <w:szCs w:val="24"/>
            <w:lang w:eastAsia="ru-RU"/>
          </w:rPr>
          <w:t>№ 1284 «Об оценке гражданами эффективности деятельности</w:t>
        </w:r>
      </w:hyperlink>
      <w:r w:rsidRPr="00354DC1">
        <w:rPr>
          <w:rFonts w:ascii="Arial" w:eastAsia="Times New Roman" w:hAnsi="Arial" w:cs="Arial"/>
          <w:color w:val="000000" w:themeColor="text1"/>
          <w:sz w:val="24"/>
          <w:szCs w:val="24"/>
          <w:lang w:eastAsia="ru-RU"/>
        </w:rPr>
        <w:t xml:space="preserve">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54DC1">
        <w:rPr>
          <w:rFonts w:ascii="Arial" w:eastAsia="Times New Roman" w:hAnsi="Arial" w:cs="Arial"/>
          <w:color w:val="000000" w:themeColor="text1"/>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3.6. </w:t>
      </w:r>
      <w:proofErr w:type="gramStart"/>
      <w:r w:rsidRPr="00354DC1">
        <w:rPr>
          <w:rFonts w:ascii="Arial" w:eastAsia="Times New Roman" w:hAnsi="Arial" w:cs="Arial"/>
          <w:color w:val="000000" w:themeColor="text1"/>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354DC1">
        <w:rPr>
          <w:rFonts w:ascii="Arial" w:eastAsia="Times New Roman" w:hAnsi="Arial" w:cs="Arial"/>
          <w:color w:val="000000" w:themeColor="text1"/>
          <w:sz w:val="24"/>
          <w:szCs w:val="24"/>
          <w:lang w:eastAsia="ru-RU"/>
        </w:rPr>
        <w:lastRenderedPageBreak/>
        <w:t xml:space="preserve">статьей 11.2 Федерального закона от 27 июля 2010 года </w:t>
      </w:r>
      <w:hyperlink r:id="rId29" w:tgtFrame="_blank" w:history="1">
        <w:r w:rsidRPr="00354DC1">
          <w:rPr>
            <w:rFonts w:ascii="Arial" w:eastAsia="Times New Roman" w:hAnsi="Arial" w:cs="Arial"/>
            <w:color w:val="000000" w:themeColor="text1"/>
            <w:sz w:val="24"/>
            <w:szCs w:val="24"/>
            <w:lang w:eastAsia="ru-RU"/>
          </w:rPr>
          <w:t>№ 210-ФЗ «Об организации предоставления</w:t>
        </w:r>
      </w:hyperlink>
      <w:r w:rsidRPr="00354DC1">
        <w:rPr>
          <w:rFonts w:ascii="Arial" w:eastAsia="Times New Roman" w:hAnsi="Arial" w:cs="Arial"/>
          <w:color w:val="000000" w:themeColor="text1"/>
          <w:sz w:val="24"/>
          <w:szCs w:val="24"/>
          <w:lang w:eastAsia="ru-RU"/>
        </w:rPr>
        <w:t xml:space="preserve">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hyperlink r:id="rId30" w:tgtFrame="_blank" w:history="1">
        <w:r w:rsidRPr="00354DC1">
          <w:rPr>
            <w:rFonts w:ascii="Arial" w:eastAsia="Times New Roman" w:hAnsi="Arial" w:cs="Arial"/>
            <w:color w:val="000000" w:themeColor="text1"/>
            <w:sz w:val="24"/>
            <w:szCs w:val="24"/>
            <w:lang w:eastAsia="ru-RU"/>
          </w:rPr>
          <w:t>№ 1198 «О федеральной государственной</w:t>
        </w:r>
        <w:proofErr w:type="gramEnd"/>
      </w:hyperlink>
      <w:r w:rsidRPr="00354DC1">
        <w:rPr>
          <w:rFonts w:ascii="Arial" w:eastAsia="Times New Roman" w:hAnsi="Arial" w:cs="Arial"/>
          <w:color w:val="000000" w:themeColor="text1"/>
          <w:sz w:val="24"/>
          <w:szCs w:val="24"/>
          <w:lang w:eastAsia="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Перечень вариантов предоставления муниципальной 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 Предоставление муниципальной услуги включает в себя следующие варианты: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3.7.1. предоставление земельного участка, находящегося в муниципальной собственности, в собственность за плату 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3.7.2. предоставление земельного участка, находящегося в муниципальной собственности, в аренду 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3.7.3. предоставление земельного участка, находящегося в муниципальной собственности,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3.7.4. предоставление земельного участка, находящегося в муниципальной собственности, в постоянное (бессрочное)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3.7.5. отказ в предоставлении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Профилирование заявителя</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354DC1">
        <w:rPr>
          <w:rFonts w:ascii="Arial" w:eastAsia="Times New Roman" w:hAnsi="Arial" w:cs="Arial"/>
          <w:color w:val="000000" w:themeColor="text1"/>
          <w:sz w:val="24"/>
          <w:szCs w:val="24"/>
          <w:lang w:eastAsia="ru-RU"/>
        </w:rPr>
        <w:t>соответствует одному варианту предоставления муниципальной услуги приведены</w:t>
      </w:r>
      <w:proofErr w:type="gramEnd"/>
      <w:r w:rsidRPr="00354DC1">
        <w:rPr>
          <w:rFonts w:ascii="Arial" w:eastAsia="Times New Roman" w:hAnsi="Arial" w:cs="Arial"/>
          <w:color w:val="000000" w:themeColor="text1"/>
          <w:sz w:val="24"/>
          <w:szCs w:val="24"/>
          <w:lang w:eastAsia="ru-RU"/>
        </w:rPr>
        <w:t xml:space="preserve"> в Приложении № 1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3.9. </w:t>
      </w:r>
      <w:proofErr w:type="gramStart"/>
      <w:r w:rsidRPr="00354DC1">
        <w:rPr>
          <w:rFonts w:ascii="Arial" w:eastAsia="Times New Roman" w:hAnsi="Arial" w:cs="Arial"/>
          <w:color w:val="000000" w:themeColor="text1"/>
          <w:sz w:val="24"/>
          <w:szCs w:val="24"/>
          <w:lang w:eastAsia="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Срок устранения опечаток и ошибок не должен превышать 3 (трех) рабочих дней </w:t>
      </w:r>
      <w:proofErr w:type="gramStart"/>
      <w:r w:rsidRPr="00354DC1">
        <w:rPr>
          <w:rFonts w:ascii="Arial" w:eastAsia="Times New Roman" w:hAnsi="Arial" w:cs="Arial"/>
          <w:color w:val="000000" w:themeColor="text1"/>
          <w:sz w:val="24"/>
          <w:szCs w:val="24"/>
          <w:lang w:eastAsia="ru-RU"/>
        </w:rPr>
        <w:t>с даты регистрации</w:t>
      </w:r>
      <w:proofErr w:type="gramEnd"/>
      <w:r w:rsidRPr="00354DC1">
        <w:rPr>
          <w:rFonts w:ascii="Arial" w:eastAsia="Times New Roman" w:hAnsi="Arial" w:cs="Arial"/>
          <w:color w:val="000000" w:themeColor="text1"/>
          <w:sz w:val="24"/>
          <w:szCs w:val="24"/>
          <w:lang w:eastAsia="ru-RU"/>
        </w:rPr>
        <w:t xml:space="preserve"> заявления по форме Приложения № 10.</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 xml:space="preserve">IV. Формы </w:t>
      </w:r>
      <w:proofErr w:type="gramStart"/>
      <w:r w:rsidRPr="00354DC1">
        <w:rPr>
          <w:rFonts w:ascii="Arial" w:eastAsia="Times New Roman" w:hAnsi="Arial" w:cs="Arial"/>
          <w:b/>
          <w:color w:val="000000" w:themeColor="text1"/>
          <w:sz w:val="24"/>
          <w:szCs w:val="24"/>
          <w:lang w:eastAsia="ru-RU"/>
        </w:rPr>
        <w:t>контроля за</w:t>
      </w:r>
      <w:proofErr w:type="gramEnd"/>
      <w:r w:rsidRPr="00354DC1">
        <w:rPr>
          <w:rFonts w:ascii="Arial" w:eastAsia="Times New Roman" w:hAnsi="Arial" w:cs="Arial"/>
          <w:b/>
          <w:color w:val="000000" w:themeColor="text1"/>
          <w:sz w:val="24"/>
          <w:szCs w:val="24"/>
          <w:lang w:eastAsia="ru-RU"/>
        </w:rPr>
        <w:t xml:space="preserve"> исполнением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4.1. Текущий </w:t>
      </w:r>
      <w:proofErr w:type="gramStart"/>
      <w:r w:rsidRPr="00354DC1">
        <w:rPr>
          <w:rFonts w:ascii="Arial" w:eastAsia="Times New Roman" w:hAnsi="Arial" w:cs="Arial"/>
          <w:color w:val="000000" w:themeColor="text1"/>
          <w:sz w:val="24"/>
          <w:szCs w:val="24"/>
          <w:lang w:eastAsia="ru-RU"/>
        </w:rPr>
        <w:t>контроль за</w:t>
      </w:r>
      <w:proofErr w:type="gramEnd"/>
      <w:r w:rsidRPr="00354DC1">
        <w:rPr>
          <w:rFonts w:ascii="Arial" w:eastAsia="Times New Roman" w:hAnsi="Arial" w:cs="Arial"/>
          <w:color w:val="000000" w:themeColor="text1"/>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Для текущего контроля используются сведения служебной корреспонденции, устная и письменная информация.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Текущий контроль осуществляется путем проведения проверок: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решений о предоставлении (об отказе в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выявления и устранения нарушений прав граждан;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54DC1">
        <w:rPr>
          <w:rFonts w:ascii="Arial" w:eastAsia="Times New Roman" w:hAnsi="Arial" w:cs="Arial"/>
          <w:b/>
          <w:bCs/>
          <w:color w:val="000000" w:themeColor="text1"/>
          <w:sz w:val="24"/>
          <w:szCs w:val="24"/>
          <w:lang w:eastAsia="ru-RU"/>
        </w:rPr>
        <w:t>контроля за</w:t>
      </w:r>
      <w:proofErr w:type="gramEnd"/>
      <w:r w:rsidRPr="00354DC1">
        <w:rPr>
          <w:rFonts w:ascii="Arial" w:eastAsia="Times New Roman" w:hAnsi="Arial" w:cs="Arial"/>
          <w:b/>
          <w:bCs/>
          <w:color w:val="000000" w:themeColor="text1"/>
          <w:sz w:val="24"/>
          <w:szCs w:val="24"/>
          <w:lang w:eastAsia="ru-RU"/>
        </w:rPr>
        <w:t xml:space="preserve"> полнотой и качеством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4.2. </w:t>
      </w:r>
      <w:proofErr w:type="gramStart"/>
      <w:r w:rsidRPr="00354DC1">
        <w:rPr>
          <w:rFonts w:ascii="Arial" w:eastAsia="Times New Roman" w:hAnsi="Arial" w:cs="Arial"/>
          <w:color w:val="000000" w:themeColor="text1"/>
          <w:sz w:val="24"/>
          <w:szCs w:val="24"/>
          <w:lang w:eastAsia="ru-RU"/>
        </w:rPr>
        <w:t>Контроль за</w:t>
      </w:r>
      <w:proofErr w:type="gramEnd"/>
      <w:r w:rsidRPr="00354DC1">
        <w:rPr>
          <w:rFonts w:ascii="Arial" w:eastAsia="Times New Roman" w:hAnsi="Arial" w:cs="Arial"/>
          <w:color w:val="000000" w:themeColor="text1"/>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плановой проверке полноты и качества предоставления муниципальной услуги контролю подлежат: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соблюдение сроков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соблюдение положений настоящего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правильность и обоснованность принятого решения об отказе в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Основанием для проведения внеплановых проверок являются: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муниципальных правовых актов муниципального образования «Бохан»;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Требования к порядку и формам </w:t>
      </w:r>
      <w:proofErr w:type="gramStart"/>
      <w:r w:rsidRPr="00354DC1">
        <w:rPr>
          <w:rFonts w:ascii="Arial" w:eastAsia="Times New Roman" w:hAnsi="Arial" w:cs="Arial"/>
          <w:b/>
          <w:bCs/>
          <w:color w:val="000000" w:themeColor="text1"/>
          <w:sz w:val="24"/>
          <w:szCs w:val="24"/>
          <w:lang w:eastAsia="ru-RU"/>
        </w:rPr>
        <w:t>контроля за</w:t>
      </w:r>
      <w:proofErr w:type="gramEnd"/>
      <w:r w:rsidRPr="00354DC1">
        <w:rPr>
          <w:rFonts w:ascii="Arial" w:eastAsia="Times New Roman" w:hAnsi="Arial" w:cs="Arial"/>
          <w:b/>
          <w:bCs/>
          <w:color w:val="000000" w:themeColor="text1"/>
          <w:sz w:val="24"/>
          <w:szCs w:val="24"/>
          <w:lang w:eastAsia="ru-RU"/>
        </w:rPr>
        <w:t xml:space="preserve"> предоставлением муниципальной услуги, в том числе со стороны граждан, их объединений и организаций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4.5. Граждане, их объединения и организации имеют право осуществлять </w:t>
      </w:r>
      <w:proofErr w:type="gramStart"/>
      <w:r w:rsidRPr="00354DC1">
        <w:rPr>
          <w:rFonts w:ascii="Arial" w:eastAsia="Times New Roman" w:hAnsi="Arial" w:cs="Arial"/>
          <w:color w:val="000000" w:themeColor="text1"/>
          <w:sz w:val="24"/>
          <w:szCs w:val="24"/>
          <w:lang w:eastAsia="ru-RU"/>
        </w:rPr>
        <w:t>контроль за</w:t>
      </w:r>
      <w:proofErr w:type="gramEnd"/>
      <w:r w:rsidRPr="00354DC1">
        <w:rPr>
          <w:rFonts w:ascii="Arial" w:eastAsia="Times New Roman" w:hAnsi="Arial" w:cs="Arial"/>
          <w:color w:val="000000" w:themeColor="text1"/>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Граждане, их объединения и организации также имеют право: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направлять замечания и предложения по улучшению доступности и качества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вносить предложения о мерах по устранению нарушений настоящего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V. </w:t>
      </w:r>
      <w:r w:rsidRPr="00354DC1">
        <w:rPr>
          <w:rFonts w:ascii="Arial" w:eastAsia="Times New Roman" w:hAnsi="Arial" w:cs="Arial"/>
          <w:b/>
          <w:color w:val="000000" w:themeColor="text1"/>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p>
    <w:p w:rsidR="007919B9" w:rsidRPr="00354DC1" w:rsidRDefault="007919B9" w:rsidP="00354DC1">
      <w:pPr>
        <w:suppressAutoHyphens/>
        <w:spacing w:after="0" w:line="240" w:lineRule="auto"/>
        <w:ind w:firstLine="709"/>
        <w:jc w:val="center"/>
        <w:rPr>
          <w:rFonts w:ascii="Arial" w:eastAsia="SimSun" w:hAnsi="Arial" w:cs="Arial"/>
          <w:b/>
          <w:color w:val="000000" w:themeColor="text1"/>
          <w:sz w:val="24"/>
          <w:szCs w:val="24"/>
          <w:lang w:eastAsia="ar-SA"/>
        </w:rPr>
      </w:pPr>
      <w:r w:rsidRPr="00354DC1">
        <w:rPr>
          <w:rFonts w:ascii="Arial" w:eastAsia="SimSun" w:hAnsi="Arial" w:cs="Arial"/>
          <w:b/>
          <w:color w:val="000000" w:themeColor="text1"/>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19B9" w:rsidRPr="00354DC1" w:rsidRDefault="007919B9" w:rsidP="00354DC1">
      <w:pPr>
        <w:suppressAutoHyphens/>
        <w:spacing w:after="0" w:line="240" w:lineRule="auto"/>
        <w:ind w:firstLine="709"/>
        <w:jc w:val="center"/>
        <w:rPr>
          <w:rFonts w:ascii="Arial" w:eastAsia="SimSun" w:hAnsi="Arial" w:cs="Arial"/>
          <w:color w:val="000000" w:themeColor="text1"/>
          <w:sz w:val="24"/>
          <w:szCs w:val="24"/>
          <w:lang w:eastAsia="ar-SA"/>
        </w:rPr>
      </w:pP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proofErr w:type="gramStart"/>
      <w:r w:rsidRPr="00354DC1">
        <w:rPr>
          <w:rFonts w:ascii="Arial" w:eastAsia="SimSun" w:hAnsi="Arial" w:cs="Arial"/>
          <w:color w:val="000000" w:themeColor="text1"/>
          <w:sz w:val="24"/>
          <w:szCs w:val="24"/>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p>
    <w:p w:rsidR="007919B9" w:rsidRPr="00354DC1" w:rsidRDefault="007919B9" w:rsidP="00354DC1">
      <w:pPr>
        <w:suppressAutoHyphens/>
        <w:spacing w:after="0" w:line="240" w:lineRule="auto"/>
        <w:ind w:firstLine="709"/>
        <w:jc w:val="center"/>
        <w:rPr>
          <w:rFonts w:ascii="Arial" w:eastAsia="SimSun" w:hAnsi="Arial" w:cs="Arial"/>
          <w:b/>
          <w:color w:val="000000" w:themeColor="text1"/>
          <w:sz w:val="24"/>
          <w:szCs w:val="24"/>
          <w:lang w:eastAsia="ar-SA"/>
        </w:rPr>
      </w:pPr>
      <w:r w:rsidRPr="00354DC1">
        <w:rPr>
          <w:rFonts w:ascii="Arial" w:eastAsia="SimSun" w:hAnsi="Arial" w:cs="Arial"/>
          <w:b/>
          <w:color w:val="000000" w:themeColor="text1"/>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p>
    <w:p w:rsidR="007919B9" w:rsidRPr="00354DC1" w:rsidRDefault="007919B9" w:rsidP="00354DC1">
      <w:pPr>
        <w:suppressAutoHyphens/>
        <w:spacing w:after="0" w:line="240" w:lineRule="auto"/>
        <w:ind w:firstLine="709"/>
        <w:jc w:val="center"/>
        <w:rPr>
          <w:rFonts w:ascii="Arial" w:eastAsia="SimSun" w:hAnsi="Arial" w:cs="Arial"/>
          <w:b/>
          <w:color w:val="000000" w:themeColor="text1"/>
          <w:sz w:val="24"/>
          <w:szCs w:val="24"/>
          <w:lang w:eastAsia="ar-SA"/>
        </w:rPr>
      </w:pPr>
      <w:proofErr w:type="gramStart"/>
      <w:r w:rsidRPr="00354DC1">
        <w:rPr>
          <w:rFonts w:ascii="Arial" w:eastAsia="SimSun" w:hAnsi="Arial" w:cs="Arial"/>
          <w:b/>
          <w:color w:val="000000" w:themeColor="text1"/>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Федеральным законом № 210-ФЗ;</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p>
    <w:p w:rsidR="007919B9" w:rsidRPr="00354DC1" w:rsidRDefault="007919B9" w:rsidP="00354DC1">
      <w:pPr>
        <w:suppressAutoHyphens/>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7919B9" w:rsidRPr="00354DC1" w:rsidRDefault="007919B9" w:rsidP="00354DC1">
      <w:pPr>
        <w:suppressAutoHyphens/>
        <w:spacing w:after="0" w:line="240" w:lineRule="auto"/>
        <w:ind w:firstLine="709"/>
        <w:jc w:val="center"/>
        <w:rPr>
          <w:rFonts w:ascii="Arial" w:eastAsia="Times New Roman" w:hAnsi="Arial" w:cs="Arial"/>
          <w:b/>
          <w:color w:val="000000" w:themeColor="text1"/>
          <w:sz w:val="24"/>
          <w:szCs w:val="24"/>
          <w:lang w:eastAsia="ru-RU"/>
        </w:rPr>
      </w:pP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6.1 МФЦ осуществляет:</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354DC1">
        <w:rPr>
          <w:rFonts w:ascii="Arial" w:eastAsia="Times New Roman" w:hAnsi="Arial" w:cs="Arial"/>
          <w:color w:val="000000" w:themeColor="text1"/>
          <w:sz w:val="24"/>
          <w:szCs w:val="24"/>
          <w:lang w:eastAsia="ru-RU"/>
        </w:rPr>
        <w:t>заверение выписок</w:t>
      </w:r>
      <w:proofErr w:type="gramEnd"/>
      <w:r w:rsidRPr="00354DC1">
        <w:rPr>
          <w:rFonts w:ascii="Arial" w:eastAsia="Times New Roman" w:hAnsi="Arial" w:cs="Arial"/>
          <w:color w:val="000000" w:themeColor="text1"/>
          <w:sz w:val="24"/>
          <w:szCs w:val="24"/>
          <w:lang w:eastAsia="ru-RU"/>
        </w:rPr>
        <w:t xml:space="preserve"> из информационных систем органов, предоставляющих муниципальных услуг; </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иные процедуры и действия, предусмотренные Федеральным законом № 210-ФЗ.</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uppressAutoHyphens/>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Информирование заявителей</w:t>
      </w:r>
    </w:p>
    <w:p w:rsidR="007919B9" w:rsidRPr="00354DC1" w:rsidRDefault="007919B9" w:rsidP="00354DC1">
      <w:pPr>
        <w:suppressAutoHyphens/>
        <w:spacing w:after="0" w:line="240" w:lineRule="auto"/>
        <w:ind w:firstLine="709"/>
        <w:jc w:val="center"/>
        <w:rPr>
          <w:rFonts w:ascii="Arial" w:eastAsia="Times New Roman" w:hAnsi="Arial" w:cs="Arial"/>
          <w:b/>
          <w:color w:val="000000" w:themeColor="text1"/>
          <w:sz w:val="24"/>
          <w:szCs w:val="24"/>
          <w:lang w:eastAsia="ru-RU"/>
        </w:rPr>
      </w:pP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6.2. Информирование заявителя МФЦ осуществляется следующими способами: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при обращении заявителя в МФЦ лично, по телефону, посредством почтовых отправлений, либо по электронной почте.</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назначить другое время для консультаций.</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uppressAutoHyphens/>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Выдача заявителю результата предоставления муниципальной услуги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6.3. </w:t>
      </w:r>
      <w:proofErr w:type="gramStart"/>
      <w:r w:rsidRPr="00354DC1">
        <w:rPr>
          <w:rFonts w:ascii="Arial" w:eastAsia="Times New Roman" w:hAnsi="Arial" w:cs="Arial"/>
          <w:color w:val="000000" w:themeColor="text1"/>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54DC1">
        <w:rPr>
          <w:rFonts w:ascii="Arial" w:eastAsia="Times New Roman" w:hAnsi="Arial" w:cs="Arial"/>
          <w:color w:val="000000" w:themeColor="text1"/>
          <w:sz w:val="24"/>
          <w:szCs w:val="24"/>
          <w:lang w:eastAsia="ru-RU"/>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Порядок и сроки передачи Уполномоченным органом таких документов в МФЦ определяются Соглашением о взаимодействии.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Работник МФЦ осуществляет следующие действия: </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проверяет полномочия представителя заявителя (в случае обращения представителя заявителя);</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определяет статус исполнения заявления заявителя в ГИС; </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выдает документы заявителю, при необходимости запрашивает у заявителя подписи за каждый выданный документ;</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запрашивает согласие заявителя на участие в смс-опросе для оценки качества предоставленных услуг МФЦ. </w:t>
      </w:r>
    </w:p>
    <w:p w:rsidR="00354F7A" w:rsidRPr="00354DC1" w:rsidRDefault="00354F7A" w:rsidP="00354DC1">
      <w:pPr>
        <w:ind w:firstLine="709"/>
        <w:rPr>
          <w:rFonts w:ascii="Arial" w:eastAsia="Times New Roman" w:hAnsi="Arial" w:cs="Arial"/>
          <w:color w:val="000000" w:themeColor="text1"/>
          <w:kern w:val="2"/>
        </w:rPr>
      </w:pPr>
      <w:r w:rsidRPr="00354DC1">
        <w:rPr>
          <w:rFonts w:ascii="Arial" w:eastAsia="Times New Roman" w:hAnsi="Arial" w:cs="Arial"/>
          <w:color w:val="000000" w:themeColor="text1"/>
          <w:kern w:val="2"/>
        </w:rPr>
        <w:br w:type="page"/>
      </w:r>
    </w:p>
    <w:p w:rsidR="00354F7A" w:rsidRPr="00354DC1" w:rsidRDefault="00354F7A" w:rsidP="00C24D2A">
      <w:pPr>
        <w:autoSpaceDE w:val="0"/>
        <w:autoSpaceDN w:val="0"/>
        <w:adjustRightInd w:val="0"/>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kern w:val="2"/>
        </w:rPr>
        <w:lastRenderedPageBreak/>
        <w:t>Приложение № 1</w:t>
      </w:r>
    </w:p>
    <w:p w:rsidR="00354F7A" w:rsidRPr="00354DC1" w:rsidRDefault="00354F7A" w:rsidP="00C24D2A">
      <w:pPr>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354F7A" w:rsidRPr="00354DC1" w:rsidRDefault="00354F7A" w:rsidP="00354DC1">
      <w:pPr>
        <w:spacing w:after="0" w:line="240" w:lineRule="auto"/>
        <w:ind w:firstLine="709"/>
        <w:jc w:val="right"/>
        <w:rPr>
          <w:rFonts w:ascii="Arial" w:eastAsia="Times New Roman" w:hAnsi="Arial" w:cs="Arial"/>
          <w:b/>
          <w:bCs/>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Признаки,</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определяющие</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вариант</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tbl>
      <w:tblPr>
        <w:tblW w:w="0" w:type="auto"/>
        <w:tblInd w:w="137" w:type="dxa"/>
        <w:tblCellMar>
          <w:left w:w="0" w:type="dxa"/>
          <w:right w:w="0" w:type="dxa"/>
        </w:tblCellMar>
        <w:tblLook w:val="04A0" w:firstRow="1" w:lastRow="0" w:firstColumn="1" w:lastColumn="0" w:noHBand="0" w:noVBand="1"/>
      </w:tblPr>
      <w:tblGrid>
        <w:gridCol w:w="530"/>
        <w:gridCol w:w="3180"/>
        <w:gridCol w:w="5523"/>
      </w:tblGrid>
      <w:tr w:rsidR="00354DC1" w:rsidRPr="00354DC1" w:rsidTr="00354DC1">
        <w:trPr>
          <w:trHeight w:val="75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п</w:t>
            </w:r>
            <w:proofErr w:type="gramEnd"/>
            <w:r w:rsidRPr="00354DC1">
              <w:rPr>
                <w:rFonts w:ascii="Arial" w:eastAsia="Times New Roman" w:hAnsi="Arial" w:cs="Arial"/>
                <w:color w:val="000000" w:themeColor="text1"/>
                <w:sz w:val="24"/>
                <w:szCs w:val="24"/>
                <w:lang w:eastAsia="ru-RU"/>
              </w:rPr>
              <w:t>/п</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признака</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признака</w:t>
            </w:r>
          </w:p>
        </w:tc>
      </w:tr>
      <w:tr w:rsidR="00354DC1" w:rsidRPr="00354DC1" w:rsidTr="00354DC1">
        <w:trPr>
          <w:trHeight w:val="40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w:t>
            </w:r>
          </w:p>
        </w:tc>
      </w:tr>
      <w:tr w:rsidR="00354DC1" w:rsidRPr="00354DC1" w:rsidTr="00354DC1">
        <w:trPr>
          <w:trHeight w:val="2208"/>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Цель</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обращения</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в аренду без</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плату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в безвозмездное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в постоянное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(бессрочное)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tc>
      </w:tr>
      <w:tr w:rsidR="00354DC1" w:rsidRPr="00354DC1" w:rsidTr="00354DC1">
        <w:trPr>
          <w:trHeight w:val="755"/>
        </w:trPr>
        <w:tc>
          <w:tcPr>
            <w:tcW w:w="923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Критерии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формирования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вариантов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подуслуги</w:t>
            </w:r>
            <w:proofErr w:type="spellEnd"/>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аренду»</w:t>
            </w:r>
          </w:p>
        </w:tc>
      </w:tr>
      <w:tr w:rsidR="00354DC1" w:rsidRPr="00354DC1" w:rsidTr="00354DC1">
        <w:trPr>
          <w:trHeight w:val="59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Кто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услугой?</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Заявитель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Представитель</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Физическое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 Индивидуальный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 Юридическое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p>
        </w:tc>
      </w:tr>
      <w:tr w:rsidR="00354DC1" w:rsidRPr="00354DC1" w:rsidTr="00354DC1">
        <w:trPr>
          <w:trHeight w:val="105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 Заявитель является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иностранным</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юридическим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лицом?</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 Юридическое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РФ</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 Иностранное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r>
      <w:tr w:rsidR="00354DC1" w:rsidRPr="00354DC1" w:rsidTr="00354DC1">
        <w:trPr>
          <w:trHeight w:val="537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(физическое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 Арендатор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 Лицо, у</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арендованный 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 Гражданин, испрашивающий участок 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сенокошения,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выпаса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животных,</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огородничества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 Лицо, с которым заключен договор о развитии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застроенной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 Лицо, уполномоченное решением общего собрания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членов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садоводческого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огороднического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товарищества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 Член садоводческого или огороднического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товарищества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 Гражданин,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имеющий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первоочередное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 Собственник здания, сооружения, расположенного на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земельном участке, помещения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них</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 Собственник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 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приобретение</w:t>
            </w:r>
            <w:r w:rsidRPr="00354DC1">
              <w:rPr>
                <w:rFonts w:ascii="Arial" w:eastAsia="Times New Roman" w:hAnsi="Arial" w:cs="Arial"/>
                <w:color w:val="000000" w:themeColor="text1"/>
                <w:spacing w:val="-2"/>
                <w:sz w:val="24"/>
                <w:szCs w:val="24"/>
                <w:lang w:eastAsia="ru-RU"/>
              </w:rPr>
              <w:t xml:space="preserve"> </w:t>
            </w:r>
            <w:proofErr w:type="gramStart"/>
            <w:r w:rsidRPr="00354DC1">
              <w:rPr>
                <w:rFonts w:ascii="Arial" w:eastAsia="Times New Roman" w:hAnsi="Arial" w:cs="Arial"/>
                <w:color w:val="000000" w:themeColor="text1"/>
                <w:sz w:val="24"/>
                <w:szCs w:val="24"/>
                <w:lang w:eastAsia="ru-RU"/>
              </w:rPr>
              <w:t>в</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собственность участка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торгов</w:t>
            </w:r>
          </w:p>
        </w:tc>
      </w:tr>
      <w:tr w:rsidR="00354DC1" w:rsidRPr="00354DC1" w:rsidTr="00354DC1">
        <w:trPr>
          <w:trHeight w:val="252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арендатора относится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 Арендатор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имеющий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заключение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нового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 Арендатор участка, из которого образован</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 Арендатор участка, предназначенного для ведения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производства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26. Арендатор участка, предоставленного 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комплексного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освоения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105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27. Договор аренды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28.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29.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05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30. Договор аренды исходного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31.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32.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05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33.</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 был изъят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 участок?</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35. Решение суда, на основании которого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83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36. Право на исходный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 участок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38.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2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39.</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исходный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648"/>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12.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42. Право на здание,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сооружение, объект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43.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44.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05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45. Право заявителя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46.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47.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686"/>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48.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(индивидуальный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49. Арендатор</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50. Крестьянское (фермерское</w:t>
            </w:r>
            <w:proofErr w:type="gramStart"/>
            <w:r w:rsidRPr="00354DC1">
              <w:rPr>
                <w:rFonts w:ascii="Arial" w:eastAsia="Times New Roman" w:hAnsi="Arial" w:cs="Arial"/>
                <w:color w:val="000000" w:themeColor="text1"/>
                <w:sz w:val="24"/>
                <w:szCs w:val="24"/>
                <w:lang w:eastAsia="ru-RU"/>
              </w:rPr>
              <w:t>)х</w:t>
            </w:r>
            <w:proofErr w:type="gramEnd"/>
            <w:r w:rsidRPr="00354DC1">
              <w:rPr>
                <w:rFonts w:ascii="Arial" w:eastAsia="Times New Roman" w:hAnsi="Arial" w:cs="Arial"/>
                <w:color w:val="000000" w:themeColor="text1"/>
                <w:sz w:val="24"/>
                <w:szCs w:val="24"/>
                <w:lang w:eastAsia="ru-RU"/>
              </w:rPr>
              <w:t>озяйство,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осуществления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своей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 Собственник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52. Крестьянское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использующее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участок сельскохозяйственного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назначения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53. Лицо, с которым заключен договор о развитии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застроенной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54. Лицо, у</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арендованный 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55. </w:t>
            </w:r>
            <w:proofErr w:type="spellStart"/>
            <w:r w:rsidRPr="00354DC1">
              <w:rPr>
                <w:rFonts w:ascii="Arial" w:eastAsia="Times New Roman" w:hAnsi="Arial" w:cs="Arial"/>
                <w:color w:val="000000" w:themeColor="text1"/>
                <w:sz w:val="24"/>
                <w:szCs w:val="24"/>
                <w:lang w:eastAsia="ru-RU"/>
              </w:rPr>
              <w:t>Недропользователь</w:t>
            </w:r>
            <w:proofErr w:type="spell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56. Резидент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особой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экономической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зоны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57. Лицо, с которым заключено концессионное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соглашение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58. Лицо, заключившее договор об освоении территории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в целях строительства и эксплуатации наемного дома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коммерческого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p>
        </w:tc>
      </w:tr>
      <w:tr w:rsidR="00354DC1" w:rsidRPr="00354DC1" w:rsidTr="00354DC1">
        <w:trPr>
          <w:trHeight w:val="4526"/>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59. Лицо,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заключено</w:t>
            </w:r>
            <w:r w:rsidRPr="00354DC1">
              <w:rPr>
                <w:rFonts w:ascii="Arial" w:eastAsia="Times New Roman" w:hAnsi="Arial" w:cs="Arial"/>
                <w:color w:val="000000" w:themeColor="text1"/>
                <w:spacing w:val="-3"/>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охотхозяйственное</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соглашение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60. Лицо, испрашивающее участок для размещения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водохранилища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гидротехнического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61. Резидент зоны территориального развития,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включенный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реестр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резидентов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зоны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62. Участник свободной экономической зоны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территориях Республики Крым и города федерального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Севастополя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63. 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имеющее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 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добычу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(вылов) водных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биологических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ресурсов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64. 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осуществляющее</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товарную</w:t>
            </w:r>
            <w:proofErr w:type="gramEnd"/>
            <w:r w:rsidRPr="00354DC1">
              <w:rPr>
                <w:rFonts w:ascii="Arial" w:eastAsia="Times New Roman" w:hAnsi="Arial" w:cs="Arial"/>
                <w:color w:val="000000" w:themeColor="text1"/>
                <w:spacing w:val="-5"/>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аквакультуру</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(товарное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рыбоводство)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65. 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имеющее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 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приобретение</w:t>
            </w:r>
            <w:r w:rsidRPr="00354DC1">
              <w:rPr>
                <w:rFonts w:ascii="Arial" w:eastAsia="Times New Roman" w:hAnsi="Arial" w:cs="Arial"/>
                <w:color w:val="000000" w:themeColor="text1"/>
                <w:spacing w:val="-2"/>
                <w:sz w:val="24"/>
                <w:szCs w:val="24"/>
                <w:lang w:eastAsia="ru-RU"/>
              </w:rPr>
              <w:t xml:space="preserve"> </w:t>
            </w:r>
            <w:proofErr w:type="gramStart"/>
            <w:r w:rsidRPr="00354DC1">
              <w:rPr>
                <w:rFonts w:ascii="Arial" w:eastAsia="Times New Roman" w:hAnsi="Arial" w:cs="Arial"/>
                <w:color w:val="000000" w:themeColor="text1"/>
                <w:sz w:val="24"/>
                <w:szCs w:val="24"/>
                <w:lang w:eastAsia="ru-RU"/>
              </w:rPr>
              <w:t>в</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собственность участка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торгов</w:t>
            </w:r>
          </w:p>
        </w:tc>
      </w:tr>
      <w:tr w:rsidR="00354DC1" w:rsidRPr="00354DC1" w:rsidTr="00354DC1">
        <w:trPr>
          <w:trHeight w:val="268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15.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66.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арендатора относится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66. Арендатор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имеющий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заключение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нового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67. Арендатор участка</w:t>
            </w:r>
            <w:proofErr w:type="gramStart"/>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и</w:t>
            </w:r>
            <w:proofErr w:type="gramEnd"/>
            <w:r w:rsidRPr="00354DC1">
              <w:rPr>
                <w:rFonts w:ascii="Arial" w:eastAsia="Times New Roman" w:hAnsi="Arial" w:cs="Arial"/>
                <w:color w:val="000000" w:themeColor="text1"/>
                <w:sz w:val="24"/>
                <w:szCs w:val="24"/>
                <w:lang w:eastAsia="ru-RU"/>
              </w:rPr>
              <w:t>з которого образован</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68. Арендатор участка, предназначенного для ведения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производства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69. Арендатор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предоставленного</w:t>
            </w:r>
            <w:r w:rsidRPr="00354DC1">
              <w:rPr>
                <w:rFonts w:ascii="Arial" w:eastAsia="Times New Roman" w:hAnsi="Arial" w:cs="Arial"/>
                <w:color w:val="000000" w:themeColor="text1"/>
                <w:spacing w:val="-2"/>
                <w:sz w:val="24"/>
                <w:szCs w:val="24"/>
                <w:lang w:eastAsia="ru-RU"/>
              </w:rPr>
              <w:t xml:space="preserve"> </w:t>
            </w:r>
            <w:proofErr w:type="gramStart"/>
            <w:r w:rsidRPr="00354DC1">
              <w:rPr>
                <w:rFonts w:ascii="Arial" w:eastAsia="Times New Roman" w:hAnsi="Arial" w:cs="Arial"/>
                <w:color w:val="000000" w:themeColor="text1"/>
                <w:sz w:val="24"/>
                <w:szCs w:val="24"/>
                <w:lang w:eastAsia="ru-RU"/>
              </w:rPr>
              <w:t>для</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комплексного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освоения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71.</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аренды</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участка зарегистрирован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71.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72.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74. Договор аренды исходного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зарегистрирован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74.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75.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77. Крестьянское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(фермерское) хозяйство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несколькими гражданами?</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77. Крестьянское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одним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гражданином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78. Крестьянское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двумя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более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гражданами</w:t>
            </w:r>
          </w:p>
        </w:tc>
      </w:tr>
      <w:tr w:rsidR="00354DC1" w:rsidRPr="00354DC1" w:rsidTr="00354DC1">
        <w:trPr>
          <w:trHeight w:val="119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80.</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83. Право заявителя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 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83.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84.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906"/>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86.</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какого документа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был</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изъят земельный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86.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87. Решение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суда, 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2"/>
                <w:sz w:val="24"/>
                <w:szCs w:val="24"/>
                <w:lang w:eastAsia="ru-RU"/>
              </w:rPr>
              <w:t xml:space="preserve"> </w:t>
            </w:r>
            <w:proofErr w:type="gramStart"/>
            <w:r w:rsidRPr="00354DC1">
              <w:rPr>
                <w:rFonts w:ascii="Arial" w:eastAsia="Times New Roman" w:hAnsi="Arial" w:cs="Arial"/>
                <w:color w:val="000000" w:themeColor="text1"/>
                <w:sz w:val="24"/>
                <w:szCs w:val="24"/>
                <w:lang w:eastAsia="ru-RU"/>
              </w:rPr>
              <w:t>изъят</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208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89.</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осуществляет недропользование?</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89. Проектная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документация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выполнение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работ,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связанных 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недрами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90. Государственное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задание,</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предусматривающее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выполнение мероприятий по государственному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геологическому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изучению недр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91. Государственный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контракт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выполнение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работ</w:t>
            </w:r>
            <w:r w:rsidRPr="00354DC1">
              <w:rPr>
                <w:rFonts w:ascii="Arial" w:eastAsia="Times New Roman" w:hAnsi="Arial" w:cs="Arial"/>
                <w:color w:val="000000" w:themeColor="text1"/>
                <w:spacing w:val="-3"/>
                <w:sz w:val="24"/>
                <w:szCs w:val="24"/>
                <w:lang w:eastAsia="ru-RU"/>
              </w:rPr>
              <w:t xml:space="preserve"> </w:t>
            </w:r>
            <w:proofErr w:type="gramStart"/>
            <w:r w:rsidRPr="00354DC1">
              <w:rPr>
                <w:rFonts w:ascii="Arial" w:eastAsia="Times New Roman" w:hAnsi="Arial" w:cs="Arial"/>
                <w:color w:val="000000" w:themeColor="text1"/>
                <w:sz w:val="24"/>
                <w:szCs w:val="24"/>
                <w:lang w:eastAsia="ru-RU"/>
              </w:rPr>
              <w:t>по</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геологическому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изучению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недр</w:t>
            </w:r>
          </w:p>
        </w:tc>
      </w:tr>
      <w:tr w:rsidR="00354DC1" w:rsidRPr="00354DC1" w:rsidTr="00354DC1">
        <w:trPr>
          <w:trHeight w:val="178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93.</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какого документа</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осуществляется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добычу</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(вылов) водных биологических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ресурсов?</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93. Решение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водных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биологических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ресурсов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94. Договор</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рыбопромыслового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95. Договор</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водными</w:t>
            </w:r>
            <w:proofErr w:type="gramEnd"/>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биологическими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ресурсами</w:t>
            </w:r>
          </w:p>
        </w:tc>
      </w:tr>
      <w:tr w:rsidR="00354DC1" w:rsidRPr="00354DC1" w:rsidTr="00C24D2A">
        <w:trPr>
          <w:trHeight w:val="225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97.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97. Арендатор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98. Лицо, с которым заключен договор о развитии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застроенной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99. Собственник или пользователь здания, сооружения,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помещений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них</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100. Собственник</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101. Лицо,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инженерно-технического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обеспечения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102. Некоммерческая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организация,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предоставлен для комплексного освоения в целях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индивидуального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жилищного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103. Лицо, с которым заключен договор об освоении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целях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стандартного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жилья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104. Лицо, с которым заключен договор о комплексном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освоении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 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жилья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105. Лицо, с которым заключен договор о комплексном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развитии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106. Лицо, использующее участок на праве постоянного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(бессрочного)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107. Крестьянское (фермерское) хозяйство,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использующее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назначения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108. Крестьянское (фермерское) хозяйство,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осуществления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своей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109. Лицо,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социальных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110. Лицо,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выполнения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международных обязательств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111. Лицо, у</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арендованный 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112. Религиозная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113. Казачье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общество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114. Лицо, имеющее право на приобретение 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115. </w:t>
            </w:r>
            <w:proofErr w:type="spellStart"/>
            <w:r w:rsidRPr="00354DC1">
              <w:rPr>
                <w:rFonts w:ascii="Arial" w:eastAsia="Times New Roman" w:hAnsi="Arial" w:cs="Arial"/>
                <w:color w:val="000000" w:themeColor="text1"/>
                <w:sz w:val="24"/>
                <w:szCs w:val="24"/>
                <w:lang w:eastAsia="ru-RU"/>
              </w:rPr>
              <w:t>Недропользователь</w:t>
            </w:r>
            <w:proofErr w:type="spell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116. Резидент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особой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экономической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зоны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117. Управляющая компания, привлеченная для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выполнения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функций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lastRenderedPageBreak/>
              <w:t>созданию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объектов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недвижимости в границах особой эконом</w:t>
            </w:r>
            <w:proofErr w:type="gramStart"/>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з</w:t>
            </w:r>
            <w:proofErr w:type="gramEnd"/>
            <w:r w:rsidRPr="00354DC1">
              <w:rPr>
                <w:rFonts w:ascii="Arial" w:eastAsia="Times New Roman" w:hAnsi="Arial" w:cs="Arial"/>
                <w:color w:val="000000" w:themeColor="text1"/>
                <w:sz w:val="24"/>
                <w:szCs w:val="24"/>
                <w:lang w:eastAsia="ru-RU"/>
              </w:rPr>
              <w:t>оны и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прилегающей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ней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управлению</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этими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ранее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созданными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118. Лицо, с которым заключено соглашение 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взаимодействии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сфере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развития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инфраструктуры</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особой экономической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зоны</w:t>
            </w:r>
          </w:p>
        </w:tc>
      </w:tr>
      <w:tr w:rsidR="00354DC1" w:rsidRPr="00354DC1" w:rsidTr="00354DC1">
        <w:trPr>
          <w:trHeight w:val="906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 </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119. Лицо, с которым заключено концессионное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соглашение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120. Лицо, заключившее договор об освоении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 в целях строительства и эксплуатации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наемного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дома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121. Лицо, с которым заключен специальный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инвестиционный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контракт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122. Лицо,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заключено</w:t>
            </w:r>
            <w:r w:rsidRPr="00354DC1">
              <w:rPr>
                <w:rFonts w:ascii="Arial" w:eastAsia="Times New Roman" w:hAnsi="Arial" w:cs="Arial"/>
                <w:color w:val="000000" w:themeColor="text1"/>
                <w:spacing w:val="-3"/>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охотхозяйственное</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соглашение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123. Лицо,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водохранилища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гидротехнического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124. Резидент зоны территориального развития,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включенный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реестр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резидентов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зоны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125. Участник свободной экономической зоны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территориях Республики Крым и города федерального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Севастополя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126. 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имеющее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 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добычу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(вылов) водных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биологических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ресурсов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127. 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осуществляющее</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товарную</w:t>
            </w:r>
            <w:proofErr w:type="gramEnd"/>
            <w:r w:rsidRPr="00354DC1">
              <w:rPr>
                <w:rFonts w:ascii="Arial" w:eastAsia="Times New Roman" w:hAnsi="Arial" w:cs="Arial"/>
                <w:color w:val="000000" w:themeColor="text1"/>
                <w:spacing w:val="-5"/>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аквакультуру</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(товарное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рыбоводство)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128. Научно-технологический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центр</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фонд</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129. Публично-правовая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компания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«Единый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заказчик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сфере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130. Государственная</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компания</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«Российские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автомобильные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дороги»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131. Открытое акционерное общество «Российские</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железные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дороги»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132. Лицо,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указом</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распоряжением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3"/>
                <w:sz w:val="24"/>
                <w:szCs w:val="24"/>
                <w:lang w:eastAsia="ru-RU"/>
              </w:rPr>
              <w:t xml:space="preserve"> </w:t>
            </w:r>
            <w:proofErr w:type="gramStart"/>
            <w:r w:rsidRPr="00354DC1">
              <w:rPr>
                <w:rFonts w:ascii="Arial" w:eastAsia="Times New Roman" w:hAnsi="Arial" w:cs="Arial"/>
                <w:color w:val="000000" w:themeColor="text1"/>
                <w:sz w:val="24"/>
                <w:szCs w:val="24"/>
                <w:lang w:eastAsia="ru-RU"/>
              </w:rPr>
              <w:t>Российской</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Федерации</w:t>
            </w:r>
          </w:p>
        </w:tc>
      </w:tr>
      <w:tr w:rsidR="00354DC1" w:rsidRPr="00354DC1" w:rsidTr="00C24D2A">
        <w:trPr>
          <w:trHeight w:val="41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134.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арендатора относится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133. Арендатор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имеющий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заключение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нового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134. Арендатор участка, из которого образован</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135. Арендатор участка, предназначенного для ведения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производства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136. Арендатор участка, предоставленного 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комплексного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освоения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образован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89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139.</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аренды</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зарегистрирован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140.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pacing w:val="-1"/>
                <w:sz w:val="24"/>
                <w:szCs w:val="24"/>
                <w:lang w:eastAsia="ru-RU"/>
              </w:rPr>
              <w:t>141.</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pacing w:val="-1"/>
                <w:sz w:val="24"/>
                <w:szCs w:val="24"/>
                <w:lang w:eastAsia="ru-RU"/>
              </w:rPr>
              <w:t>Договор</w:t>
            </w:r>
            <w:r w:rsidRPr="00354DC1">
              <w:rPr>
                <w:rFonts w:ascii="Arial" w:eastAsia="Times New Roman" w:hAnsi="Arial" w:cs="Arial"/>
                <w:color w:val="000000" w:themeColor="text1"/>
                <w:sz w:val="24"/>
                <w:szCs w:val="24"/>
                <w:lang w:eastAsia="ru-RU"/>
              </w:rPr>
              <w:t xml:space="preserve"> 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142. Договор аренды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исходного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участка зарегистрирован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141.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142.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145. Право на здание,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сооружение,</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помещение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144.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145.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148.</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147.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148.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151.</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154.</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заявителя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 испрашиваемый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155.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156.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157. Объект относится 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объектам 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 значения?</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156. Объект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объектам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 значения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157. Объект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объектам</w:t>
            </w:r>
            <w:r w:rsidRPr="00354DC1">
              <w:rPr>
                <w:rFonts w:ascii="Arial" w:eastAsia="Times New Roman" w:hAnsi="Arial" w:cs="Arial"/>
                <w:color w:val="000000" w:themeColor="text1"/>
                <w:spacing w:val="-3"/>
                <w:sz w:val="24"/>
                <w:szCs w:val="24"/>
                <w:lang w:eastAsia="ru-RU"/>
              </w:rPr>
              <w:t xml:space="preserve"> </w:t>
            </w:r>
            <w:proofErr w:type="gramStart"/>
            <w:r w:rsidRPr="00354DC1">
              <w:rPr>
                <w:rFonts w:ascii="Arial" w:eastAsia="Times New Roman" w:hAnsi="Arial" w:cs="Arial"/>
                <w:color w:val="000000" w:themeColor="text1"/>
                <w:sz w:val="24"/>
                <w:szCs w:val="24"/>
                <w:lang w:eastAsia="ru-RU"/>
              </w:rPr>
              <w:t>федерального</w:t>
            </w:r>
            <w:proofErr w:type="gram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значения</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160. Право заявителя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участок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159.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163. На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z w:val="24"/>
                <w:szCs w:val="24"/>
                <w:lang w:eastAsia="ru-RU"/>
              </w:rPr>
              <w:t xml:space="preserve"> какого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получением участка?</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162. Распоряжение</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Правительства</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163. Распоряжение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высшего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должностного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субъекта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166.</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какого документа был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165.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166. Решение суда, на основании которого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C24D2A">
        <w:trPr>
          <w:trHeight w:val="268"/>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169.</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осуществляет недропользование?</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168. Проектная документация на выполнение работ,</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связанных 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недрами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169. Государственное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задание,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предусматривающее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выполнение мероприятий по государственному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геологическому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изучению недр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170. Государственный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контракт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выполнение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работ</w:t>
            </w:r>
            <w:r w:rsidRPr="00354DC1">
              <w:rPr>
                <w:rFonts w:ascii="Arial" w:eastAsia="Times New Roman" w:hAnsi="Arial" w:cs="Arial"/>
                <w:color w:val="000000" w:themeColor="text1"/>
                <w:spacing w:val="-3"/>
                <w:sz w:val="24"/>
                <w:szCs w:val="24"/>
                <w:lang w:eastAsia="ru-RU"/>
              </w:rPr>
              <w:t xml:space="preserve"> </w:t>
            </w:r>
            <w:proofErr w:type="gramStart"/>
            <w:r w:rsidRPr="00354DC1">
              <w:rPr>
                <w:rFonts w:ascii="Arial" w:eastAsia="Times New Roman" w:hAnsi="Arial" w:cs="Arial"/>
                <w:color w:val="000000" w:themeColor="text1"/>
                <w:sz w:val="24"/>
                <w:szCs w:val="24"/>
                <w:lang w:eastAsia="ru-RU"/>
              </w:rPr>
              <w:t>по</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геологическому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изучению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недр</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37.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173.</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использования наемного</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дома</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планируется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осуществлять?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172. Коммерческое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173. Социальное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использование</w:t>
            </w:r>
          </w:p>
        </w:tc>
      </w:tr>
      <w:tr w:rsidR="00354DC1" w:rsidRPr="00354DC1" w:rsidTr="00354F7A">
        <w:trPr>
          <w:trHeight w:val="268"/>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176. На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z w:val="24"/>
                <w:szCs w:val="24"/>
                <w:lang w:eastAsia="ru-RU"/>
              </w:rPr>
              <w:t xml:space="preserve"> какого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осуществляется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добычу</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(вылов) водных биологических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ресурсов?</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175. Решение о предоставлении в пользование водных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биологических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ресурсов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176. Договор</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рыбопромыслового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177. Договор</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водными</w:t>
            </w:r>
            <w:proofErr w:type="gramEnd"/>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биологическими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ресурсами</w:t>
            </w:r>
          </w:p>
        </w:tc>
      </w:tr>
      <w:tr w:rsidR="00354DC1" w:rsidRPr="00354DC1" w:rsidTr="00354DC1">
        <w:trPr>
          <w:trHeight w:val="11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180. На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z w:val="24"/>
                <w:szCs w:val="24"/>
                <w:lang w:eastAsia="ru-RU"/>
              </w:rPr>
              <w:t xml:space="preserve"> какого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получением участка?</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179. Указ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180. Распоряжение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r>
      <w:tr w:rsidR="00354DC1" w:rsidRPr="00354DC1" w:rsidTr="00354DC1">
        <w:trPr>
          <w:trHeight w:val="297"/>
        </w:trPr>
        <w:tc>
          <w:tcPr>
            <w:tcW w:w="525"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40.</w:t>
            </w:r>
          </w:p>
        </w:tc>
        <w:tc>
          <w:tcPr>
            <w:tcW w:w="3181"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183.</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 какой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категории</w:t>
            </w:r>
          </w:p>
        </w:tc>
        <w:tc>
          <w:tcPr>
            <w:tcW w:w="5527"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pacing w:val="-1"/>
                <w:sz w:val="24"/>
                <w:szCs w:val="24"/>
                <w:lang w:eastAsia="ru-RU"/>
              </w:rPr>
              <w:t>182.</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pacing w:val="-1"/>
                <w:sz w:val="24"/>
                <w:szCs w:val="24"/>
                <w:lang w:eastAsia="ru-RU"/>
              </w:rPr>
              <w:t>Арендатор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tc>
      </w:tr>
      <w:tr w:rsidR="00354DC1" w:rsidRPr="00354DC1" w:rsidTr="00354DC1">
        <w:trPr>
          <w:trHeight w:val="288"/>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vMerge w:val="restart"/>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(иностранное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лицо)?</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183.</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развитии застроенной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vMerge/>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184.</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Собственник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пользователь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сооружения, помещений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них</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185.</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Собственник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строительства</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186.</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инженерно-технического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обеспечения</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187.</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 комплексном развитии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tc>
      </w:tr>
      <w:tr w:rsidR="00354DC1" w:rsidRPr="00354DC1" w:rsidTr="00354DC1">
        <w:trPr>
          <w:trHeight w:val="298"/>
        </w:trPr>
        <w:tc>
          <w:tcPr>
            <w:tcW w:w="525"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188.</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 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размещения социальных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объектов</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189.</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выполнения международных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обязательств</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190.</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 у</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арендованный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 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приобретение</w:t>
            </w:r>
            <w:r w:rsidRPr="00354DC1">
              <w:rPr>
                <w:rFonts w:ascii="Arial" w:eastAsia="Times New Roman" w:hAnsi="Arial" w:cs="Arial"/>
                <w:color w:val="000000" w:themeColor="text1"/>
                <w:spacing w:val="-2"/>
                <w:sz w:val="24"/>
                <w:szCs w:val="24"/>
                <w:lang w:eastAsia="ru-RU"/>
              </w:rPr>
              <w:t xml:space="preserve"> </w:t>
            </w:r>
            <w:proofErr w:type="gramStart"/>
            <w:r w:rsidRPr="00354DC1">
              <w:rPr>
                <w:rFonts w:ascii="Arial" w:eastAsia="Times New Roman" w:hAnsi="Arial" w:cs="Arial"/>
                <w:color w:val="000000" w:themeColor="text1"/>
                <w:sz w:val="24"/>
                <w:szCs w:val="24"/>
                <w:lang w:eastAsia="ru-RU"/>
              </w:rPr>
              <w:t>в</w:t>
            </w:r>
            <w:proofErr w:type="gramEnd"/>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собственность участка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торгов</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192.</w:t>
            </w:r>
            <w:r w:rsidRPr="00354DC1">
              <w:rPr>
                <w:rFonts w:ascii="Arial" w:eastAsia="Times New Roman" w:hAnsi="Arial" w:cs="Arial"/>
                <w:color w:val="000000" w:themeColor="text1"/>
                <w:spacing w:val="-2"/>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Недропользователь</w:t>
            </w:r>
            <w:proofErr w:type="spellEnd"/>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193.</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Резидент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особой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экономической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зоны</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194.</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соглашение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w:t>
            </w:r>
          </w:p>
        </w:tc>
      </w:tr>
      <w:tr w:rsidR="00354DC1" w:rsidRPr="00354DC1" w:rsidTr="00354DC1">
        <w:trPr>
          <w:trHeight w:val="298"/>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взаимодействии</w:t>
            </w:r>
            <w:proofErr w:type="gramEnd"/>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сфере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развития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инфраструктуры</w:t>
            </w:r>
          </w:p>
        </w:tc>
      </w:tr>
      <w:tr w:rsidR="00354DC1" w:rsidRPr="00354DC1" w:rsidTr="00354DC1">
        <w:trPr>
          <w:trHeight w:val="298"/>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особой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экономической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зоны</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195.</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концессионное</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соглашение</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196.</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заключившее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lastRenderedPageBreak/>
              <w:t>освоении</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целях строительства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эксплуатации наемного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дома</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197.</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1"/>
                <w:sz w:val="24"/>
                <w:szCs w:val="24"/>
                <w:lang w:eastAsia="ru-RU"/>
              </w:rPr>
              <w:t xml:space="preserve"> </w:t>
            </w:r>
            <w:proofErr w:type="gramStart"/>
            <w:r w:rsidRPr="00354DC1">
              <w:rPr>
                <w:rFonts w:ascii="Arial" w:eastAsia="Times New Roman" w:hAnsi="Arial" w:cs="Arial"/>
                <w:color w:val="000000" w:themeColor="text1"/>
                <w:sz w:val="24"/>
                <w:szCs w:val="24"/>
                <w:lang w:eastAsia="ru-RU"/>
              </w:rPr>
              <w:t>заключен</w:t>
            </w:r>
            <w:proofErr w:type="gramEnd"/>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специальный</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инвестиционный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контракт</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198.</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заключено</w:t>
            </w:r>
            <w:r w:rsidRPr="00354DC1">
              <w:rPr>
                <w:rFonts w:ascii="Arial" w:eastAsia="Times New Roman" w:hAnsi="Arial" w:cs="Arial"/>
                <w:color w:val="000000" w:themeColor="text1"/>
                <w:spacing w:val="-2"/>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охотхозяйственное</w:t>
            </w:r>
            <w:proofErr w:type="spellEnd"/>
            <w:r w:rsidRPr="00354DC1">
              <w:rPr>
                <w:rFonts w:ascii="Arial" w:eastAsia="Times New Roman" w:hAnsi="Arial" w:cs="Arial"/>
                <w:color w:val="000000" w:themeColor="text1"/>
                <w:sz w:val="24"/>
                <w:szCs w:val="24"/>
                <w:lang w:eastAsia="ru-RU"/>
              </w:rPr>
              <w:t xml:space="preserve"> соглашение</w:t>
            </w:r>
          </w:p>
        </w:tc>
      </w:tr>
      <w:tr w:rsidR="00354DC1" w:rsidRPr="00354DC1" w:rsidTr="00354DC1">
        <w:trPr>
          <w:trHeight w:val="298"/>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199.</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водохранилища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гидротехнического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200.</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Резидент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зоны</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территориального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развития,</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включенный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реестр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резидентов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зоны</w:t>
            </w:r>
            <w:proofErr w:type="gramEnd"/>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 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добычу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(вылов) водных биологических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ресурсов</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202.</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осуществляющее</w:t>
            </w:r>
            <w:r w:rsidRPr="00354DC1">
              <w:rPr>
                <w:rFonts w:ascii="Arial" w:eastAsia="Times New Roman" w:hAnsi="Arial" w:cs="Arial"/>
                <w:color w:val="000000" w:themeColor="text1"/>
                <w:spacing w:val="-3"/>
                <w:sz w:val="24"/>
                <w:szCs w:val="24"/>
                <w:lang w:eastAsia="ru-RU"/>
              </w:rPr>
              <w:t xml:space="preserve"> </w:t>
            </w:r>
            <w:proofErr w:type="gramStart"/>
            <w:r w:rsidRPr="00354DC1">
              <w:rPr>
                <w:rFonts w:ascii="Arial" w:eastAsia="Times New Roman" w:hAnsi="Arial" w:cs="Arial"/>
                <w:color w:val="000000" w:themeColor="text1"/>
                <w:sz w:val="24"/>
                <w:szCs w:val="24"/>
                <w:lang w:eastAsia="ru-RU"/>
              </w:rPr>
              <w:t>товарную</w:t>
            </w:r>
            <w:proofErr w:type="gramEnd"/>
            <w:r w:rsidRPr="00354DC1">
              <w:rPr>
                <w:rFonts w:ascii="Arial" w:eastAsia="Times New Roman" w:hAnsi="Arial" w:cs="Arial"/>
                <w:color w:val="000000" w:themeColor="text1"/>
                <w:spacing w:val="-3"/>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аквакультуру</w:t>
            </w:r>
            <w:proofErr w:type="spellEnd"/>
            <w:r w:rsidRPr="00354DC1">
              <w:rPr>
                <w:rFonts w:ascii="Arial" w:eastAsia="Times New Roman" w:hAnsi="Arial" w:cs="Arial"/>
                <w:color w:val="000000" w:themeColor="text1"/>
                <w:sz w:val="24"/>
                <w:szCs w:val="24"/>
                <w:lang w:eastAsia="ru-RU"/>
              </w:rPr>
              <w:t xml:space="preserve"> (товарное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рыбоводство)</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203.</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2"/>
                <w:sz w:val="24"/>
                <w:szCs w:val="24"/>
                <w:lang w:eastAsia="ru-RU"/>
              </w:rPr>
              <w:t xml:space="preserve"> </w:t>
            </w:r>
            <w:proofErr w:type="gramStart"/>
            <w:r w:rsidRPr="00354DC1">
              <w:rPr>
                <w:rFonts w:ascii="Arial" w:eastAsia="Times New Roman" w:hAnsi="Arial" w:cs="Arial"/>
                <w:color w:val="000000" w:themeColor="text1"/>
                <w:sz w:val="24"/>
                <w:szCs w:val="24"/>
                <w:lang w:eastAsia="ru-RU"/>
              </w:rPr>
              <w:t>с</w:t>
            </w:r>
            <w:proofErr w:type="gramEnd"/>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указом</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распоряжением</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w:t>
            </w:r>
          </w:p>
        </w:tc>
      </w:tr>
      <w:tr w:rsidR="00354DC1" w:rsidRPr="00354DC1" w:rsidTr="00354DC1">
        <w:trPr>
          <w:trHeight w:val="268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206.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арендатора относится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205. Арендатор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имеющий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заключение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нового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206. Арендатор участка, из которого образован</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207. Арендатор участка, предназначенного для ведения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производства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208. Арендатор участка, предоставленного 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комплексного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освоения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211.</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аренды</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зарегистрирован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210.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211.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 Договор аренды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исходного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участка зарегистрирован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213.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217. Право на здание,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сооружение,</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помещение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216.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217.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220.</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испрашиваемый 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46.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222.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226. Право заявителя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 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225.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226.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229. Объект относится 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объектам 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 значения?</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228. Объект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объектам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 значения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229. Объект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объектам</w:t>
            </w:r>
            <w:r w:rsidRPr="00354DC1">
              <w:rPr>
                <w:rFonts w:ascii="Arial" w:eastAsia="Times New Roman" w:hAnsi="Arial" w:cs="Arial"/>
                <w:color w:val="000000" w:themeColor="text1"/>
                <w:spacing w:val="-3"/>
                <w:sz w:val="24"/>
                <w:szCs w:val="24"/>
                <w:lang w:eastAsia="ru-RU"/>
              </w:rPr>
              <w:t xml:space="preserve"> </w:t>
            </w:r>
            <w:proofErr w:type="gramStart"/>
            <w:r w:rsidRPr="00354DC1">
              <w:rPr>
                <w:rFonts w:ascii="Arial" w:eastAsia="Times New Roman" w:hAnsi="Arial" w:cs="Arial"/>
                <w:color w:val="000000" w:themeColor="text1"/>
                <w:sz w:val="24"/>
                <w:szCs w:val="24"/>
                <w:lang w:eastAsia="ru-RU"/>
              </w:rPr>
              <w:t>федерального</w:t>
            </w:r>
            <w:proofErr w:type="gram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значения</w:t>
            </w:r>
          </w:p>
        </w:tc>
      </w:tr>
      <w:tr w:rsidR="00354DC1" w:rsidRPr="00354DC1" w:rsidTr="00354DC1">
        <w:trPr>
          <w:trHeight w:val="14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232.</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предоставлением земельного участка?</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231. Распоряжение</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Правительства</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232. Распоряжение высшего должностного лица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субъекта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234.</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был изъят земельный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234.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235. Решение суда, на основании которого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208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238.</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осуществляет недропользование?</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237. Проектная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документация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выполнение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работ,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связанных 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недрами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238. Государственное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задание,</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предусматривающее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выполнение мероприятий по государственному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геологическому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изучению недр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239. Государственный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контракт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выполнение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работ</w:t>
            </w:r>
            <w:r w:rsidRPr="00354DC1">
              <w:rPr>
                <w:rFonts w:ascii="Arial" w:eastAsia="Times New Roman" w:hAnsi="Arial" w:cs="Arial"/>
                <w:color w:val="000000" w:themeColor="text1"/>
                <w:spacing w:val="-3"/>
                <w:sz w:val="24"/>
                <w:szCs w:val="24"/>
                <w:lang w:eastAsia="ru-RU"/>
              </w:rPr>
              <w:t xml:space="preserve"> </w:t>
            </w:r>
            <w:proofErr w:type="gramStart"/>
            <w:r w:rsidRPr="00354DC1">
              <w:rPr>
                <w:rFonts w:ascii="Arial" w:eastAsia="Times New Roman" w:hAnsi="Arial" w:cs="Arial"/>
                <w:color w:val="000000" w:themeColor="text1"/>
                <w:sz w:val="24"/>
                <w:szCs w:val="24"/>
                <w:lang w:eastAsia="ru-RU"/>
              </w:rPr>
              <w:t>по</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геологическому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изучению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недр</w:t>
            </w:r>
          </w:p>
        </w:tc>
      </w:tr>
      <w:tr w:rsidR="00354DC1" w:rsidRPr="00354DC1" w:rsidTr="00354DC1">
        <w:trPr>
          <w:trHeight w:val="89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242.</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наемного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дома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планируется осуществлять?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241. Коммерческое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242. Социальное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использование</w:t>
            </w:r>
          </w:p>
        </w:tc>
      </w:tr>
      <w:tr w:rsidR="00354DC1" w:rsidRPr="00354DC1" w:rsidTr="00354DC1">
        <w:trPr>
          <w:trHeight w:val="178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245. На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z w:val="24"/>
                <w:szCs w:val="24"/>
                <w:lang w:eastAsia="ru-RU"/>
              </w:rPr>
              <w:t xml:space="preserve"> какого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осуществляется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добычу</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(вылов) водных</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биологических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ресурсов?</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246.</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Решение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водных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биологических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ресурсов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245. Договор о предоставлении рыбопромыслового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246. Договор</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водными</w:t>
            </w:r>
            <w:proofErr w:type="gramEnd"/>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Биологическими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ресурсами</w:t>
            </w:r>
          </w:p>
        </w:tc>
      </w:tr>
      <w:tr w:rsidR="00354DC1" w:rsidRPr="00354DC1" w:rsidTr="00354DC1">
        <w:trPr>
          <w:trHeight w:val="11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249. На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z w:val="24"/>
                <w:szCs w:val="24"/>
                <w:lang w:eastAsia="ru-RU"/>
              </w:rPr>
              <w:t xml:space="preserve"> какого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получением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участка?</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248. Указ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249. Распоряжение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r>
      <w:tr w:rsidR="00354DC1" w:rsidRPr="00354DC1" w:rsidTr="00354DC1">
        <w:trPr>
          <w:trHeight w:val="597"/>
        </w:trPr>
        <w:tc>
          <w:tcPr>
            <w:tcW w:w="923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Критерии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формирования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вариантов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подуслуги</w:t>
            </w:r>
            <w:proofErr w:type="spellEnd"/>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плату»</w:t>
            </w:r>
          </w:p>
        </w:tc>
      </w:tr>
      <w:tr w:rsidR="00354DC1" w:rsidRPr="00354DC1" w:rsidTr="00354DC1">
        <w:trPr>
          <w:trHeight w:val="5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55.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Кто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услугой?</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Заявитель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Представитель</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Физическое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 Индивидуальный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 Юридическое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 Заявитель является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иностранным</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юридическим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лицом?</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 Юридическое лицо зарегистрировано в Российской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 Иностранное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r>
      <w:tr w:rsidR="00354DC1" w:rsidRPr="00354DC1" w:rsidTr="00354DC1">
        <w:trPr>
          <w:trHeight w:val="11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(физическое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 Собственник здания, сооружения либо помещения 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здании,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 Член</w:t>
            </w:r>
            <w:r w:rsidRPr="00354DC1">
              <w:rPr>
                <w:rFonts w:ascii="Arial" w:eastAsia="Times New Roman" w:hAnsi="Arial" w:cs="Arial"/>
                <w:color w:val="000000" w:themeColor="text1"/>
                <w:spacing w:val="-2"/>
                <w:sz w:val="24"/>
                <w:szCs w:val="24"/>
                <w:lang w:eastAsia="ru-RU"/>
              </w:rPr>
              <w:t xml:space="preserve"> </w:t>
            </w:r>
            <w:proofErr w:type="gramStart"/>
            <w:r w:rsidRPr="00354DC1">
              <w:rPr>
                <w:rFonts w:ascii="Arial" w:eastAsia="Times New Roman" w:hAnsi="Arial" w:cs="Arial"/>
                <w:color w:val="000000" w:themeColor="text1"/>
                <w:sz w:val="24"/>
                <w:szCs w:val="24"/>
                <w:lang w:eastAsia="ru-RU"/>
              </w:rPr>
              <w:t>садоводческого</w:t>
            </w:r>
            <w:proofErr w:type="gramEnd"/>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или огороднического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некоммерческого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товарищества</w:t>
            </w:r>
          </w:p>
        </w:tc>
      </w:tr>
      <w:tr w:rsidR="00354DC1" w:rsidRPr="00354DC1" w:rsidTr="00354DC1">
        <w:trPr>
          <w:trHeight w:val="89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 Право на здание,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сооружение,</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помещение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испрашиваемый</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4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 Право садоводческого или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огороднического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товарищества на исходный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3201"/>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(индивидуальный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 Собственник здания, сооружения, либо помещения 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здании,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 Лицо, с которым заключен договор о комплексном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освоении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26. Арендатор участка для ведения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производства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27. Крестьянское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использующее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участок сельскохозяйственного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назначения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28. Крестьянское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хозяйство,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испрашивающее</w:t>
            </w:r>
            <w:proofErr w:type="gramEnd"/>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осуществления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своей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деятельности</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29.</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здание,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сооружение, помещение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32.</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33.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65.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35. Крестьянское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(фермерское) хозяйство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несколькими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гражданами?</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36. Крестьянское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двумя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или более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гражданами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 Крестьянское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одним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гражданином</w:t>
            </w:r>
          </w:p>
        </w:tc>
      </w:tr>
      <w:tr w:rsidR="00354DC1" w:rsidRPr="00354DC1" w:rsidTr="00354DC1">
        <w:trPr>
          <w:trHeight w:val="3828"/>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38.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39. Собственник здания, сооружения либо помещения 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здании,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40. Арендатор участка для ведения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производства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41. Лицо, с которым заключен договор о комплексном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освоении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42. Лицо,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использующее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праве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постоянного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(бессрочного)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43. Крестьянское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использующее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участок сельскохозяйственного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назначения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44. Крестьянское (фермерское) хозяйство,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осуществления</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своей</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деятельности</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45.</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здание,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сооружение, помещение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46.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47.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48.</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49.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испрашиваемый</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52.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53.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54. </w:t>
            </w:r>
            <w:proofErr w:type="gramStart"/>
            <w:r w:rsidRPr="00354DC1">
              <w:rPr>
                <w:rFonts w:ascii="Arial" w:eastAsia="Times New Roman" w:hAnsi="Arial" w:cs="Arial"/>
                <w:color w:val="000000" w:themeColor="text1"/>
                <w:sz w:val="24"/>
                <w:szCs w:val="24"/>
                <w:lang w:eastAsia="ru-RU"/>
              </w:rPr>
              <w:t>К какой категории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(иностранное</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55. Лицо, с которым заключен договор о комплексном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освоении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56. Собственник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либо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помещения</w:t>
            </w:r>
            <w:r w:rsidRPr="00354DC1">
              <w:rPr>
                <w:rFonts w:ascii="Arial" w:eastAsia="Times New Roman" w:hAnsi="Arial" w:cs="Arial"/>
                <w:color w:val="000000" w:themeColor="text1"/>
                <w:spacing w:val="-3"/>
                <w:sz w:val="24"/>
                <w:szCs w:val="24"/>
                <w:lang w:eastAsia="ru-RU"/>
              </w:rPr>
              <w:t xml:space="preserve"> </w:t>
            </w:r>
            <w:proofErr w:type="gramStart"/>
            <w:r w:rsidRPr="00354DC1">
              <w:rPr>
                <w:rFonts w:ascii="Arial" w:eastAsia="Times New Roman" w:hAnsi="Arial" w:cs="Arial"/>
                <w:color w:val="000000" w:themeColor="text1"/>
                <w:sz w:val="24"/>
                <w:szCs w:val="24"/>
                <w:lang w:eastAsia="ru-RU"/>
              </w:rPr>
              <w:t>в</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здании</w:t>
            </w:r>
            <w:proofErr w:type="gramEnd"/>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сооружении</w:t>
            </w:r>
          </w:p>
        </w:tc>
      </w:tr>
      <w:tr w:rsidR="00354DC1" w:rsidRPr="00354DC1" w:rsidTr="00354DC1">
        <w:trPr>
          <w:trHeight w:val="89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57.</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здание,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сооружение, помещение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58.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59.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60.</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испрашиваемый</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62.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755"/>
        </w:trPr>
        <w:tc>
          <w:tcPr>
            <w:tcW w:w="923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Критерии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формирования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вариантов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подуслуги</w:t>
            </w:r>
            <w:proofErr w:type="spellEnd"/>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tc>
      </w:tr>
      <w:tr w:rsidR="00354DC1" w:rsidRPr="00354DC1" w:rsidTr="00354DC1">
        <w:trPr>
          <w:trHeight w:val="59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Кто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услугой?</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Заявитель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Представитель</w:t>
            </w:r>
          </w:p>
        </w:tc>
      </w:tr>
      <w:tr w:rsidR="00354DC1" w:rsidRPr="00354DC1" w:rsidTr="00354DC1">
        <w:trPr>
          <w:trHeight w:val="89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74.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Физическое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 Индивидуальный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 Юридическое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p>
        </w:tc>
      </w:tr>
      <w:tr w:rsidR="00354DC1" w:rsidRPr="00354DC1" w:rsidTr="00354DC1">
        <w:trPr>
          <w:trHeight w:val="4766"/>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(физическое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 Гражданин,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испрашивающий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 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индивидуального жилищного строительства, личного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подсобного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хозяйства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 Работник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организации,</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предоставлен</w:t>
            </w:r>
            <w:proofErr w:type="gramEnd"/>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постоянное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(бессрочное)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 Работник в муниципальном образовании и 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установленной</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специальности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 Гражданин,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которому</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предоставлено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служебное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помещение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виде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жилого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дома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 Гражданин,</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испрашивающий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 Лицо, у которого изъят участок, который был</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безвозмездного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 Лицо, относящееся к коренным малочисленным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народам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Севера,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Сибири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Дальнего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Востока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Федерации</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основании</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был</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изъят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 Решение суда, на основании которого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327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(индивидуальный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 Лицо, с которым заключен договор на строительство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или реконструкцию объектов недвижимости,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осуществляемые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полностью</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счет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бюджетных средств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 Лицо, испрашивающее участок 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12"/>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охотхозяйственного</w:t>
            </w:r>
            <w:proofErr w:type="spellEnd"/>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лесохозяйственного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 Крестьянское (фермерское) хозяйство,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осуществления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своей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 Лицо, у</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предоставленный</w:t>
            </w:r>
            <w:r w:rsidRPr="00354DC1">
              <w:rPr>
                <w:rFonts w:ascii="Arial" w:eastAsia="Times New Roman" w:hAnsi="Arial" w:cs="Arial"/>
                <w:color w:val="000000" w:themeColor="text1"/>
                <w:spacing w:val="-1"/>
                <w:sz w:val="24"/>
                <w:szCs w:val="24"/>
                <w:lang w:eastAsia="ru-RU"/>
              </w:rPr>
              <w:t xml:space="preserve"> </w:t>
            </w:r>
            <w:proofErr w:type="gramStart"/>
            <w:r w:rsidRPr="00354DC1">
              <w:rPr>
                <w:rFonts w:ascii="Arial" w:eastAsia="Times New Roman" w:hAnsi="Arial" w:cs="Arial"/>
                <w:color w:val="000000" w:themeColor="text1"/>
                <w:sz w:val="24"/>
                <w:szCs w:val="24"/>
                <w:lang w:eastAsia="ru-RU"/>
              </w:rPr>
              <w:t>в</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tc>
      </w:tr>
      <w:tr w:rsidR="00354DC1" w:rsidRPr="00354DC1" w:rsidTr="00354DC1">
        <w:trPr>
          <w:trHeight w:val="11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 Крестьянское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(фермерское) хозяйство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несколькими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гражданами?</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 Крестьянское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одним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гражданином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 Крестьянское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более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гражданами</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27.</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2"/>
                <w:sz w:val="24"/>
                <w:szCs w:val="24"/>
                <w:lang w:eastAsia="ru-RU"/>
              </w:rPr>
              <w:t xml:space="preserve"> </w:t>
            </w:r>
            <w:proofErr w:type="gramStart"/>
            <w:r w:rsidRPr="00354DC1">
              <w:rPr>
                <w:rFonts w:ascii="Arial" w:eastAsia="Times New Roman" w:hAnsi="Arial" w:cs="Arial"/>
                <w:color w:val="000000" w:themeColor="text1"/>
                <w:sz w:val="24"/>
                <w:szCs w:val="24"/>
                <w:lang w:eastAsia="ru-RU"/>
              </w:rPr>
              <w:t>какого</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документа был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27.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28. Решение суда, на основании которого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238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80.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30.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30. Религиозная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31. Религиозная организация, которой предоставлены 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32. Крестьянское (фермерское) хозяйство,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испрашивающее земельный участок для осуществления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своей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33. Лицо,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proofErr w:type="gramStart"/>
            <w:r w:rsidRPr="00354DC1">
              <w:rPr>
                <w:rFonts w:ascii="Arial" w:eastAsia="Times New Roman" w:hAnsi="Arial" w:cs="Arial"/>
                <w:color w:val="000000" w:themeColor="text1"/>
                <w:sz w:val="24"/>
                <w:szCs w:val="24"/>
                <w:lang w:eastAsia="ru-RU"/>
              </w:rPr>
              <w:t>для</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8"/>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охотхозяйственного</w:t>
            </w:r>
            <w:proofErr w:type="spellEnd"/>
            <w:r w:rsidRPr="00354DC1">
              <w:rPr>
                <w:rFonts w:ascii="Arial" w:eastAsia="Times New Roman" w:hAnsi="Arial" w:cs="Arial"/>
                <w:color w:val="000000" w:themeColor="text1"/>
                <w:sz w:val="24"/>
                <w:szCs w:val="24"/>
                <w:lang w:eastAsia="ru-RU"/>
              </w:rPr>
              <w:t>,</w:t>
            </w:r>
          </w:p>
        </w:tc>
      </w:tr>
      <w:tr w:rsidR="00354DC1" w:rsidRPr="00354DC1" w:rsidTr="00354DC1">
        <w:trPr>
          <w:trHeight w:val="6257"/>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лесохозяйственного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 Садовое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огородническое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некоммерческое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товарищество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35. Некоммерческая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организация,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созданная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гражданами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целях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жилищного 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36. Некоммерческая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организация,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созданная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субъектом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 в целях жилищного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 для обеспечения жилыми помещениями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отдельных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категорий граждан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 Община лиц, относящихся к коренным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малочисленным народам Севера, Сибири и Дальнего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Востока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38. Лицо, у</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39. Государственное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учреждение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40. Казенное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предприятие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41. Центр</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исторического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наследия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42. АО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«Почта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России»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43. </w:t>
            </w:r>
            <w:proofErr w:type="gramStart"/>
            <w:r w:rsidRPr="00354DC1">
              <w:rPr>
                <w:rFonts w:ascii="Arial" w:eastAsia="Times New Roman" w:hAnsi="Arial" w:cs="Arial"/>
                <w:color w:val="000000" w:themeColor="text1"/>
                <w:sz w:val="24"/>
                <w:szCs w:val="24"/>
                <w:lang w:eastAsia="ru-RU"/>
              </w:rPr>
              <w:t>Публично-правовая</w:t>
            </w:r>
            <w:proofErr w:type="gramEnd"/>
            <w:r w:rsidRPr="00354DC1">
              <w:rPr>
                <w:rFonts w:ascii="Arial" w:eastAsia="Times New Roman" w:hAnsi="Arial" w:cs="Arial"/>
                <w:color w:val="000000" w:themeColor="text1"/>
                <w:sz w:val="24"/>
                <w:szCs w:val="24"/>
                <w:lang w:eastAsia="ru-RU"/>
              </w:rPr>
              <w:t xml:space="preserve"> компании «Единый заказчик 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сфере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tc>
      </w:tr>
      <w:tr w:rsidR="00354DC1" w:rsidRPr="00354DC1" w:rsidTr="00354DC1">
        <w:trPr>
          <w:trHeight w:val="1190"/>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81.</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45. Строительство объекта</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недвижимости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испрашиваемом участке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завершено?</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44. Строительство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завершено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45. Строительство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завершено</w:t>
            </w:r>
          </w:p>
        </w:tc>
      </w:tr>
      <w:tr w:rsidR="00354DC1" w:rsidRPr="00354DC1" w:rsidTr="00354DC1">
        <w:trPr>
          <w:trHeight w:val="895"/>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82.</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48.</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47.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48.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83.</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заявителя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4"/>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84.</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54. Зарегистрировано 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испрашиваемый</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53.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54.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85.</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57.</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1"/>
                <w:sz w:val="24"/>
                <w:szCs w:val="24"/>
                <w:lang w:eastAsia="ru-RU"/>
              </w:rPr>
              <w:t xml:space="preserve"> </w:t>
            </w:r>
            <w:proofErr w:type="gramStart"/>
            <w:r w:rsidRPr="00354DC1">
              <w:rPr>
                <w:rFonts w:ascii="Arial" w:eastAsia="Times New Roman" w:hAnsi="Arial" w:cs="Arial"/>
                <w:color w:val="000000" w:themeColor="text1"/>
                <w:sz w:val="24"/>
                <w:szCs w:val="24"/>
                <w:lang w:eastAsia="ru-RU"/>
              </w:rPr>
              <w:t>какого</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документа был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56.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57. Решение суда, на основании которого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1053"/>
        </w:trPr>
        <w:tc>
          <w:tcPr>
            <w:tcW w:w="923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Критерии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формирования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вариантов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подуслуги</w:t>
            </w:r>
            <w:proofErr w:type="spellEnd"/>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«Предварительное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согласование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постоянное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(бессрочное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tc>
      </w:tr>
      <w:tr w:rsidR="00354DC1" w:rsidRPr="00354DC1" w:rsidTr="00354DC1">
        <w:trPr>
          <w:trHeight w:val="594"/>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86.</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Кто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услугой?</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Заявитель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Представитель</w:t>
            </w:r>
          </w:p>
        </w:tc>
      </w:tr>
      <w:tr w:rsidR="00354DC1" w:rsidRPr="00354DC1" w:rsidTr="00354DC1">
        <w:trPr>
          <w:trHeight w:val="1192"/>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87.</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Государственное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учреждение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 Казенное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предприятие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 Центр</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исторического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наследия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r>
    </w:tbl>
    <w:p w:rsidR="00354F7A" w:rsidRPr="00354DC1" w:rsidRDefault="00354F7A" w:rsidP="00354DC1">
      <w:pPr>
        <w:ind w:firstLine="709"/>
        <w:rPr>
          <w:rFonts w:ascii="Arial" w:eastAsia="Times New Roman" w:hAnsi="Arial" w:cs="Arial"/>
          <w:bCs/>
          <w:color w:val="000000" w:themeColor="text1"/>
          <w:lang w:eastAsia="ru-RU"/>
        </w:rPr>
      </w:pPr>
    </w:p>
    <w:p w:rsidR="00354F7A" w:rsidRPr="00354DC1" w:rsidRDefault="00354F7A" w:rsidP="00C24D2A">
      <w:pPr>
        <w:autoSpaceDE w:val="0"/>
        <w:autoSpaceDN w:val="0"/>
        <w:adjustRightInd w:val="0"/>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kern w:val="2"/>
        </w:rPr>
        <w:t>Приложение № 2</w:t>
      </w:r>
    </w:p>
    <w:p w:rsidR="00354F7A" w:rsidRPr="00354DC1" w:rsidRDefault="00354F7A" w:rsidP="00C24D2A">
      <w:pPr>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lang w:eastAsia="ru-RU"/>
        </w:rPr>
      </w:pPr>
      <w:r w:rsidRPr="00354DC1">
        <w:rPr>
          <w:rFonts w:ascii="Arial" w:eastAsia="Times New Roman" w:hAnsi="Arial" w:cs="Arial"/>
          <w:bCs/>
          <w:color w:val="000000" w:themeColor="text1"/>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 договора купли-продажи земельного участка, находящегося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ДОГОВОР</w:t>
      </w:r>
      <w:r w:rsidRPr="00354DC1">
        <w:rPr>
          <w:rFonts w:ascii="Arial" w:eastAsia="Times New Roman" w:hAnsi="Arial" w:cs="Arial"/>
          <w:b/>
          <w:bCs/>
          <w:color w:val="000000" w:themeColor="text1"/>
          <w:spacing w:val="-5"/>
          <w:sz w:val="24"/>
          <w:szCs w:val="24"/>
          <w:lang w:eastAsia="ru-RU"/>
        </w:rPr>
        <w:t xml:space="preserve"> </w:t>
      </w:r>
      <w:r w:rsidRPr="00354DC1">
        <w:rPr>
          <w:rFonts w:ascii="Arial" w:eastAsia="Times New Roman" w:hAnsi="Arial" w:cs="Arial"/>
          <w:b/>
          <w:bCs/>
          <w:color w:val="000000" w:themeColor="text1"/>
          <w:sz w:val="24"/>
          <w:szCs w:val="24"/>
          <w:lang w:eastAsia="ru-RU"/>
        </w:rPr>
        <w:t>КУПЛИ-ПРОДАЖИ</w:t>
      </w:r>
      <w:r w:rsidRPr="00354DC1">
        <w:rPr>
          <w:rFonts w:ascii="Arial" w:eastAsia="Times New Roman" w:hAnsi="Arial" w:cs="Arial"/>
          <w:b/>
          <w:bCs/>
          <w:color w:val="000000" w:themeColor="text1"/>
          <w:spacing w:val="-5"/>
          <w:sz w:val="24"/>
          <w:szCs w:val="24"/>
          <w:lang w:eastAsia="ru-RU"/>
        </w:rPr>
        <w:t xml:space="preserve"> </w:t>
      </w:r>
      <w:r w:rsidRPr="00354DC1">
        <w:rPr>
          <w:rFonts w:ascii="Arial" w:eastAsia="Times New Roman" w:hAnsi="Arial" w:cs="Arial"/>
          <w:b/>
          <w:bCs/>
          <w:color w:val="000000" w:themeColor="text1"/>
          <w:sz w:val="24"/>
          <w:szCs w:val="24"/>
          <w:lang w:eastAsia="ru-RU"/>
        </w:rPr>
        <w:t>ЗЕМЕЛЬНОГО</w:t>
      </w:r>
      <w:r w:rsidRPr="00354DC1">
        <w:rPr>
          <w:rFonts w:ascii="Arial" w:eastAsia="Times New Roman" w:hAnsi="Arial" w:cs="Arial"/>
          <w:b/>
          <w:bCs/>
          <w:color w:val="000000" w:themeColor="text1"/>
          <w:spacing w:val="-1"/>
          <w:sz w:val="24"/>
          <w:szCs w:val="24"/>
          <w:lang w:eastAsia="ru-RU"/>
        </w:rPr>
        <w:t xml:space="preserve"> </w:t>
      </w:r>
      <w:r w:rsidRPr="00354DC1">
        <w:rPr>
          <w:rFonts w:ascii="Arial" w:eastAsia="Times New Roman" w:hAnsi="Arial" w:cs="Arial"/>
          <w:b/>
          <w:bCs/>
          <w:color w:val="000000" w:themeColor="text1"/>
          <w:sz w:val="24"/>
          <w:szCs w:val="24"/>
          <w:lang w:eastAsia="ru-RU"/>
        </w:rPr>
        <w:t>УЧАСТКА</w:t>
      </w:r>
      <w:r w:rsidRPr="00354DC1">
        <w:rPr>
          <w:rFonts w:ascii="Arial" w:eastAsia="Times New Roman" w:hAnsi="Arial" w:cs="Arial"/>
          <w:b/>
          <w:bCs/>
          <w:color w:val="000000" w:themeColor="text1"/>
          <w:spacing w:val="-3"/>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 xml:space="preserve">заключения) </w:t>
      </w:r>
      <w:r w:rsidR="00C24D2A">
        <w:rPr>
          <w:rFonts w:ascii="Arial" w:eastAsia="Times New Roman" w:hAnsi="Arial" w:cs="Arial"/>
          <w:color w:val="000000" w:themeColor="text1"/>
          <w:sz w:val="24"/>
          <w:szCs w:val="24"/>
          <w:lang w:eastAsia="ru-RU"/>
        </w:rPr>
        <w:t xml:space="preserve">                                                        «__»__</w:t>
      </w:r>
      <w:r w:rsidRPr="00354DC1">
        <w:rPr>
          <w:rFonts w:ascii="Arial" w:eastAsia="Times New Roman" w:hAnsi="Arial" w:cs="Arial"/>
          <w:color w:val="000000" w:themeColor="text1"/>
          <w:sz w:val="24"/>
          <w:szCs w:val="24"/>
          <w:lang w:eastAsia="ru-RU"/>
        </w:rPr>
        <w:t>_</w:t>
      </w:r>
      <w:r w:rsidR="00C24D2A">
        <w:rPr>
          <w:rFonts w:ascii="Arial" w:eastAsia="Times New Roman" w:hAnsi="Arial" w:cs="Arial"/>
          <w:color w:val="000000" w:themeColor="text1"/>
          <w:sz w:val="24"/>
          <w:szCs w:val="24"/>
          <w:u w:val="single"/>
          <w:lang w:eastAsia="ru-RU"/>
        </w:rPr>
        <w:t xml:space="preserve"> ______</w:t>
      </w:r>
      <w:r w:rsidRPr="00354DC1">
        <w:rPr>
          <w:rFonts w:ascii="Arial" w:eastAsia="Times New Roman" w:hAnsi="Arial" w:cs="Arial"/>
          <w:color w:val="000000" w:themeColor="text1"/>
          <w:sz w:val="24"/>
          <w:szCs w:val="24"/>
          <w:lang w:eastAsia="ru-RU"/>
        </w:rPr>
        <w:t>20</w:t>
      </w:r>
      <w:r w:rsidRPr="00354DC1">
        <w:rPr>
          <w:rFonts w:ascii="Arial" w:eastAsia="Times New Roman" w:hAnsi="Arial" w:cs="Arial"/>
          <w:color w:val="000000" w:themeColor="text1"/>
          <w:spacing w:val="103"/>
          <w:sz w:val="24"/>
          <w:szCs w:val="24"/>
          <w:u w:val="single"/>
          <w:lang w:eastAsia="ru-RU"/>
        </w:rPr>
        <w:t xml:space="preserve"> </w:t>
      </w:r>
      <w:r w:rsidR="00C24D2A">
        <w:rPr>
          <w:rFonts w:ascii="Arial" w:eastAsia="Times New Roman" w:hAnsi="Arial" w:cs="Arial"/>
          <w:color w:val="000000" w:themeColor="text1"/>
          <w:spacing w:val="103"/>
          <w:sz w:val="24"/>
          <w:szCs w:val="24"/>
          <w:u w:val="single"/>
          <w:lang w:eastAsia="ru-RU"/>
        </w:rPr>
        <w:t>_</w:t>
      </w:r>
      <w:r w:rsidRPr="00354DC1">
        <w:rPr>
          <w:rFonts w:ascii="Arial" w:eastAsia="Times New Roman" w:hAnsi="Arial" w:cs="Arial"/>
          <w:color w:val="000000" w:themeColor="text1"/>
          <w:sz w:val="24"/>
          <w:szCs w:val="24"/>
          <w:lang w:eastAsia="ru-RU"/>
        </w:rPr>
        <w:t>г.</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органа)</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лице</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действующего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именуемый</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дальнейшем</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pacing w:val="-1"/>
          <w:sz w:val="24"/>
          <w:szCs w:val="24"/>
          <w:vertAlign w:val="superscript"/>
          <w:lang w:eastAsia="ru-RU"/>
        </w:rPr>
        <w:t>2</w:t>
      </w:r>
      <w:r w:rsidRPr="00354DC1">
        <w:rPr>
          <w:rFonts w:ascii="Arial" w:eastAsia="Times New Roman" w:hAnsi="Arial" w:cs="Arial"/>
          <w:color w:val="000000" w:themeColor="text1"/>
          <w:spacing w:val="-1"/>
          <w:sz w:val="24"/>
          <w:szCs w:val="24"/>
          <w:lang w:eastAsia="ru-RU"/>
        </w:rPr>
        <w:t>, именуемый</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в дальнейшем «Сторона 2», вместе именуемые «Стороны», заключили настоящий Договор</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нижеследующем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(далее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Предмет</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обязуется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передать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 2, а Сторона 2 обязуется принять и оплатить по цене и на условиях 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именуемый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дальнейшем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расположенный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адресу: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площадью</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кв.</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м</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кадастровым</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номером</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категория земель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вид разрешенного использования</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0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00"/>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7"/>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указанных</w:t>
      </w:r>
      <w:r w:rsidRPr="00354DC1">
        <w:rPr>
          <w:rFonts w:ascii="Arial" w:eastAsia="Times New Roman" w:hAnsi="Arial" w:cs="Arial"/>
          <w:color w:val="000000" w:themeColor="text1"/>
          <w:spacing w:val="36"/>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4"/>
          <w:sz w:val="24"/>
          <w:szCs w:val="24"/>
          <w:lang w:eastAsia="ru-RU"/>
        </w:rPr>
        <w:t xml:space="preserve"> </w:t>
      </w:r>
      <w:r w:rsidRPr="00354DC1">
        <w:rPr>
          <w:rFonts w:ascii="Arial" w:eastAsia="Times New Roman" w:hAnsi="Arial" w:cs="Arial"/>
          <w:color w:val="000000" w:themeColor="text1"/>
          <w:sz w:val="24"/>
          <w:szCs w:val="24"/>
          <w:lang w:eastAsia="ru-RU"/>
        </w:rPr>
        <w:t>выписке</w:t>
      </w:r>
      <w:r w:rsidRPr="00354DC1">
        <w:rPr>
          <w:rFonts w:ascii="Arial" w:eastAsia="Times New Roman" w:hAnsi="Arial" w:cs="Arial"/>
          <w:color w:val="000000" w:themeColor="text1"/>
          <w:spacing w:val="37"/>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35"/>
          <w:sz w:val="24"/>
          <w:szCs w:val="24"/>
          <w:lang w:eastAsia="ru-RU"/>
        </w:rPr>
        <w:t xml:space="preserve"> </w:t>
      </w:r>
      <w:r w:rsidRPr="00354DC1">
        <w:rPr>
          <w:rFonts w:ascii="Arial" w:eastAsia="Times New Roman" w:hAnsi="Arial" w:cs="Arial"/>
          <w:color w:val="000000" w:themeColor="text1"/>
          <w:sz w:val="24"/>
          <w:szCs w:val="24"/>
          <w:lang w:eastAsia="ru-RU"/>
        </w:rPr>
        <w:t>Единого</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реестра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(приложение</w:t>
      </w:r>
      <w:r w:rsidRPr="00354DC1">
        <w:rPr>
          <w:rFonts w:ascii="Arial" w:eastAsia="Times New Roman" w:hAnsi="Arial" w:cs="Arial"/>
          <w:color w:val="000000" w:themeColor="text1"/>
          <w:spacing w:val="1"/>
          <w:sz w:val="24"/>
          <w:szCs w:val="24"/>
          <w:lang w:eastAsia="ru-RU"/>
        </w:rPr>
        <w:t xml:space="preserve"> №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настоящему</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Договору).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vertAlign w:val="superscript"/>
          <w:lang w:eastAsia="ru-RU"/>
        </w:rPr>
        <w:t>3</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Переход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подлежит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обязательной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 регистрации в органе, осуществляющем государственную регистрацию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недвижимое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имущество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(далее –</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На</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16"/>
          <w:sz w:val="24"/>
          <w:szCs w:val="24"/>
          <w:lang w:eastAsia="ru-RU"/>
        </w:rPr>
        <w:t xml:space="preserve"> </w:t>
      </w:r>
      <w:r w:rsidRPr="00354DC1">
        <w:rPr>
          <w:rFonts w:ascii="Arial" w:eastAsia="Times New Roman" w:hAnsi="Arial" w:cs="Arial"/>
          <w:color w:val="000000" w:themeColor="text1"/>
          <w:sz w:val="24"/>
          <w:szCs w:val="24"/>
          <w:lang w:eastAsia="ru-RU"/>
        </w:rPr>
        <w:t>находятся</w:t>
      </w:r>
      <w:r w:rsidRPr="00354DC1">
        <w:rPr>
          <w:rFonts w:ascii="Arial" w:eastAsia="Times New Roman" w:hAnsi="Arial" w:cs="Arial"/>
          <w:color w:val="000000" w:themeColor="text1"/>
          <w:spacing w:val="117"/>
          <w:sz w:val="24"/>
          <w:szCs w:val="24"/>
          <w:lang w:eastAsia="ru-RU"/>
        </w:rPr>
        <w:t xml:space="preserve"> </w:t>
      </w:r>
      <w:r w:rsidRPr="00354DC1">
        <w:rPr>
          <w:rFonts w:ascii="Arial" w:eastAsia="Times New Roman" w:hAnsi="Arial" w:cs="Arial"/>
          <w:color w:val="000000" w:themeColor="text1"/>
          <w:sz w:val="24"/>
          <w:szCs w:val="24"/>
          <w:lang w:eastAsia="ru-RU"/>
        </w:rPr>
        <w:t>объекты</w:t>
      </w:r>
      <w:r w:rsidRPr="00354DC1">
        <w:rPr>
          <w:rFonts w:ascii="Arial" w:eastAsia="Times New Roman" w:hAnsi="Arial" w:cs="Arial"/>
          <w:color w:val="000000" w:themeColor="text1"/>
          <w:spacing w:val="119"/>
          <w:sz w:val="24"/>
          <w:szCs w:val="24"/>
          <w:lang w:eastAsia="ru-RU"/>
        </w:rPr>
        <w:t xml:space="preserve"> </w:t>
      </w:r>
      <w:r w:rsidRPr="00354DC1">
        <w:rPr>
          <w:rFonts w:ascii="Arial" w:eastAsia="Times New Roman" w:hAnsi="Arial" w:cs="Arial"/>
          <w:color w:val="000000" w:themeColor="text1"/>
          <w:sz w:val="24"/>
          <w:szCs w:val="24"/>
          <w:lang w:eastAsia="ru-RU"/>
        </w:rPr>
        <w:t>недвижимого</w:t>
      </w:r>
      <w:r w:rsidRPr="00354DC1">
        <w:rPr>
          <w:rFonts w:ascii="Arial" w:eastAsia="Times New Roman" w:hAnsi="Arial" w:cs="Arial"/>
          <w:color w:val="000000" w:themeColor="text1"/>
          <w:spacing w:val="118"/>
          <w:sz w:val="24"/>
          <w:szCs w:val="24"/>
          <w:lang w:eastAsia="ru-RU"/>
        </w:rPr>
        <w:t xml:space="preserve"> </w:t>
      </w:r>
      <w:r w:rsidRPr="00354DC1">
        <w:rPr>
          <w:rFonts w:ascii="Arial" w:eastAsia="Times New Roman" w:hAnsi="Arial" w:cs="Arial"/>
          <w:color w:val="000000" w:themeColor="text1"/>
          <w:sz w:val="24"/>
          <w:szCs w:val="24"/>
          <w:lang w:eastAsia="ru-RU"/>
        </w:rPr>
        <w:t>имущества,</w:t>
      </w:r>
      <w:r w:rsidRPr="00354DC1">
        <w:rPr>
          <w:rFonts w:ascii="Arial" w:eastAsia="Times New Roman" w:hAnsi="Arial" w:cs="Arial"/>
          <w:color w:val="000000" w:themeColor="text1"/>
          <w:spacing w:val="117"/>
          <w:sz w:val="24"/>
          <w:szCs w:val="24"/>
          <w:lang w:eastAsia="ru-RU"/>
        </w:rPr>
        <w:t xml:space="preserve"> </w:t>
      </w:r>
      <w:r w:rsidRPr="00354DC1">
        <w:rPr>
          <w:rFonts w:ascii="Arial" w:eastAsia="Times New Roman" w:hAnsi="Arial" w:cs="Arial"/>
          <w:color w:val="000000" w:themeColor="text1"/>
          <w:sz w:val="24"/>
          <w:szCs w:val="24"/>
          <w:lang w:eastAsia="ru-RU"/>
        </w:rPr>
        <w:t>принадлежащие Стороне 2 на праве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w:t>
      </w:r>
      <w:r w:rsidR="00C24D2A">
        <w:rPr>
          <w:rFonts w:ascii="Arial" w:eastAsia="Times New Roman" w:hAnsi="Arial" w:cs="Arial"/>
          <w:color w:val="000000" w:themeColor="text1"/>
          <w:sz w:val="24"/>
          <w:szCs w:val="24"/>
          <w:lang w:eastAsia="ru-RU"/>
        </w:rPr>
        <w:t>___________________________</w:t>
      </w:r>
    </w:p>
    <w:p w:rsidR="007919B9" w:rsidRPr="00C24D2A" w:rsidRDefault="007919B9" w:rsidP="00354DC1">
      <w:pPr>
        <w:spacing w:after="0" w:line="240" w:lineRule="auto"/>
        <w:ind w:firstLine="709"/>
        <w:jc w:val="center"/>
        <w:rPr>
          <w:rFonts w:ascii="Arial" w:eastAsia="Times New Roman" w:hAnsi="Arial" w:cs="Arial"/>
          <w:color w:val="000000" w:themeColor="text1"/>
          <w:sz w:val="20"/>
          <w:szCs w:val="20"/>
          <w:lang w:eastAsia="ru-RU"/>
        </w:rPr>
      </w:pPr>
      <w:r w:rsidRPr="00C24D2A">
        <w:rPr>
          <w:rFonts w:ascii="Arial" w:eastAsia="Times New Roman" w:hAnsi="Arial" w:cs="Arial"/>
          <w:color w:val="000000" w:themeColor="text1"/>
          <w:sz w:val="20"/>
          <w:szCs w:val="20"/>
          <w:lang w:eastAsia="ru-RU"/>
        </w:rPr>
        <w:t>(наименование</w:t>
      </w:r>
      <w:r w:rsidRPr="00C24D2A">
        <w:rPr>
          <w:rFonts w:ascii="Arial" w:eastAsia="Times New Roman" w:hAnsi="Arial" w:cs="Arial"/>
          <w:color w:val="000000" w:themeColor="text1"/>
          <w:spacing w:val="-4"/>
          <w:sz w:val="20"/>
          <w:szCs w:val="20"/>
          <w:lang w:eastAsia="ru-RU"/>
        </w:rPr>
        <w:t xml:space="preserve"> </w:t>
      </w:r>
      <w:r w:rsidRPr="00C24D2A">
        <w:rPr>
          <w:rFonts w:ascii="Arial" w:eastAsia="Times New Roman" w:hAnsi="Arial" w:cs="Arial"/>
          <w:color w:val="000000" w:themeColor="text1"/>
          <w:sz w:val="20"/>
          <w:szCs w:val="20"/>
          <w:lang w:eastAsia="ru-RU"/>
        </w:rPr>
        <w:t>и</w:t>
      </w:r>
      <w:r w:rsidRPr="00C24D2A">
        <w:rPr>
          <w:rFonts w:ascii="Arial" w:eastAsia="Times New Roman" w:hAnsi="Arial" w:cs="Arial"/>
          <w:color w:val="000000" w:themeColor="text1"/>
          <w:spacing w:val="-6"/>
          <w:sz w:val="20"/>
          <w:szCs w:val="20"/>
          <w:lang w:eastAsia="ru-RU"/>
        </w:rPr>
        <w:t xml:space="preserve"> </w:t>
      </w:r>
      <w:r w:rsidRPr="00C24D2A">
        <w:rPr>
          <w:rFonts w:ascii="Arial" w:eastAsia="Times New Roman" w:hAnsi="Arial" w:cs="Arial"/>
          <w:color w:val="000000" w:themeColor="text1"/>
          <w:sz w:val="20"/>
          <w:szCs w:val="20"/>
          <w:lang w:eastAsia="ru-RU"/>
        </w:rPr>
        <w:t>реквизиты</w:t>
      </w:r>
      <w:r w:rsidRPr="00C24D2A">
        <w:rPr>
          <w:rFonts w:ascii="Arial" w:eastAsia="Times New Roman" w:hAnsi="Arial" w:cs="Arial"/>
          <w:color w:val="000000" w:themeColor="text1"/>
          <w:spacing w:val="-3"/>
          <w:sz w:val="20"/>
          <w:szCs w:val="20"/>
          <w:lang w:eastAsia="ru-RU"/>
        </w:rPr>
        <w:t xml:space="preserve"> </w:t>
      </w:r>
      <w:r w:rsidRPr="00C24D2A">
        <w:rPr>
          <w:rFonts w:ascii="Arial" w:eastAsia="Times New Roman" w:hAnsi="Arial" w:cs="Arial"/>
          <w:color w:val="000000" w:themeColor="text1"/>
          <w:sz w:val="20"/>
          <w:szCs w:val="20"/>
          <w:lang w:eastAsia="ru-RU"/>
        </w:rPr>
        <w:t>правоустанавливающего,</w:t>
      </w:r>
      <w:r w:rsidRPr="00C24D2A">
        <w:rPr>
          <w:rFonts w:ascii="Arial" w:eastAsia="Times New Roman" w:hAnsi="Arial" w:cs="Arial"/>
          <w:color w:val="000000" w:themeColor="text1"/>
          <w:spacing w:val="-4"/>
          <w:sz w:val="20"/>
          <w:szCs w:val="20"/>
          <w:lang w:eastAsia="ru-RU"/>
        </w:rPr>
        <w:t xml:space="preserve"> </w:t>
      </w:r>
      <w:r w:rsidRPr="00C24D2A">
        <w:rPr>
          <w:rFonts w:ascii="Arial" w:eastAsia="Times New Roman" w:hAnsi="Arial" w:cs="Arial"/>
          <w:color w:val="000000" w:themeColor="text1"/>
          <w:sz w:val="20"/>
          <w:szCs w:val="20"/>
          <w:lang w:eastAsia="ru-RU"/>
        </w:rPr>
        <w:t>право подтверждающего</w:t>
      </w:r>
      <w:r w:rsidRPr="00C24D2A">
        <w:rPr>
          <w:rFonts w:ascii="Arial" w:eastAsia="Times New Roman" w:hAnsi="Arial" w:cs="Arial"/>
          <w:color w:val="000000" w:themeColor="text1"/>
          <w:spacing w:val="-3"/>
          <w:sz w:val="20"/>
          <w:szCs w:val="20"/>
          <w:lang w:eastAsia="ru-RU"/>
        </w:rPr>
        <w:t xml:space="preserve"> </w:t>
      </w:r>
      <w:r w:rsidRPr="00C24D2A">
        <w:rPr>
          <w:rFonts w:ascii="Arial" w:eastAsia="Times New Roman" w:hAnsi="Arial" w:cs="Arial"/>
          <w:color w:val="000000" w:themeColor="text1"/>
          <w:sz w:val="20"/>
          <w:szCs w:val="20"/>
          <w:lang w:eastAsia="ru-RU"/>
        </w:rPr>
        <w:t>документа)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w:t>
      </w:r>
      <w:proofErr w:type="gramStart"/>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информация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стороне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участнике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Согласно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w:t>
      </w:r>
      <w:r w:rsidR="00C24D2A">
        <w:rPr>
          <w:rFonts w:ascii="Arial" w:eastAsia="Times New Roman" w:hAnsi="Arial" w:cs="Arial"/>
          <w:color w:val="000000" w:themeColor="text1"/>
          <w:sz w:val="24"/>
          <w:szCs w:val="24"/>
          <w:lang w:eastAsia="ru-RU"/>
        </w:rPr>
        <w:t>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юридическом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ИНН,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ОГРН,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адрес</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(местонахождения),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действующее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имени организации (фамилия, имя и (при наличии) отчество, должность представителя, документ, на 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 указанное 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действует);</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физическом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фамилия,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наличии)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отчество,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год</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рождения,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удостоверяющий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личность,</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ИНН, место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жительства</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3</w:t>
      </w:r>
      <w:proofErr w:type="gramStart"/>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казываются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положения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39.3</w:t>
      </w:r>
      <w:r w:rsidRPr="00354DC1">
        <w:rPr>
          <w:rFonts w:ascii="Arial" w:eastAsia="Times New Roman" w:hAnsi="Arial" w:cs="Arial"/>
          <w:color w:val="000000" w:themeColor="text1"/>
          <w:spacing w:val="-2"/>
          <w:sz w:val="24"/>
          <w:szCs w:val="24"/>
          <w:lang w:eastAsia="ru-RU"/>
        </w:rPr>
        <w:t xml:space="preserve"> </w:t>
      </w:r>
      <w:hyperlink r:id="rId31"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являющиеся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4</w:t>
      </w:r>
      <w:proofErr w:type="gramStart"/>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расположены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капитального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установлены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следующие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обременения:_______________________________________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Части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установлены</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обременения,</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отображены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выписке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 Единого государственного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реестра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r w:rsidRPr="00354DC1">
        <w:rPr>
          <w:rFonts w:ascii="Arial" w:eastAsia="Times New Roman" w:hAnsi="Arial" w:cs="Arial"/>
          <w:color w:val="000000" w:themeColor="text1"/>
          <w:sz w:val="24"/>
          <w:szCs w:val="24"/>
          <w:vertAlign w:val="superscript"/>
          <w:lang w:eastAsia="ru-RU"/>
        </w:rPr>
        <w:t>5</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Цена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порядок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расчетов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Цена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составляет</w:t>
      </w:r>
      <w:r w:rsidRPr="00354DC1">
        <w:rPr>
          <w:rFonts w:ascii="Arial" w:eastAsia="Times New Roman" w:hAnsi="Arial" w:cs="Arial"/>
          <w:color w:val="000000" w:themeColor="text1"/>
          <w:sz w:val="24"/>
          <w:szCs w:val="24"/>
          <w:u w:val="single"/>
          <w:lang w:eastAsia="ru-RU"/>
        </w:rPr>
        <w:t xml:space="preserve"> ________________________________</w:t>
      </w:r>
      <w:proofErr w:type="spellStart"/>
      <w:r w:rsidRPr="00354DC1">
        <w:rPr>
          <w:rFonts w:ascii="Arial" w:eastAsia="Times New Roman" w:hAnsi="Arial" w:cs="Arial"/>
          <w:color w:val="000000" w:themeColor="text1"/>
          <w:sz w:val="24"/>
          <w:szCs w:val="24"/>
          <w:lang w:eastAsia="ru-RU"/>
        </w:rPr>
        <w:t>руб</w:t>
      </w:r>
      <w:proofErr w:type="spell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(цифрами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прописью)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Денежные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средства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сумме,</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указанной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пункте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2.1</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настоящего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 xml:space="preserve">перечисляются Стороной 2 на счет Стороны 1 в следующий </w:t>
      </w:r>
      <w:r w:rsidRPr="00354DC1">
        <w:rPr>
          <w:rFonts w:ascii="Arial" w:eastAsia="Times New Roman" w:hAnsi="Arial" w:cs="Arial"/>
          <w:color w:val="000000" w:themeColor="text1"/>
          <w:spacing w:val="-1"/>
          <w:sz w:val="24"/>
          <w:szCs w:val="24"/>
          <w:lang w:eastAsia="ru-RU"/>
        </w:rPr>
        <w:t>срок: 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следующем порядке:_____________________________________________________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Оплата</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производится</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рублях.</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Сумма</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платежа</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перечисляется</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реквизитам</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z w:val="24"/>
          <w:szCs w:val="24"/>
          <w:u w:val="single"/>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Обязанность Стороны 2 по оплате считается исполненной в момент</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3. Обязанности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обязуется: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срок не позднее пяти рабочих дней со дня получения денежных средств,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указанных в пункте 2.1 Договора, в полном объеме обязан направить в орган регистрации</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прав заявление о государственной регистрации прав с приложением Договора и иных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необходимых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порядке.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получении сведений об изменении реквизитов, указанных в пункте 2.2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письменно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уведомить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изменении</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Сторону</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2.</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обязуется: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Полностью </w:t>
      </w:r>
      <w:proofErr w:type="gramStart"/>
      <w:r w:rsidRPr="00354DC1">
        <w:rPr>
          <w:rFonts w:ascii="Arial" w:eastAsia="Times New Roman" w:hAnsi="Arial" w:cs="Arial"/>
          <w:color w:val="000000" w:themeColor="text1"/>
          <w:sz w:val="24"/>
          <w:szCs w:val="24"/>
          <w:lang w:eastAsia="ru-RU"/>
        </w:rPr>
        <w:t>оплатить цену Участка</w:t>
      </w:r>
      <w:proofErr w:type="gramEnd"/>
      <w:r w:rsidRPr="00354DC1">
        <w:rPr>
          <w:rFonts w:ascii="Arial" w:eastAsia="Times New Roman" w:hAnsi="Arial" w:cs="Arial"/>
          <w:color w:val="000000" w:themeColor="text1"/>
          <w:sz w:val="24"/>
          <w:szCs w:val="24"/>
          <w:lang w:eastAsia="ru-RU"/>
        </w:rPr>
        <w:t xml:space="preserve"> в размере, порядке и сроки, установленные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разделом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88"/>
          <w:sz w:val="24"/>
          <w:szCs w:val="24"/>
          <w:lang w:eastAsia="ru-RU"/>
        </w:rPr>
        <w:t xml:space="preserve"> </w:t>
      </w:r>
      <w:r w:rsidRPr="00354DC1">
        <w:rPr>
          <w:rFonts w:ascii="Arial" w:eastAsia="Times New Roman" w:hAnsi="Arial" w:cs="Arial"/>
          <w:color w:val="000000" w:themeColor="text1"/>
          <w:sz w:val="24"/>
          <w:szCs w:val="24"/>
          <w:lang w:eastAsia="ru-RU"/>
        </w:rPr>
        <w:t>течение</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календарных</w:t>
      </w:r>
      <w:r w:rsidRPr="00354DC1">
        <w:rPr>
          <w:rFonts w:ascii="Arial" w:eastAsia="Times New Roman" w:hAnsi="Arial" w:cs="Arial"/>
          <w:color w:val="000000" w:themeColor="text1"/>
          <w:spacing w:val="23"/>
          <w:sz w:val="24"/>
          <w:szCs w:val="24"/>
          <w:lang w:eastAsia="ru-RU"/>
        </w:rPr>
        <w:t xml:space="preserve"> </w:t>
      </w:r>
      <w:r w:rsidRPr="00354DC1">
        <w:rPr>
          <w:rFonts w:ascii="Arial" w:eastAsia="Times New Roman" w:hAnsi="Arial" w:cs="Arial"/>
          <w:color w:val="000000" w:themeColor="text1"/>
          <w:sz w:val="24"/>
          <w:szCs w:val="24"/>
          <w:lang w:eastAsia="ru-RU"/>
        </w:rPr>
        <w:t>дней</w:t>
      </w:r>
      <w:r w:rsidRPr="00354DC1">
        <w:rPr>
          <w:rFonts w:ascii="Arial" w:eastAsia="Times New Roman" w:hAnsi="Arial" w:cs="Arial"/>
          <w:color w:val="000000" w:themeColor="text1"/>
          <w:spacing w:val="89"/>
          <w:sz w:val="24"/>
          <w:szCs w:val="24"/>
          <w:lang w:eastAsia="ru-RU"/>
        </w:rPr>
        <w:t xml:space="preserve"> </w:t>
      </w:r>
      <w:r w:rsidRPr="00354DC1">
        <w:rPr>
          <w:rFonts w:ascii="Arial" w:eastAsia="Times New Roman" w:hAnsi="Arial" w:cs="Arial"/>
          <w:color w:val="000000" w:themeColor="text1"/>
          <w:sz w:val="24"/>
          <w:szCs w:val="24"/>
          <w:lang w:eastAsia="ru-RU"/>
        </w:rPr>
        <w:t>после</w:t>
      </w:r>
      <w:r w:rsidRPr="00354DC1">
        <w:rPr>
          <w:rFonts w:ascii="Arial" w:eastAsia="Times New Roman" w:hAnsi="Arial" w:cs="Arial"/>
          <w:color w:val="000000" w:themeColor="text1"/>
          <w:spacing w:val="87"/>
          <w:sz w:val="24"/>
          <w:szCs w:val="24"/>
          <w:lang w:eastAsia="ru-RU"/>
        </w:rPr>
        <w:t xml:space="preserve"> </w:t>
      </w:r>
      <w:r w:rsidRPr="00354DC1">
        <w:rPr>
          <w:rFonts w:ascii="Arial" w:eastAsia="Times New Roman" w:hAnsi="Arial" w:cs="Arial"/>
          <w:color w:val="000000" w:themeColor="text1"/>
          <w:sz w:val="24"/>
          <w:szCs w:val="24"/>
          <w:lang w:eastAsia="ru-RU"/>
        </w:rPr>
        <w:t>получения</w:t>
      </w:r>
      <w:r w:rsidRPr="00354DC1">
        <w:rPr>
          <w:rFonts w:ascii="Arial" w:eastAsia="Times New Roman" w:hAnsi="Arial" w:cs="Arial"/>
          <w:color w:val="000000" w:themeColor="text1"/>
          <w:spacing w:val="88"/>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9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90"/>
          <w:sz w:val="24"/>
          <w:szCs w:val="24"/>
          <w:lang w:eastAsia="ru-RU"/>
        </w:rPr>
        <w:t xml:space="preserve"> </w:t>
      </w:r>
      <w:r w:rsidRPr="00354DC1">
        <w:rPr>
          <w:rFonts w:ascii="Arial" w:eastAsia="Times New Roman" w:hAnsi="Arial" w:cs="Arial"/>
          <w:color w:val="000000" w:themeColor="text1"/>
          <w:sz w:val="24"/>
          <w:szCs w:val="24"/>
          <w:lang w:eastAsia="ru-RU"/>
        </w:rPr>
        <w:t>1</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Документов,</w:t>
      </w:r>
      <w:r w:rsidRPr="00354DC1">
        <w:rPr>
          <w:rFonts w:ascii="Arial" w:eastAsia="Times New Roman" w:hAnsi="Arial" w:cs="Arial"/>
          <w:color w:val="000000" w:themeColor="text1"/>
          <w:spacing w:val="21"/>
          <w:sz w:val="24"/>
          <w:szCs w:val="24"/>
          <w:lang w:eastAsia="ru-RU"/>
        </w:rPr>
        <w:t xml:space="preserve"> </w:t>
      </w:r>
      <w:r w:rsidRPr="00354DC1">
        <w:rPr>
          <w:rFonts w:ascii="Arial" w:eastAsia="Times New Roman" w:hAnsi="Arial" w:cs="Arial"/>
          <w:color w:val="000000" w:themeColor="text1"/>
          <w:sz w:val="24"/>
          <w:szCs w:val="24"/>
          <w:lang w:eastAsia="ru-RU"/>
        </w:rPr>
        <w:t>перечисленных</w:t>
      </w:r>
      <w:r w:rsidRPr="00354DC1">
        <w:rPr>
          <w:rFonts w:ascii="Arial" w:eastAsia="Times New Roman" w:hAnsi="Arial" w:cs="Arial"/>
          <w:color w:val="000000" w:themeColor="text1"/>
          <w:spacing w:val="2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z w:val="24"/>
          <w:szCs w:val="24"/>
          <w:lang w:eastAsia="ru-RU"/>
        </w:rPr>
        <w:t>пункте</w:t>
      </w:r>
      <w:r w:rsidRPr="00354DC1">
        <w:rPr>
          <w:rFonts w:ascii="Arial" w:eastAsia="Times New Roman" w:hAnsi="Arial" w:cs="Arial"/>
          <w:color w:val="000000" w:themeColor="text1"/>
          <w:spacing w:val="23"/>
          <w:sz w:val="24"/>
          <w:szCs w:val="24"/>
          <w:lang w:eastAsia="ru-RU"/>
        </w:rPr>
        <w:t xml:space="preserve"> </w:t>
      </w:r>
      <w:r w:rsidRPr="00354DC1">
        <w:rPr>
          <w:rFonts w:ascii="Arial" w:eastAsia="Times New Roman" w:hAnsi="Arial" w:cs="Arial"/>
          <w:color w:val="000000" w:themeColor="text1"/>
          <w:sz w:val="24"/>
          <w:szCs w:val="24"/>
          <w:lang w:eastAsia="ru-RU"/>
        </w:rPr>
        <w:t>3.1.1</w:t>
      </w:r>
      <w:r w:rsidRPr="00354DC1">
        <w:rPr>
          <w:rFonts w:ascii="Arial" w:eastAsia="Times New Roman" w:hAnsi="Arial" w:cs="Arial"/>
          <w:color w:val="000000" w:themeColor="text1"/>
          <w:spacing w:val="2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2"/>
          <w:sz w:val="24"/>
          <w:szCs w:val="24"/>
          <w:lang w:eastAsia="ru-RU"/>
        </w:rPr>
        <w:t xml:space="preserve"> </w:t>
      </w:r>
      <w:r w:rsidRPr="00354DC1">
        <w:rPr>
          <w:rFonts w:ascii="Arial" w:eastAsia="Times New Roman" w:hAnsi="Arial" w:cs="Arial"/>
          <w:color w:val="000000" w:themeColor="text1"/>
          <w:sz w:val="24"/>
          <w:szCs w:val="24"/>
          <w:lang w:eastAsia="ru-RU"/>
        </w:rPr>
        <w:t>направить</w:t>
      </w:r>
      <w:r w:rsidRPr="00354DC1">
        <w:rPr>
          <w:rFonts w:ascii="Arial" w:eastAsia="Times New Roman" w:hAnsi="Arial" w:cs="Arial"/>
          <w:color w:val="000000" w:themeColor="text1"/>
          <w:spacing w:val="20"/>
          <w:sz w:val="24"/>
          <w:szCs w:val="24"/>
          <w:lang w:eastAsia="ru-RU"/>
        </w:rPr>
        <w:t xml:space="preserve"> </w:t>
      </w:r>
      <w:r w:rsidRPr="00354DC1">
        <w:rPr>
          <w:rFonts w:ascii="Arial" w:eastAsia="Times New Roman" w:hAnsi="Arial" w:cs="Arial"/>
          <w:color w:val="000000" w:themeColor="text1"/>
          <w:sz w:val="24"/>
          <w:szCs w:val="24"/>
          <w:lang w:eastAsia="ru-RU"/>
        </w:rPr>
        <w:t>их</w:t>
      </w:r>
      <w:r w:rsidRPr="00354DC1">
        <w:rPr>
          <w:rFonts w:ascii="Arial" w:eastAsia="Times New Roman" w:hAnsi="Arial" w:cs="Arial"/>
          <w:color w:val="000000" w:themeColor="text1"/>
          <w:spacing w:val="2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1"/>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28"/>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прав.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Осуществлять использование Участка в соответствии с </w:t>
      </w:r>
      <w:r w:rsidRPr="00354DC1">
        <w:rPr>
          <w:rFonts w:ascii="Arial" w:eastAsia="Times New Roman" w:hAnsi="Arial" w:cs="Arial"/>
          <w:color w:val="000000" w:themeColor="text1"/>
          <w:spacing w:val="-1"/>
          <w:sz w:val="24"/>
          <w:szCs w:val="24"/>
          <w:lang w:eastAsia="ru-RU"/>
        </w:rPr>
        <w:t>требованиями</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Права,</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обязанности</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ответственность</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Сторон,</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предусмотренные</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настоящим</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Договором,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устанавливаются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действующим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4. Ответственность</w:t>
      </w:r>
      <w:r w:rsidRPr="00354DC1">
        <w:rPr>
          <w:rFonts w:ascii="Arial" w:eastAsia="Times New Roman" w:hAnsi="Arial" w:cs="Arial"/>
          <w:b/>
          <w:color w:val="000000" w:themeColor="text1"/>
          <w:spacing w:val="-5"/>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неисполнение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ненадлежащее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несут ответственность в соответствии с Договором, предусмотренную законодательством</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Ответственность Сторон за нарушение условий Договора, вызванное действием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обстоятельств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непреодолимой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силы,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регулируется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5</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Пункт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1.4</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включается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наличии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установленных</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Участка ограничений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обременений</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5. Рассмотрение</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споров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Все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споры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между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возникающие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разрешаются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6. Заключительные</w:t>
      </w:r>
      <w:r w:rsidRPr="00354DC1">
        <w:rPr>
          <w:rFonts w:ascii="Arial" w:eastAsia="Times New Roman" w:hAnsi="Arial" w:cs="Arial"/>
          <w:b/>
          <w:color w:val="000000" w:themeColor="text1"/>
          <w:spacing w:val="-6"/>
          <w:sz w:val="24"/>
          <w:szCs w:val="24"/>
          <w:lang w:eastAsia="ru-RU"/>
        </w:rPr>
        <w:t xml:space="preserve"> </w:t>
      </w:r>
      <w:r w:rsidRPr="00354DC1">
        <w:rPr>
          <w:rFonts w:ascii="Arial" w:eastAsia="Times New Roman" w:hAnsi="Arial" w:cs="Arial"/>
          <w:b/>
          <w:color w:val="000000" w:themeColor="text1"/>
          <w:sz w:val="24"/>
          <w:szCs w:val="24"/>
          <w:lang w:eastAsia="ru-RU"/>
        </w:rPr>
        <w:t>положения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Любые</w:t>
      </w:r>
      <w:r w:rsidRPr="00354DC1">
        <w:rPr>
          <w:rFonts w:ascii="Arial" w:eastAsia="Times New Roman" w:hAnsi="Arial" w:cs="Arial"/>
          <w:color w:val="000000" w:themeColor="text1"/>
          <w:spacing w:val="27"/>
          <w:sz w:val="24"/>
          <w:szCs w:val="24"/>
          <w:lang w:eastAsia="ru-RU"/>
        </w:rPr>
        <w:t xml:space="preserve"> </w:t>
      </w:r>
      <w:r w:rsidRPr="00354DC1">
        <w:rPr>
          <w:rFonts w:ascii="Arial" w:eastAsia="Times New Roman" w:hAnsi="Arial" w:cs="Arial"/>
          <w:color w:val="000000" w:themeColor="text1"/>
          <w:sz w:val="24"/>
          <w:szCs w:val="24"/>
          <w:lang w:eastAsia="ru-RU"/>
        </w:rPr>
        <w:t>изменения</w:t>
      </w:r>
      <w:r w:rsidRPr="00354DC1">
        <w:rPr>
          <w:rFonts w:ascii="Arial" w:eastAsia="Times New Roman" w:hAnsi="Arial" w:cs="Arial"/>
          <w:color w:val="000000" w:themeColor="text1"/>
          <w:spacing w:val="30"/>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дополнения</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26"/>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19"/>
          <w:sz w:val="24"/>
          <w:szCs w:val="24"/>
          <w:lang w:eastAsia="ru-RU"/>
        </w:rPr>
        <w:t xml:space="preserve"> </w:t>
      </w:r>
      <w:r w:rsidRPr="00354DC1">
        <w:rPr>
          <w:rFonts w:ascii="Arial" w:eastAsia="Times New Roman" w:hAnsi="Arial" w:cs="Arial"/>
          <w:color w:val="000000" w:themeColor="text1"/>
          <w:sz w:val="24"/>
          <w:szCs w:val="24"/>
          <w:lang w:eastAsia="ru-RU"/>
        </w:rPr>
        <w:t>действительны</w:t>
      </w:r>
      <w:r w:rsidRPr="00354DC1">
        <w:rPr>
          <w:rFonts w:ascii="Arial" w:eastAsia="Times New Roman" w:hAnsi="Arial" w:cs="Arial"/>
          <w:color w:val="000000" w:themeColor="text1"/>
          <w:spacing w:val="30"/>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32"/>
          <w:sz w:val="24"/>
          <w:szCs w:val="24"/>
          <w:lang w:eastAsia="ru-RU"/>
        </w:rPr>
        <w:t xml:space="preserve"> </w:t>
      </w:r>
      <w:r w:rsidRPr="00354DC1">
        <w:rPr>
          <w:rFonts w:ascii="Arial" w:eastAsia="Times New Roman" w:hAnsi="Arial" w:cs="Arial"/>
          <w:color w:val="000000" w:themeColor="text1"/>
          <w:sz w:val="24"/>
          <w:szCs w:val="24"/>
          <w:lang w:eastAsia="ru-RU"/>
        </w:rPr>
        <w:t>условии,</w:t>
      </w:r>
      <w:r w:rsidRPr="00354DC1">
        <w:rPr>
          <w:rFonts w:ascii="Arial" w:eastAsia="Times New Roman" w:hAnsi="Arial" w:cs="Arial"/>
          <w:color w:val="000000" w:themeColor="text1"/>
          <w:spacing w:val="37"/>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они</w:t>
      </w:r>
      <w:r w:rsidRPr="00354DC1">
        <w:rPr>
          <w:rFonts w:ascii="Arial" w:eastAsia="Times New Roman" w:hAnsi="Arial" w:cs="Arial"/>
          <w:color w:val="000000" w:themeColor="text1"/>
          <w:spacing w:val="-59"/>
          <w:sz w:val="24"/>
          <w:szCs w:val="24"/>
          <w:lang w:eastAsia="ru-RU"/>
        </w:rPr>
        <w:t xml:space="preserve"> </w:t>
      </w:r>
      <w:r w:rsidRPr="00354DC1">
        <w:rPr>
          <w:rFonts w:ascii="Arial" w:eastAsia="Times New Roman" w:hAnsi="Arial" w:cs="Arial"/>
          <w:color w:val="000000" w:themeColor="text1"/>
          <w:sz w:val="24"/>
          <w:szCs w:val="24"/>
          <w:lang w:eastAsia="ru-RU"/>
        </w:rPr>
        <w:t>совершены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письменной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подписаны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всем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остальном,</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что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предусмотрено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Договором,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руководствуются</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действующим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составлен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3</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(трех)</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экземплярах,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имеющих</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равную</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юридическую</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силу,</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одному</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каждой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один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Приложение: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7. Реквизиты</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подписи</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493A6D" w:rsidP="00354DC1">
      <w:pPr>
        <w:spacing w:after="0" w:line="240" w:lineRule="auto"/>
        <w:ind w:firstLine="709"/>
        <w:jc w:val="both"/>
        <w:rPr>
          <w:rFonts w:ascii="Arial" w:eastAsia="Times New Roman" w:hAnsi="Arial" w:cs="Arial"/>
          <w:color w:val="000000" w:themeColor="text1"/>
          <w:sz w:val="24"/>
          <w:szCs w:val="24"/>
          <w:lang w:eastAsia="ru-RU"/>
        </w:rPr>
      </w:pPr>
      <w:r>
        <w:rPr>
          <w:rFonts w:ascii="Arial" w:hAnsi="Arial" w:cs="Arial"/>
          <w:noProof/>
          <w:color w:val="000000" w:themeColor="text1"/>
          <w:sz w:val="24"/>
          <w:szCs w:val="24"/>
          <w:lang w:eastAsia="ru-RU"/>
        </w:rPr>
        <mc:AlternateContent>
          <mc:Choice Requires="wps">
            <w:drawing>
              <wp:inline distT="0" distB="0" distL="0" distR="0">
                <wp:extent cx="223520" cy="201930"/>
                <wp:effectExtent l="0" t="0" r="0" b="0"/>
                <wp:docPr id="15" name="Прямоугольник 81" descr="data:image/png;base64,iVBORw0KGgoAAAANSUhEUgAAABgAAAAVCAYAAABc6S4mAAAAAXNSR0IArs4c6QAAAARnQU1BAACxjwv8YQUAAAAJcEhZcwAADsMAAA7DAcdvqGQAAAAYSURBVEhLYxgFo2AUjIJRMApGwUgADAwAB/UAAVN3qr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data:image/png;base64,iVBORw0KGgoAAAANSUhEUgAAABgAAAAVCAYAAABc6S4mAAAAAXNSR0IArs4c6QAAAARnQU1BAACxjwv8YQUAAAAJcEhZcwAADsMAAA7DAcdvqGQAAAAYSURBVEhLYxgFo2AUjIJRMApGwUgADAwAB/UAAVN3qr4AAAAASUVORK5CYII=" style="width:17.6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" filled="f" stroked="f">
                <o:lock v:ext="edit" aspectratio="t"/>
                <w10:anchorlock/>
              </v:rect>
            </w:pict>
          </mc:Fallback>
        </mc:AlternateContent>
      </w:r>
      <w:r>
        <w:rPr>
          <w:rFonts w:ascii="Arial" w:hAnsi="Arial" w:cs="Arial"/>
          <w:noProof/>
          <w:color w:val="000000" w:themeColor="text1"/>
          <w:sz w:val="24"/>
          <w:szCs w:val="24"/>
          <w:lang w:eastAsia="ru-RU"/>
        </w:rPr>
        <mc:AlternateContent>
          <mc:Choice Requires="wps">
            <w:drawing>
              <wp:inline distT="0" distB="0" distL="0" distR="0">
                <wp:extent cx="63500" cy="201930"/>
                <wp:effectExtent l="0" t="0" r="3175" b="0"/>
                <wp:docPr id="14" name="Прямоугольник 80"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" filled="f" stroked="f">
                <o:lock v:ext="edit" aspectratio="t"/>
                <w10:anchorlock/>
              </v:rect>
            </w:pict>
          </mc:Fallback>
        </mc:AlternateContent>
      </w:r>
    </w:p>
    <w:p w:rsidR="00354F7A" w:rsidRPr="00354DC1" w:rsidRDefault="007919B9" w:rsidP="00C24D2A">
      <w:pPr>
        <w:autoSpaceDE w:val="0"/>
        <w:autoSpaceDN w:val="0"/>
        <w:adjustRightInd w:val="0"/>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b/>
          <w:bCs/>
          <w:color w:val="000000" w:themeColor="text1"/>
          <w:sz w:val="24"/>
          <w:szCs w:val="24"/>
          <w:lang w:eastAsia="ru-RU"/>
        </w:rPr>
        <w:br w:type="page"/>
      </w:r>
      <w:r w:rsidR="00354F7A" w:rsidRPr="00354DC1">
        <w:rPr>
          <w:rFonts w:ascii="Arial" w:eastAsia="Times New Roman" w:hAnsi="Arial" w:cs="Arial"/>
          <w:color w:val="000000" w:themeColor="text1"/>
          <w:kern w:val="2"/>
        </w:rPr>
        <w:lastRenderedPageBreak/>
        <w:t>Приложение № 3</w:t>
      </w:r>
    </w:p>
    <w:p w:rsidR="00354F7A" w:rsidRPr="00354DC1" w:rsidRDefault="00354F7A" w:rsidP="00C24D2A">
      <w:pPr>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354F7A" w:rsidRPr="00354DC1" w:rsidRDefault="00354F7A" w:rsidP="00354DC1">
      <w:pPr>
        <w:spacing w:after="0" w:line="240" w:lineRule="auto"/>
        <w:ind w:firstLine="709"/>
        <w:jc w:val="both"/>
        <w:rPr>
          <w:rFonts w:ascii="Arial" w:eastAsia="Times New Roman" w:hAnsi="Arial" w:cs="Arial"/>
          <w:color w:val="000000" w:themeColor="text1"/>
          <w:kern w:val="2"/>
        </w:rPr>
      </w:pP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 договора аренды земельного участка, находящегося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торгов</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ДОГОВОР</w:t>
      </w:r>
      <w:r w:rsidRPr="00354DC1">
        <w:rPr>
          <w:rFonts w:ascii="Arial" w:eastAsia="Times New Roman" w:hAnsi="Arial" w:cs="Arial"/>
          <w:b/>
          <w:bCs/>
          <w:color w:val="000000" w:themeColor="text1"/>
          <w:spacing w:val="-3"/>
          <w:sz w:val="24"/>
          <w:szCs w:val="24"/>
          <w:lang w:eastAsia="ru-RU"/>
        </w:rPr>
        <w:t xml:space="preserve"> </w:t>
      </w:r>
      <w:r w:rsidRPr="00354DC1">
        <w:rPr>
          <w:rFonts w:ascii="Arial" w:eastAsia="Times New Roman" w:hAnsi="Arial" w:cs="Arial"/>
          <w:b/>
          <w:bCs/>
          <w:color w:val="000000" w:themeColor="text1"/>
          <w:sz w:val="24"/>
          <w:szCs w:val="24"/>
          <w:lang w:eastAsia="ru-RU"/>
        </w:rPr>
        <w:t>АРЕНДЫ</w:t>
      </w:r>
      <w:r w:rsidRPr="00354DC1">
        <w:rPr>
          <w:rFonts w:ascii="Arial" w:eastAsia="Times New Roman" w:hAnsi="Arial" w:cs="Arial"/>
          <w:b/>
          <w:bCs/>
          <w:color w:val="000000" w:themeColor="text1"/>
          <w:spacing w:val="-3"/>
          <w:sz w:val="24"/>
          <w:szCs w:val="24"/>
          <w:lang w:eastAsia="ru-RU"/>
        </w:rPr>
        <w:t xml:space="preserve"> </w:t>
      </w:r>
      <w:r w:rsidRPr="00354DC1">
        <w:rPr>
          <w:rFonts w:ascii="Arial" w:eastAsia="Times New Roman" w:hAnsi="Arial" w:cs="Arial"/>
          <w:b/>
          <w:bCs/>
          <w:color w:val="000000" w:themeColor="text1"/>
          <w:sz w:val="24"/>
          <w:szCs w:val="24"/>
          <w:lang w:eastAsia="ru-RU"/>
        </w:rPr>
        <w:t>ЗЕМЕЛЬНОГО</w:t>
      </w:r>
      <w:r w:rsidRPr="00354DC1">
        <w:rPr>
          <w:rFonts w:ascii="Arial" w:eastAsia="Times New Roman" w:hAnsi="Arial" w:cs="Arial"/>
          <w:b/>
          <w:bCs/>
          <w:color w:val="000000" w:themeColor="text1"/>
          <w:spacing w:val="-3"/>
          <w:sz w:val="24"/>
          <w:szCs w:val="24"/>
          <w:lang w:eastAsia="ru-RU"/>
        </w:rPr>
        <w:t xml:space="preserve"> </w:t>
      </w:r>
      <w:r w:rsidRPr="00354DC1">
        <w:rPr>
          <w:rFonts w:ascii="Arial" w:eastAsia="Times New Roman" w:hAnsi="Arial" w:cs="Arial"/>
          <w:b/>
          <w:bCs/>
          <w:color w:val="000000" w:themeColor="text1"/>
          <w:sz w:val="24"/>
          <w:szCs w:val="24"/>
          <w:lang w:eastAsia="ru-RU"/>
        </w:rPr>
        <w:t>УЧАСТКА</w:t>
      </w:r>
      <w:r w:rsidRPr="00354DC1">
        <w:rPr>
          <w:rFonts w:ascii="Arial" w:eastAsia="Times New Roman" w:hAnsi="Arial" w:cs="Arial"/>
          <w:b/>
          <w:bCs/>
          <w:color w:val="000000" w:themeColor="text1"/>
          <w:spacing w:val="-4"/>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 xml:space="preserve">заключения) </w:t>
      </w:r>
      <w:r w:rsidR="00C24D2A">
        <w:rPr>
          <w:rFonts w:ascii="Arial" w:eastAsia="Times New Roman" w:hAnsi="Arial" w:cs="Arial"/>
          <w:color w:val="000000" w:themeColor="text1"/>
          <w:sz w:val="24"/>
          <w:szCs w:val="24"/>
          <w:lang w:eastAsia="ru-RU"/>
        </w:rPr>
        <w:t xml:space="preserve">                                                   </w:t>
      </w:r>
      <w:r w:rsidRPr="00354DC1">
        <w:rPr>
          <w:rFonts w:ascii="Arial" w:eastAsia="Times New Roman" w:hAnsi="Arial" w:cs="Arial"/>
          <w:color w:val="000000" w:themeColor="text1"/>
          <w:sz w:val="24"/>
          <w:szCs w:val="24"/>
          <w:lang w:eastAsia="ru-RU"/>
        </w:rPr>
        <w:t>«_</w:t>
      </w:r>
      <w:r w:rsidR="00C24D2A">
        <w:rPr>
          <w:rFonts w:ascii="Arial" w:eastAsia="Times New Roman" w:hAnsi="Arial" w:cs="Arial"/>
          <w:color w:val="000000" w:themeColor="text1"/>
          <w:sz w:val="24"/>
          <w:szCs w:val="24"/>
          <w:u w:val="single"/>
          <w:lang w:eastAsia="ru-RU"/>
        </w:rPr>
        <w:t xml:space="preserve">»          _______ </w:t>
      </w:r>
      <w:r w:rsidRPr="00354DC1">
        <w:rPr>
          <w:rFonts w:ascii="Arial" w:eastAsia="Times New Roman" w:hAnsi="Arial" w:cs="Arial"/>
          <w:color w:val="000000" w:themeColor="text1"/>
          <w:sz w:val="24"/>
          <w:szCs w:val="24"/>
          <w:lang w:eastAsia="ru-RU"/>
        </w:rPr>
        <w:t>20</w:t>
      </w:r>
      <w:r w:rsidRPr="00354DC1">
        <w:rPr>
          <w:rFonts w:ascii="Arial" w:eastAsia="Times New Roman" w:hAnsi="Arial" w:cs="Arial"/>
          <w:color w:val="000000" w:themeColor="text1"/>
          <w:spacing w:val="103"/>
          <w:sz w:val="24"/>
          <w:szCs w:val="24"/>
          <w:u w:val="single"/>
          <w:lang w:eastAsia="ru-RU"/>
        </w:rPr>
        <w:t xml:space="preserve"> </w:t>
      </w:r>
      <w:r w:rsidRPr="00354DC1">
        <w:rPr>
          <w:rFonts w:ascii="Arial" w:eastAsia="Times New Roman" w:hAnsi="Arial" w:cs="Arial"/>
          <w:color w:val="000000" w:themeColor="text1"/>
          <w:sz w:val="24"/>
          <w:szCs w:val="24"/>
          <w:lang w:eastAsia="ru-RU"/>
        </w:rPr>
        <w:t>г.</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w:t>
      </w:r>
      <w:r w:rsidR="00C24D2A">
        <w:rPr>
          <w:rFonts w:ascii="Arial" w:eastAsia="Times New Roman" w:hAnsi="Arial" w:cs="Arial"/>
          <w:color w:val="000000" w:themeColor="text1"/>
          <w:sz w:val="24"/>
          <w:szCs w:val="24"/>
          <w:lang w:eastAsia="ru-RU"/>
        </w:rPr>
        <w:t>__________________________________________________________</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
    <w:p w:rsidR="007919B9" w:rsidRPr="00C24D2A" w:rsidRDefault="007919B9" w:rsidP="00C24D2A">
      <w:pPr>
        <w:spacing w:after="0" w:line="240" w:lineRule="auto"/>
        <w:ind w:firstLine="709"/>
        <w:jc w:val="center"/>
        <w:rPr>
          <w:rFonts w:ascii="Arial" w:eastAsia="Times New Roman" w:hAnsi="Arial" w:cs="Arial"/>
          <w:color w:val="000000" w:themeColor="text1"/>
          <w:sz w:val="20"/>
          <w:szCs w:val="20"/>
          <w:lang w:eastAsia="ru-RU"/>
        </w:rPr>
      </w:pPr>
      <w:r w:rsidRPr="00C24D2A">
        <w:rPr>
          <w:rFonts w:ascii="Arial" w:eastAsia="Times New Roman" w:hAnsi="Arial" w:cs="Arial"/>
          <w:color w:val="000000" w:themeColor="text1"/>
          <w:sz w:val="20"/>
          <w:szCs w:val="20"/>
          <w:lang w:eastAsia="ru-RU"/>
        </w:rPr>
        <w:t>(наименование</w:t>
      </w:r>
      <w:r w:rsidRPr="00C24D2A">
        <w:rPr>
          <w:rFonts w:ascii="Arial" w:eastAsia="Times New Roman" w:hAnsi="Arial" w:cs="Arial"/>
          <w:color w:val="000000" w:themeColor="text1"/>
          <w:spacing w:val="-3"/>
          <w:sz w:val="20"/>
          <w:szCs w:val="20"/>
          <w:lang w:eastAsia="ru-RU"/>
        </w:rPr>
        <w:t xml:space="preserve"> </w:t>
      </w:r>
      <w:r w:rsidRPr="00C24D2A">
        <w:rPr>
          <w:rFonts w:ascii="Arial" w:eastAsia="Times New Roman" w:hAnsi="Arial" w:cs="Arial"/>
          <w:color w:val="000000" w:themeColor="text1"/>
          <w:sz w:val="20"/>
          <w:szCs w:val="20"/>
          <w:lang w:eastAsia="ru-RU"/>
        </w:rPr>
        <w:t>органа)</w:t>
      </w:r>
      <w:r w:rsidR="00C24D2A">
        <w:rPr>
          <w:rFonts w:ascii="Arial" w:eastAsia="Times New Roman" w:hAnsi="Arial" w:cs="Arial"/>
          <w:color w:val="000000" w:themeColor="text1"/>
          <w:sz w:val="20"/>
          <w:szCs w:val="20"/>
          <w:lang w:eastAsia="ru-RU"/>
        </w:rPr>
        <w:t xml:space="preserve"> </w:t>
      </w:r>
      <w:r w:rsidRPr="00C24D2A">
        <w:rPr>
          <w:rFonts w:ascii="Arial" w:eastAsia="Times New Roman" w:hAnsi="Arial" w:cs="Arial"/>
          <w:color w:val="000000" w:themeColor="text1"/>
          <w:sz w:val="20"/>
          <w:szCs w:val="20"/>
          <w:lang w:eastAsia="ru-RU"/>
        </w:rPr>
        <w:t>в</w:t>
      </w:r>
      <w:r w:rsidRPr="00C24D2A">
        <w:rPr>
          <w:rFonts w:ascii="Arial" w:eastAsia="Times New Roman" w:hAnsi="Arial" w:cs="Arial"/>
          <w:color w:val="000000" w:themeColor="text1"/>
          <w:spacing w:val="-6"/>
          <w:sz w:val="20"/>
          <w:szCs w:val="20"/>
          <w:lang w:eastAsia="ru-RU"/>
        </w:rPr>
        <w:t xml:space="preserve"> </w:t>
      </w:r>
      <w:r w:rsidRPr="00C24D2A">
        <w:rPr>
          <w:rFonts w:ascii="Arial" w:eastAsia="Times New Roman" w:hAnsi="Arial" w:cs="Arial"/>
          <w:color w:val="000000" w:themeColor="text1"/>
          <w:sz w:val="20"/>
          <w:szCs w:val="20"/>
          <w:lang w:eastAsia="ru-RU"/>
        </w:rPr>
        <w:t>лице,</w:t>
      </w:r>
    </w:p>
    <w:p w:rsidR="007919B9" w:rsidRPr="00C24D2A" w:rsidRDefault="007919B9" w:rsidP="00354DC1">
      <w:pPr>
        <w:spacing w:after="0" w:line="240" w:lineRule="auto"/>
        <w:ind w:firstLine="709"/>
        <w:jc w:val="center"/>
        <w:rPr>
          <w:rFonts w:ascii="Arial" w:eastAsia="Times New Roman" w:hAnsi="Arial" w:cs="Arial"/>
          <w:color w:val="000000" w:themeColor="text1"/>
          <w:sz w:val="20"/>
          <w:szCs w:val="20"/>
          <w:lang w:eastAsia="ru-RU"/>
        </w:rPr>
      </w:pPr>
      <w:r w:rsidRPr="00C24D2A">
        <w:rPr>
          <w:rFonts w:ascii="Arial" w:eastAsia="Times New Roman" w:hAnsi="Arial" w:cs="Arial"/>
          <w:color w:val="000000" w:themeColor="text1"/>
          <w:sz w:val="20"/>
          <w:szCs w:val="20"/>
          <w:lang w:eastAsia="ru-RU"/>
        </w:rPr>
        <w:t>(указать</w:t>
      </w:r>
      <w:r w:rsidRPr="00C24D2A">
        <w:rPr>
          <w:rFonts w:ascii="Arial" w:eastAsia="Times New Roman" w:hAnsi="Arial" w:cs="Arial"/>
          <w:color w:val="000000" w:themeColor="text1"/>
          <w:spacing w:val="-2"/>
          <w:sz w:val="20"/>
          <w:szCs w:val="20"/>
          <w:lang w:eastAsia="ru-RU"/>
        </w:rPr>
        <w:t xml:space="preserve"> </w:t>
      </w:r>
      <w:r w:rsidRPr="00C24D2A">
        <w:rPr>
          <w:rFonts w:ascii="Arial" w:eastAsia="Times New Roman" w:hAnsi="Arial" w:cs="Arial"/>
          <w:color w:val="000000" w:themeColor="text1"/>
          <w:sz w:val="20"/>
          <w:szCs w:val="20"/>
          <w:lang w:eastAsia="ru-RU"/>
        </w:rPr>
        <w:t>уполномоченное</w:t>
      </w:r>
      <w:r w:rsidRPr="00C24D2A">
        <w:rPr>
          <w:rFonts w:ascii="Arial" w:eastAsia="Times New Roman" w:hAnsi="Arial" w:cs="Arial"/>
          <w:color w:val="000000" w:themeColor="text1"/>
          <w:spacing w:val="-3"/>
          <w:sz w:val="20"/>
          <w:szCs w:val="20"/>
          <w:lang w:eastAsia="ru-RU"/>
        </w:rPr>
        <w:t xml:space="preserve"> </w:t>
      </w:r>
      <w:r w:rsidRPr="00C24D2A">
        <w:rPr>
          <w:rFonts w:ascii="Arial" w:eastAsia="Times New Roman" w:hAnsi="Arial" w:cs="Arial"/>
          <w:color w:val="000000" w:themeColor="text1"/>
          <w:sz w:val="20"/>
          <w:szCs w:val="20"/>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действующего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z w:val="24"/>
          <w:szCs w:val="24"/>
          <w:u w:val="single"/>
          <w:lang w:eastAsia="ru-RU"/>
        </w:rPr>
        <w:t xml:space="preserve"> </w:t>
      </w:r>
      <w:r w:rsidR="00C24D2A">
        <w:rPr>
          <w:rFonts w:ascii="Arial" w:eastAsia="Times New Roman" w:hAnsi="Arial" w:cs="Arial"/>
          <w:color w:val="000000" w:themeColor="text1"/>
          <w:sz w:val="24"/>
          <w:szCs w:val="24"/>
          <w:u w:val="single"/>
          <w:lang w:eastAsia="ru-RU"/>
        </w:rPr>
        <w:t>______________</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именуемый</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дальнейшем</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pacing w:val="-1"/>
          <w:sz w:val="24"/>
          <w:szCs w:val="24"/>
          <w:vertAlign w:val="superscript"/>
          <w:lang w:eastAsia="ru-RU"/>
        </w:rPr>
        <w:t>6</w:t>
      </w:r>
      <w:r w:rsidRPr="00354DC1">
        <w:rPr>
          <w:rFonts w:ascii="Arial" w:eastAsia="Times New Roman" w:hAnsi="Arial" w:cs="Arial"/>
          <w:color w:val="000000" w:themeColor="text1"/>
          <w:spacing w:val="-1"/>
          <w:sz w:val="24"/>
          <w:szCs w:val="24"/>
          <w:lang w:eastAsia="ru-RU"/>
        </w:rPr>
        <w:t>, именуемый</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в дальнейшем «Сторона 2», вместе именуемые «Стороны», заключили настоящий Договор</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нижеследующем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(далее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1. Предмет</w:t>
      </w:r>
      <w:r w:rsidRPr="00354DC1">
        <w:rPr>
          <w:rFonts w:ascii="Arial" w:eastAsia="Times New Roman" w:hAnsi="Arial" w:cs="Arial"/>
          <w:b/>
          <w:color w:val="000000" w:themeColor="text1"/>
          <w:spacing w:val="-7"/>
          <w:sz w:val="24"/>
          <w:szCs w:val="24"/>
          <w:lang w:eastAsia="ru-RU"/>
        </w:rPr>
        <w:t xml:space="preserve"> </w:t>
      </w:r>
      <w:r w:rsidRPr="00354DC1">
        <w:rPr>
          <w:rFonts w:ascii="Arial" w:eastAsia="Times New Roman" w:hAnsi="Arial" w:cs="Arial"/>
          <w:b/>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C24D2A">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По настоящему Договору Сторона 1 обязуется предоставить Стороне 2 за плату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временное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владение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именуемый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дальнейшем</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09"/>
          <w:sz w:val="24"/>
          <w:szCs w:val="24"/>
          <w:lang w:eastAsia="ru-RU"/>
        </w:rPr>
        <w:t xml:space="preserve"> </w:t>
      </w:r>
      <w:r w:rsidRPr="00354DC1">
        <w:rPr>
          <w:rFonts w:ascii="Arial" w:eastAsia="Times New Roman" w:hAnsi="Arial" w:cs="Arial"/>
          <w:color w:val="000000" w:themeColor="text1"/>
          <w:sz w:val="24"/>
          <w:szCs w:val="24"/>
          <w:lang w:eastAsia="ru-RU"/>
        </w:rPr>
        <w:t>расположенный</w:t>
      </w:r>
      <w:r w:rsidRPr="00354DC1">
        <w:rPr>
          <w:rFonts w:ascii="Arial" w:eastAsia="Times New Roman" w:hAnsi="Arial" w:cs="Arial"/>
          <w:color w:val="000000" w:themeColor="text1"/>
          <w:spacing w:val="110"/>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10"/>
          <w:sz w:val="24"/>
          <w:szCs w:val="24"/>
          <w:lang w:eastAsia="ru-RU"/>
        </w:rPr>
        <w:t xml:space="preserve"> </w:t>
      </w:r>
      <w:r w:rsidRPr="00354DC1">
        <w:rPr>
          <w:rFonts w:ascii="Arial" w:eastAsia="Times New Roman" w:hAnsi="Arial" w:cs="Arial"/>
          <w:color w:val="000000" w:themeColor="text1"/>
          <w:sz w:val="24"/>
          <w:szCs w:val="24"/>
          <w:lang w:eastAsia="ru-RU"/>
        </w:rPr>
        <w:t>адресу:</w:t>
      </w:r>
      <w:r w:rsidRPr="00354DC1">
        <w:rPr>
          <w:rFonts w:ascii="Arial" w:eastAsia="Times New Roman" w:hAnsi="Arial" w:cs="Arial"/>
          <w:color w:val="000000" w:themeColor="text1"/>
          <w:spacing w:val="110"/>
          <w:sz w:val="24"/>
          <w:szCs w:val="24"/>
          <w:lang w:eastAsia="ru-RU"/>
        </w:rPr>
        <w:t xml:space="preserve"> </w:t>
      </w:r>
      <w:r w:rsidRPr="00354DC1">
        <w:rPr>
          <w:rFonts w:ascii="Arial" w:eastAsia="Times New Roman" w:hAnsi="Arial" w:cs="Arial"/>
          <w:color w:val="000000" w:themeColor="text1"/>
          <w:sz w:val="24"/>
          <w:szCs w:val="24"/>
          <w:lang w:eastAsia="ru-RU"/>
        </w:rPr>
        <w:t>_</w:t>
      </w:r>
      <w:r w:rsidRPr="00354DC1">
        <w:rPr>
          <w:rFonts w:ascii="Arial" w:eastAsia="Times New Roman" w:hAnsi="Arial" w:cs="Arial"/>
          <w:color w:val="000000" w:themeColor="text1"/>
          <w:sz w:val="24"/>
          <w:szCs w:val="24"/>
          <w:u w:val="single"/>
          <w:lang w:eastAsia="ru-RU"/>
        </w:rPr>
        <w:t xml:space="preserve"> </w:t>
      </w:r>
      <w:r w:rsidR="00C24D2A">
        <w:rPr>
          <w:rFonts w:ascii="Arial" w:eastAsia="Times New Roman" w:hAnsi="Arial" w:cs="Arial"/>
          <w:color w:val="000000" w:themeColor="text1"/>
          <w:sz w:val="24"/>
          <w:szCs w:val="24"/>
          <w:u w:val="single"/>
          <w:lang w:eastAsia="ru-RU"/>
        </w:rPr>
        <w:t>_____________________________________________________________________</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площадь</w:t>
      </w:r>
      <w:proofErr w:type="gramStart"/>
      <w:r w:rsidRPr="00354DC1">
        <w:rPr>
          <w:rFonts w:ascii="Arial" w:eastAsia="Times New Roman" w:hAnsi="Arial" w:cs="Arial"/>
          <w:color w:val="000000" w:themeColor="text1"/>
          <w:sz w:val="24"/>
          <w:szCs w:val="24"/>
          <w:lang w:eastAsia="ru-RU"/>
        </w:rPr>
        <w:t>ю(</w:t>
      </w:r>
      <w:proofErr w:type="gramEnd"/>
      <w:r w:rsidRPr="00354DC1">
        <w:rPr>
          <w:rFonts w:ascii="Arial" w:eastAsia="Times New Roman" w:hAnsi="Arial" w:cs="Arial"/>
          <w:color w:val="000000" w:themeColor="text1"/>
          <w:sz w:val="24"/>
          <w:szCs w:val="24"/>
          <w:u w:val="single"/>
          <w:lang w:eastAsia="ru-RU"/>
        </w:rPr>
        <w:t xml:space="preserve"> </w:t>
      </w:r>
      <w:r w:rsidR="00C24D2A">
        <w:rPr>
          <w:rFonts w:ascii="Arial" w:eastAsia="Times New Roman" w:hAnsi="Arial" w:cs="Arial"/>
          <w:color w:val="000000" w:themeColor="text1"/>
          <w:sz w:val="24"/>
          <w:szCs w:val="24"/>
          <w:u w:val="single"/>
          <w:lang w:eastAsia="ru-RU"/>
        </w:rPr>
        <w:t>_______</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53"/>
          <w:sz w:val="24"/>
          <w:szCs w:val="24"/>
          <w:lang w:eastAsia="ru-RU"/>
        </w:rPr>
        <w:t xml:space="preserve"> </w:t>
      </w:r>
      <w:r w:rsidRPr="00354DC1">
        <w:rPr>
          <w:rFonts w:ascii="Arial" w:eastAsia="Times New Roman" w:hAnsi="Arial" w:cs="Arial"/>
          <w:color w:val="000000" w:themeColor="text1"/>
          <w:sz w:val="24"/>
          <w:szCs w:val="24"/>
          <w:lang w:eastAsia="ru-RU"/>
        </w:rPr>
        <w:t>кв.</w:t>
      </w:r>
      <w:r w:rsidRPr="00354DC1">
        <w:rPr>
          <w:rFonts w:ascii="Arial" w:eastAsia="Times New Roman" w:hAnsi="Arial" w:cs="Arial"/>
          <w:color w:val="000000" w:themeColor="text1"/>
          <w:spacing w:val="52"/>
          <w:sz w:val="24"/>
          <w:szCs w:val="24"/>
          <w:lang w:eastAsia="ru-RU"/>
        </w:rPr>
        <w:t xml:space="preserve"> </w:t>
      </w:r>
      <w:r w:rsidRPr="00354DC1">
        <w:rPr>
          <w:rFonts w:ascii="Arial" w:eastAsia="Times New Roman" w:hAnsi="Arial" w:cs="Arial"/>
          <w:color w:val="000000" w:themeColor="text1"/>
          <w:sz w:val="24"/>
          <w:szCs w:val="24"/>
          <w:lang w:eastAsia="ru-RU"/>
        </w:rPr>
        <w:t>м</w:t>
      </w:r>
      <w:r w:rsidRPr="00354DC1">
        <w:rPr>
          <w:rFonts w:ascii="Arial" w:eastAsia="Times New Roman" w:hAnsi="Arial" w:cs="Arial"/>
          <w:color w:val="000000" w:themeColor="text1"/>
          <w:spacing w:val="5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1"/>
          <w:sz w:val="24"/>
          <w:szCs w:val="24"/>
          <w:lang w:eastAsia="ru-RU"/>
        </w:rPr>
        <w:t xml:space="preserve"> </w:t>
      </w:r>
      <w:r w:rsidRPr="00354DC1">
        <w:rPr>
          <w:rFonts w:ascii="Arial" w:eastAsia="Times New Roman" w:hAnsi="Arial" w:cs="Arial"/>
          <w:color w:val="000000" w:themeColor="text1"/>
          <w:sz w:val="24"/>
          <w:szCs w:val="24"/>
          <w:lang w:eastAsia="ru-RU"/>
        </w:rPr>
        <w:t>кадастровым</w:t>
      </w:r>
      <w:r w:rsidRPr="00354DC1">
        <w:rPr>
          <w:rFonts w:ascii="Arial" w:eastAsia="Times New Roman" w:hAnsi="Arial" w:cs="Arial"/>
          <w:color w:val="000000" w:themeColor="text1"/>
          <w:spacing w:val="52"/>
          <w:sz w:val="24"/>
          <w:szCs w:val="24"/>
          <w:lang w:eastAsia="ru-RU"/>
        </w:rPr>
        <w:t xml:space="preserve"> </w:t>
      </w:r>
      <w:r w:rsidRPr="00354DC1">
        <w:rPr>
          <w:rFonts w:ascii="Arial" w:eastAsia="Times New Roman" w:hAnsi="Arial" w:cs="Arial"/>
          <w:color w:val="000000" w:themeColor="text1"/>
          <w:sz w:val="24"/>
          <w:szCs w:val="24"/>
          <w:lang w:eastAsia="ru-RU"/>
        </w:rPr>
        <w:t>номером</w:t>
      </w:r>
      <w:r w:rsidRPr="00354DC1">
        <w:rPr>
          <w:rFonts w:ascii="Arial" w:eastAsia="Times New Roman" w:hAnsi="Arial" w:cs="Arial"/>
          <w:color w:val="000000" w:themeColor="text1"/>
          <w:sz w:val="24"/>
          <w:szCs w:val="24"/>
          <w:u w:val="single"/>
          <w:lang w:eastAsia="ru-RU"/>
        </w:rPr>
        <w:t xml:space="preserve"> </w:t>
      </w:r>
      <w:r w:rsidR="00C24D2A">
        <w:rPr>
          <w:rFonts w:ascii="Arial" w:eastAsia="Times New Roman" w:hAnsi="Arial" w:cs="Arial"/>
          <w:color w:val="000000" w:themeColor="text1"/>
          <w:sz w:val="24"/>
          <w:szCs w:val="24"/>
          <w:u w:val="single"/>
          <w:lang w:eastAsia="ru-RU"/>
        </w:rPr>
        <w:t>_________________</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категория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земель</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разрешенного</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69"/>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7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68"/>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границах, указанных в выписке из Единого государственного реестра недвижимости об</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(приложение</w:t>
      </w:r>
      <w:r w:rsidRPr="00354DC1">
        <w:rPr>
          <w:rFonts w:ascii="Arial" w:eastAsia="Times New Roman" w:hAnsi="Arial" w:cs="Arial"/>
          <w:color w:val="000000" w:themeColor="text1"/>
          <w:spacing w:val="2"/>
          <w:sz w:val="24"/>
          <w:szCs w:val="24"/>
          <w:lang w:eastAsia="ru-RU"/>
        </w:rPr>
        <w:t xml:space="preserve"> №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настоящему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Договору).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vertAlign w:val="superscript"/>
          <w:lang w:eastAsia="ru-RU"/>
        </w:rPr>
        <w:t>7</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видом</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разрешенного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 Участке находятся следующие объекты недвижимого имущества: ____________________________________________</w:t>
      </w:r>
      <w:r w:rsidR="00C24D2A">
        <w:rPr>
          <w:rFonts w:ascii="Arial" w:eastAsia="Times New Roman" w:hAnsi="Arial" w:cs="Arial"/>
          <w:color w:val="000000" w:themeColor="text1"/>
          <w:sz w:val="24"/>
          <w:szCs w:val="24"/>
          <w:lang w:eastAsia="ru-RU"/>
        </w:rPr>
        <w:t>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установлены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следующие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обременения: ____________________________________________</w:t>
      </w:r>
      <w:r w:rsidR="00C24D2A">
        <w:rPr>
          <w:rFonts w:ascii="Arial" w:eastAsia="Times New Roman" w:hAnsi="Arial" w:cs="Arial"/>
          <w:color w:val="000000" w:themeColor="text1"/>
          <w:sz w:val="24"/>
          <w:szCs w:val="24"/>
          <w:lang w:eastAsia="ru-RU"/>
        </w:rPr>
        <w:t>__________________________</w:t>
      </w:r>
    </w:p>
    <w:p w:rsidR="007919B9" w:rsidRPr="00354DC1" w:rsidRDefault="007919B9" w:rsidP="00C24D2A">
      <w:pPr>
        <w:spacing w:after="0" w:line="240" w:lineRule="auto"/>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6</w:t>
      </w:r>
      <w:proofErr w:type="gramStart"/>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информация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стороне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участнике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о юридическом лице – наименование организации, ИНН, ОГРН, адрес (местонахождения), лицо, действующее от</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имени организации (фамилия, имя и (при наличии) отчество, должность представителя, документ, на 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 указанное 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действует);</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о физическом лице – фамилия, имя и (при наличии) отчество, год рождения, документ, удостоверяющий личность,</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ИНН, место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жительства</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7</w:t>
      </w:r>
      <w:proofErr w:type="gramStart"/>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положения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39.6</w:t>
      </w:r>
      <w:r w:rsidRPr="00354DC1">
        <w:rPr>
          <w:rFonts w:ascii="Arial" w:eastAsia="Times New Roman" w:hAnsi="Arial" w:cs="Arial"/>
          <w:color w:val="000000" w:themeColor="text1"/>
          <w:spacing w:val="-3"/>
          <w:sz w:val="24"/>
          <w:szCs w:val="24"/>
          <w:lang w:eastAsia="ru-RU"/>
        </w:rPr>
        <w:t xml:space="preserve"> </w:t>
      </w:r>
      <w:hyperlink r:id="rId32"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являющиеся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 проведения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8</w:t>
      </w:r>
      <w:proofErr w:type="gramStart"/>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расположены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капитального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493A6D" w:rsidP="00354DC1">
      <w:pPr>
        <w:spacing w:after="0" w:line="240" w:lineRule="auto"/>
        <w:ind w:firstLine="709"/>
        <w:jc w:val="both"/>
        <w:rPr>
          <w:rFonts w:ascii="Arial" w:eastAsia="Times New Roman" w:hAnsi="Arial" w:cs="Arial"/>
          <w:color w:val="000000" w:themeColor="text1"/>
          <w:sz w:val="24"/>
          <w:szCs w:val="24"/>
          <w:lang w:eastAsia="ru-RU"/>
        </w:rPr>
      </w:pPr>
      <w:r>
        <w:rPr>
          <w:rFonts w:ascii="Arial" w:hAnsi="Arial" w:cs="Arial"/>
          <w:noProof/>
          <w:color w:val="000000" w:themeColor="text1"/>
          <w:sz w:val="24"/>
          <w:szCs w:val="24"/>
          <w:lang w:eastAsia="ru-RU"/>
        </w:rPr>
        <mc:AlternateContent>
          <mc:Choice Requires="wps">
            <w:drawing>
              <wp:inline distT="0" distB="0" distL="0" distR="0">
                <wp:extent cx="223520" cy="201930"/>
                <wp:effectExtent l="0" t="0" r="0" b="0"/>
                <wp:docPr id="13" name="Прямоугольник 79" descr="data:image/png;base64,iVBORw0KGgoAAAANSUhEUgAAABgAAAAVCAYAAABc6S4mAAAAAXNSR0IArs4c6QAAAARnQU1BAACxjwv8YQUAAAAJcEhZcwAADsMAAA7DAcdvqGQAAAAYSURBVEhLYxgFo2AUjIJRMApGwUgADAwAB/UAAVN3qr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data:image/png;base64,iVBORw0KGgoAAAANSUhEUgAAABgAAAAVCAYAAABc6S4mAAAAAXNSR0IArs4c6QAAAARnQU1BAACxjwv8YQUAAAAJcEhZcwAADsMAAA7DAcdvqGQAAAAYSURBVEhLYxgFo2AUjIJRMApGwUgADAwAB/UAAVN3qr4AAAAASUVORK5CYII=" style="width:17.6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" filled="f" stroked="f">
                <o:lock v:ext="edit" aspectratio="t"/>
                <w10:anchorlock/>
              </v:rect>
            </w:pict>
          </mc:Fallback>
        </mc:AlternateContent>
      </w:r>
      <w:r>
        <w:rPr>
          <w:rFonts w:ascii="Arial" w:hAnsi="Arial" w:cs="Arial"/>
          <w:noProof/>
          <w:color w:val="000000" w:themeColor="text1"/>
          <w:sz w:val="24"/>
          <w:szCs w:val="24"/>
          <w:lang w:eastAsia="ru-RU"/>
        </w:rPr>
        <mc:AlternateContent>
          <mc:Choice Requires="wps">
            <w:drawing>
              <wp:inline distT="0" distB="0" distL="0" distR="0">
                <wp:extent cx="63500" cy="201930"/>
                <wp:effectExtent l="0" t="0" r="3175" b="0"/>
                <wp:docPr id="12" name="Прямоугольник 78"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NetSdN4AwAAjAYAAA4AAAAAAAAAAAAAAAAALgIAAGRycy9lMm9Eb2MueG1sUEsB&#10;Ai0AFAAGAAgAAAAhAHiF1Y3aAAAAAwEAAA8AAAAAAAAAAAAAAAAA0gUAAGRycy9kb3ducmV2Lnht&#10;bFBLBQYAAAAABAAEAPMAAADZBgAAAAA=&#10;" filled="f" stroked="f">
                <o:lock v:ext="edit" aspectratio="t"/>
                <w10:anchorlock/>
              </v:rect>
            </w:pict>
          </mc:Fallback>
        </mc:AlternateConten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Части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обременения,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отображены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выписке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 Единого государственного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реестра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proofErr w:type="gramStart"/>
      <w:r w:rsidRPr="00354DC1">
        <w:rPr>
          <w:rFonts w:ascii="Arial" w:eastAsia="Times New Roman" w:hAnsi="Arial" w:cs="Arial"/>
          <w:color w:val="000000" w:themeColor="text1"/>
          <w:sz w:val="24"/>
          <w:szCs w:val="24"/>
          <w:vertAlign w:val="superscript"/>
          <w:lang w:eastAsia="ru-RU"/>
        </w:rPr>
        <w:t>9</w:t>
      </w:r>
      <w:proofErr w:type="gram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2. Срок</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C24D2A">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Настоящий</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z w:val="24"/>
          <w:szCs w:val="24"/>
          <w:lang w:eastAsia="ru-RU"/>
        </w:rPr>
        <w:t>заключается</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5"/>
          <w:sz w:val="24"/>
          <w:szCs w:val="24"/>
          <w:lang w:eastAsia="ru-RU"/>
        </w:rPr>
        <w:t xml:space="preserve"> </w:t>
      </w:r>
      <w:r w:rsidR="00C24D2A">
        <w:rPr>
          <w:rFonts w:ascii="Arial" w:eastAsia="Times New Roman" w:hAnsi="Arial" w:cs="Arial"/>
          <w:color w:val="000000" w:themeColor="text1"/>
          <w:sz w:val="24"/>
          <w:szCs w:val="24"/>
          <w:lang w:eastAsia="ru-RU"/>
        </w:rPr>
        <w:t xml:space="preserve">срок </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5"/>
          <w:sz w:val="24"/>
          <w:szCs w:val="24"/>
          <w:lang w:eastAsia="ru-RU"/>
        </w:rPr>
        <w:t xml:space="preserve"> «</w:t>
      </w:r>
      <w:r w:rsidR="00C24D2A">
        <w:rPr>
          <w:rFonts w:ascii="Arial" w:eastAsia="Times New Roman" w:hAnsi="Arial" w:cs="Arial"/>
          <w:color w:val="000000" w:themeColor="text1"/>
          <w:sz w:val="24"/>
          <w:szCs w:val="24"/>
          <w:lang w:eastAsia="ru-RU"/>
        </w:rPr>
        <w:t>»___________</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20</w:t>
      </w:r>
      <w:r w:rsidRPr="00354DC1">
        <w:rPr>
          <w:rFonts w:ascii="Arial" w:eastAsia="Times New Roman" w:hAnsi="Arial" w:cs="Arial"/>
          <w:color w:val="000000" w:themeColor="text1"/>
          <w:spacing w:val="128"/>
          <w:sz w:val="24"/>
          <w:szCs w:val="24"/>
          <w:u w:val="single"/>
          <w:lang w:eastAsia="ru-RU"/>
        </w:rPr>
        <w:t xml:space="preserve"> </w:t>
      </w:r>
      <w:r w:rsidR="00C24D2A">
        <w:rPr>
          <w:rFonts w:ascii="Arial" w:eastAsia="Times New Roman" w:hAnsi="Arial" w:cs="Arial"/>
          <w:color w:val="000000" w:themeColor="text1"/>
          <w:spacing w:val="128"/>
          <w:sz w:val="24"/>
          <w:szCs w:val="24"/>
          <w:u w:val="single"/>
          <w:lang w:eastAsia="ru-RU"/>
        </w:rPr>
        <w:t>__</w:t>
      </w:r>
      <w:r w:rsidRPr="00354DC1">
        <w:rPr>
          <w:rFonts w:ascii="Arial" w:eastAsia="Times New Roman" w:hAnsi="Arial" w:cs="Arial"/>
          <w:color w:val="000000" w:themeColor="text1"/>
          <w:sz w:val="24"/>
          <w:szCs w:val="24"/>
          <w:lang w:eastAsia="ru-RU"/>
        </w:rPr>
        <w:t>года</w:t>
      </w:r>
      <w:r w:rsidRPr="00354DC1">
        <w:rPr>
          <w:rFonts w:ascii="Arial" w:eastAsia="Times New Roman" w:hAnsi="Arial" w:cs="Arial"/>
          <w:color w:val="000000" w:themeColor="text1"/>
          <w:spacing w:val="26"/>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5"/>
          <w:sz w:val="24"/>
          <w:szCs w:val="24"/>
          <w:lang w:eastAsia="ru-RU"/>
        </w:rPr>
        <w:t xml:space="preserve"> «</w:t>
      </w:r>
      <w:r w:rsidR="00C24D2A">
        <w:rPr>
          <w:rFonts w:ascii="Arial" w:eastAsia="Times New Roman" w:hAnsi="Arial" w:cs="Arial"/>
          <w:color w:val="000000" w:themeColor="text1"/>
          <w:sz w:val="24"/>
          <w:szCs w:val="24"/>
          <w:lang w:eastAsia="ru-RU"/>
        </w:rPr>
        <w:t>____»_____________</w:t>
      </w:r>
      <w:r w:rsidRPr="00354DC1">
        <w:rPr>
          <w:rFonts w:ascii="Arial" w:eastAsia="Times New Roman" w:hAnsi="Arial" w:cs="Arial"/>
          <w:color w:val="000000" w:themeColor="text1"/>
          <w:sz w:val="24"/>
          <w:szCs w:val="24"/>
          <w:lang w:eastAsia="ru-RU"/>
        </w:rPr>
        <w:t>20__ года</w:t>
      </w:r>
      <w:r w:rsidRPr="00354DC1">
        <w:rPr>
          <w:rFonts w:ascii="Arial" w:eastAsia="Times New Roman" w:hAnsi="Arial" w:cs="Arial"/>
          <w:color w:val="000000" w:themeColor="text1"/>
          <w:sz w:val="24"/>
          <w:szCs w:val="24"/>
          <w:vertAlign w:val="superscript"/>
          <w:lang w:eastAsia="ru-RU"/>
        </w:rPr>
        <w:t>10</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 участок считается переданным Стороной 1 Стороне 2 и принятым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момента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подписания акта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приема-передачи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Договор считается заключенным с момента передачи Участка. Акт приема-передачи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подписывается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одновременно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подписанием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настоящего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является.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подлежит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осуществляющем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государственную</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регистрацию</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недвижимое</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имущество</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(далее</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z w:val="24"/>
          <w:szCs w:val="24"/>
          <w:vertAlign w:val="superscript"/>
          <w:lang w:eastAsia="ru-RU"/>
        </w:rPr>
        <w:t>11</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3. Арендная</w:t>
      </w:r>
      <w:r w:rsidRPr="00354DC1">
        <w:rPr>
          <w:rFonts w:ascii="Arial" w:eastAsia="Times New Roman" w:hAnsi="Arial" w:cs="Arial"/>
          <w:b/>
          <w:color w:val="000000" w:themeColor="text1"/>
          <w:spacing w:val="-5"/>
          <w:sz w:val="24"/>
          <w:szCs w:val="24"/>
          <w:lang w:eastAsia="ru-RU"/>
        </w:rPr>
        <w:t xml:space="preserve"> </w:t>
      </w:r>
      <w:r w:rsidRPr="00354DC1">
        <w:rPr>
          <w:rFonts w:ascii="Arial" w:eastAsia="Times New Roman" w:hAnsi="Arial" w:cs="Arial"/>
          <w:b/>
          <w:color w:val="000000" w:themeColor="text1"/>
          <w:sz w:val="24"/>
          <w:szCs w:val="24"/>
          <w:lang w:eastAsia="ru-RU"/>
        </w:rPr>
        <w:t>плата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Размер</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ежемесячной</w:t>
      </w:r>
      <w:r w:rsidRPr="00354DC1">
        <w:rPr>
          <w:rFonts w:ascii="Arial" w:eastAsia="Times New Roman" w:hAnsi="Arial" w:cs="Arial"/>
          <w:color w:val="000000" w:themeColor="text1"/>
          <w:spacing w:val="75"/>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76"/>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75"/>
          <w:sz w:val="24"/>
          <w:szCs w:val="24"/>
          <w:lang w:eastAsia="ru-RU"/>
        </w:rPr>
        <w:t xml:space="preserve"> </w:t>
      </w:r>
      <w:r w:rsidRPr="00354DC1">
        <w:rPr>
          <w:rFonts w:ascii="Arial" w:eastAsia="Times New Roman" w:hAnsi="Arial" w:cs="Arial"/>
          <w:color w:val="000000" w:themeColor="text1"/>
          <w:sz w:val="24"/>
          <w:szCs w:val="24"/>
          <w:lang w:eastAsia="ru-RU"/>
        </w:rPr>
        <w:t>арендованный</w:t>
      </w:r>
      <w:r w:rsidRPr="00354DC1">
        <w:rPr>
          <w:rFonts w:ascii="Arial" w:eastAsia="Times New Roman" w:hAnsi="Arial" w:cs="Arial"/>
          <w:color w:val="000000" w:themeColor="text1"/>
          <w:spacing w:val="80"/>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80"/>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76"/>
          <w:sz w:val="24"/>
          <w:szCs w:val="24"/>
          <w:lang w:eastAsia="ru-RU"/>
        </w:rPr>
        <w:t xml:space="preserve"> </w:t>
      </w:r>
      <w:r w:rsidRPr="00354DC1">
        <w:rPr>
          <w:rFonts w:ascii="Arial" w:eastAsia="Times New Roman" w:hAnsi="Arial" w:cs="Arial"/>
          <w:color w:val="000000" w:themeColor="text1"/>
          <w:sz w:val="24"/>
          <w:szCs w:val="24"/>
          <w:lang w:eastAsia="ru-RU"/>
        </w:rPr>
        <w:t>составляет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рублей</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(указать</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период).</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Размер</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арендной</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определен</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приложении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которое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неотъемлемой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частью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Арендная</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плата</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вносится</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позднее</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числа</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каждого</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(указать период) путем перечисления указанной в пункте 3.1 настоящего Договора суммы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перечисляется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реквизитам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_</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Размер</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арендной</w:t>
      </w:r>
      <w:r w:rsidRPr="00354DC1">
        <w:rPr>
          <w:rFonts w:ascii="Arial" w:eastAsia="Times New Roman" w:hAnsi="Arial" w:cs="Arial"/>
          <w:color w:val="000000" w:themeColor="text1"/>
          <w:spacing w:val="75"/>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76"/>
          <w:sz w:val="24"/>
          <w:szCs w:val="24"/>
          <w:lang w:eastAsia="ru-RU"/>
        </w:rPr>
        <w:t xml:space="preserve"> </w:t>
      </w:r>
      <w:r w:rsidRPr="00354DC1">
        <w:rPr>
          <w:rFonts w:ascii="Arial" w:eastAsia="Times New Roman" w:hAnsi="Arial" w:cs="Arial"/>
          <w:color w:val="000000" w:themeColor="text1"/>
          <w:sz w:val="24"/>
          <w:szCs w:val="24"/>
          <w:lang w:eastAsia="ru-RU"/>
        </w:rPr>
        <w:t>изменяется</w:t>
      </w:r>
      <w:r w:rsidRPr="00354DC1">
        <w:rPr>
          <w:rFonts w:ascii="Arial" w:eastAsia="Times New Roman" w:hAnsi="Arial" w:cs="Arial"/>
          <w:color w:val="000000" w:themeColor="text1"/>
          <w:spacing w:val="78"/>
          <w:sz w:val="24"/>
          <w:szCs w:val="24"/>
          <w:lang w:eastAsia="ru-RU"/>
        </w:rPr>
        <w:t xml:space="preserve"> </w:t>
      </w:r>
      <w:r w:rsidRPr="00354DC1">
        <w:rPr>
          <w:rFonts w:ascii="Arial" w:eastAsia="Times New Roman" w:hAnsi="Arial" w:cs="Arial"/>
          <w:color w:val="000000" w:themeColor="text1"/>
          <w:sz w:val="24"/>
          <w:szCs w:val="24"/>
          <w:lang w:eastAsia="ru-RU"/>
        </w:rPr>
        <w:t>ежегодно</w:t>
      </w:r>
      <w:r w:rsidRPr="00354DC1">
        <w:rPr>
          <w:rFonts w:ascii="Arial" w:eastAsia="Times New Roman" w:hAnsi="Arial" w:cs="Arial"/>
          <w:color w:val="000000" w:themeColor="text1"/>
          <w:spacing w:val="75"/>
          <w:sz w:val="24"/>
          <w:szCs w:val="24"/>
          <w:lang w:eastAsia="ru-RU"/>
        </w:rPr>
        <w:t xml:space="preserve"> </w:t>
      </w:r>
      <w:r w:rsidRPr="00354DC1">
        <w:rPr>
          <w:rFonts w:ascii="Arial" w:eastAsia="Times New Roman" w:hAnsi="Arial" w:cs="Arial"/>
          <w:color w:val="000000" w:themeColor="text1"/>
          <w:sz w:val="24"/>
          <w:szCs w:val="24"/>
          <w:lang w:eastAsia="ru-RU"/>
        </w:rPr>
        <w:t>путем</w:t>
      </w:r>
      <w:r w:rsidRPr="00354DC1">
        <w:rPr>
          <w:rFonts w:ascii="Arial" w:eastAsia="Times New Roman" w:hAnsi="Arial" w:cs="Arial"/>
          <w:color w:val="000000" w:themeColor="text1"/>
          <w:spacing w:val="74"/>
          <w:sz w:val="24"/>
          <w:szCs w:val="24"/>
          <w:lang w:eastAsia="ru-RU"/>
        </w:rPr>
        <w:t xml:space="preserve"> </w:t>
      </w:r>
      <w:r w:rsidRPr="00354DC1">
        <w:rPr>
          <w:rFonts w:ascii="Arial" w:eastAsia="Times New Roman" w:hAnsi="Arial" w:cs="Arial"/>
          <w:color w:val="000000" w:themeColor="text1"/>
          <w:sz w:val="24"/>
          <w:szCs w:val="24"/>
          <w:lang w:eastAsia="ru-RU"/>
        </w:rPr>
        <w:t>корректировки</w:t>
      </w:r>
      <w:r w:rsidRPr="00354DC1">
        <w:rPr>
          <w:rFonts w:ascii="Arial" w:eastAsia="Times New Roman" w:hAnsi="Arial" w:cs="Arial"/>
          <w:color w:val="000000" w:themeColor="text1"/>
          <w:spacing w:val="76"/>
          <w:sz w:val="24"/>
          <w:szCs w:val="24"/>
          <w:lang w:eastAsia="ru-RU"/>
        </w:rPr>
        <w:t xml:space="preserve"> </w:t>
      </w:r>
      <w:r w:rsidRPr="00354DC1">
        <w:rPr>
          <w:rFonts w:ascii="Arial" w:eastAsia="Times New Roman" w:hAnsi="Arial" w:cs="Arial"/>
          <w:color w:val="000000" w:themeColor="text1"/>
          <w:sz w:val="24"/>
          <w:szCs w:val="24"/>
          <w:lang w:eastAsia="ru-RU"/>
        </w:rPr>
        <w:t>индекса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инфляции на текущий финансовый год в соответствии </w:t>
      </w:r>
      <w:proofErr w:type="gramStart"/>
      <w:r w:rsidRPr="00354DC1">
        <w:rPr>
          <w:rFonts w:ascii="Arial" w:eastAsia="Times New Roman" w:hAnsi="Arial" w:cs="Arial"/>
          <w:color w:val="000000" w:themeColor="text1"/>
          <w:sz w:val="24"/>
          <w:szCs w:val="24"/>
          <w:lang w:eastAsia="ru-RU"/>
        </w:rPr>
        <w:t>с</w:t>
      </w:r>
      <w:proofErr w:type="gramEnd"/>
      <w:r w:rsidRPr="00354DC1">
        <w:rPr>
          <w:rFonts w:ascii="Arial" w:eastAsia="Times New Roman" w:hAnsi="Arial" w:cs="Arial"/>
          <w:color w:val="000000" w:themeColor="text1"/>
          <w:sz w:val="24"/>
          <w:szCs w:val="24"/>
          <w:lang w:eastAsia="ru-RU"/>
        </w:rPr>
        <w:t xml:space="preserve"> 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соответствующий</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год</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чаще</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одного</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раза</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7"/>
          <w:sz w:val="24"/>
          <w:szCs w:val="24"/>
          <w:lang w:eastAsia="ru-RU"/>
        </w:rPr>
        <w:t xml:space="preserve"> </w:t>
      </w:r>
      <w:r w:rsidRPr="00354DC1">
        <w:rPr>
          <w:rFonts w:ascii="Arial" w:eastAsia="Times New Roman" w:hAnsi="Arial" w:cs="Arial"/>
          <w:color w:val="000000" w:themeColor="text1"/>
          <w:sz w:val="24"/>
          <w:szCs w:val="24"/>
          <w:lang w:eastAsia="ru-RU"/>
        </w:rPr>
        <w:t>год</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(лет)</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изменении</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базовой</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ставки</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арендной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исчисление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уплата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осуществляются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дополнительных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соглашений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 Договору.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Обязательства по оплате по Договору считаются исполненными после внесения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Стороной 2 арендной платы в полном объеме за период, установленный пунктом 3.1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внесении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арендной</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полном</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объеме,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размер</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установлен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3.1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обязательства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считаются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неисполненными.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Датой</w:t>
      </w:r>
      <w:r w:rsidRPr="00354DC1">
        <w:rPr>
          <w:rFonts w:ascii="Arial" w:eastAsia="Times New Roman" w:hAnsi="Arial" w:cs="Arial"/>
          <w:color w:val="000000" w:themeColor="text1"/>
          <w:spacing w:val="69"/>
          <w:sz w:val="24"/>
          <w:szCs w:val="24"/>
          <w:lang w:eastAsia="ru-RU"/>
        </w:rPr>
        <w:t xml:space="preserve"> </w:t>
      </w:r>
      <w:r w:rsidRPr="00354DC1">
        <w:rPr>
          <w:rFonts w:ascii="Arial" w:eastAsia="Times New Roman" w:hAnsi="Arial" w:cs="Arial"/>
          <w:color w:val="000000" w:themeColor="text1"/>
          <w:sz w:val="24"/>
          <w:szCs w:val="24"/>
          <w:lang w:eastAsia="ru-RU"/>
        </w:rPr>
        <w:t>исполнения обязательств по внесению арендной платы является дата</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4. Права</w:t>
      </w:r>
      <w:r w:rsidRPr="00354DC1">
        <w:rPr>
          <w:rFonts w:ascii="Arial" w:eastAsia="Times New Roman" w:hAnsi="Arial" w:cs="Arial"/>
          <w:b/>
          <w:color w:val="000000" w:themeColor="text1"/>
          <w:spacing w:val="-4"/>
          <w:sz w:val="24"/>
          <w:szCs w:val="24"/>
          <w:lang w:eastAsia="ru-RU"/>
        </w:rPr>
        <w:t xml:space="preserve"> </w:t>
      </w:r>
      <w:r w:rsidRPr="00354DC1">
        <w:rPr>
          <w:rFonts w:ascii="Arial" w:eastAsia="Times New Roman" w:hAnsi="Arial" w:cs="Arial"/>
          <w:b/>
          <w:color w:val="000000" w:themeColor="text1"/>
          <w:sz w:val="24"/>
          <w:szCs w:val="24"/>
          <w:lang w:eastAsia="ru-RU"/>
        </w:rPr>
        <w:t>и</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обязанности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имеет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Осуществлять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контроль</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охраны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2.</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беспрепятственный</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доступ</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территорию</w:t>
      </w:r>
      <w:r w:rsidRPr="00354DC1">
        <w:rPr>
          <w:rFonts w:ascii="Arial" w:eastAsia="Times New Roman" w:hAnsi="Arial" w:cs="Arial"/>
          <w:color w:val="000000" w:themeColor="text1"/>
          <w:spacing w:val="19"/>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целью</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осмотра</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предмет соблюдения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условий 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Требовать</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досрочного</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прекращения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50"/>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9"/>
          <w:sz w:val="24"/>
          <w:szCs w:val="24"/>
          <w:lang w:eastAsia="ru-RU"/>
        </w:rPr>
        <w:t xml:space="preserve"> </w:t>
      </w:r>
      <w:r w:rsidRPr="00354DC1">
        <w:rPr>
          <w:rFonts w:ascii="Arial" w:eastAsia="Times New Roman" w:hAnsi="Arial" w:cs="Arial"/>
          <w:color w:val="000000" w:themeColor="text1"/>
          <w:sz w:val="24"/>
          <w:szCs w:val="24"/>
          <w:lang w:eastAsia="ru-RU"/>
        </w:rPr>
        <w:t>случаях,</w:t>
      </w:r>
      <w:r w:rsidRPr="00354DC1">
        <w:rPr>
          <w:rFonts w:ascii="Arial" w:eastAsia="Times New Roman" w:hAnsi="Arial" w:cs="Arial"/>
          <w:color w:val="000000" w:themeColor="text1"/>
          <w:spacing w:val="51"/>
          <w:sz w:val="24"/>
          <w:szCs w:val="24"/>
          <w:lang w:eastAsia="ru-RU"/>
        </w:rPr>
        <w:t xml:space="preserve"> </w:t>
      </w:r>
      <w:r w:rsidRPr="00354DC1">
        <w:rPr>
          <w:rFonts w:ascii="Arial" w:eastAsia="Times New Roman" w:hAnsi="Arial" w:cs="Arial"/>
          <w:color w:val="000000" w:themeColor="text1"/>
          <w:sz w:val="24"/>
          <w:szCs w:val="24"/>
          <w:lang w:eastAsia="ru-RU"/>
        </w:rPr>
        <w:t>установленных</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lastRenderedPageBreak/>
        <w:t>9</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Пункт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1.4</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включается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наличии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установленных</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Участка ограничений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обременений</w:t>
      </w:r>
      <w:r w:rsidRPr="00354DC1">
        <w:rPr>
          <w:rFonts w:ascii="Arial" w:eastAsia="Times New Roman" w:hAnsi="Arial" w:cs="Arial"/>
          <w:color w:val="000000" w:themeColor="text1"/>
          <w:spacing w:val="-48"/>
          <w:sz w:val="24"/>
          <w:szCs w:val="24"/>
          <w:lang w:eastAsia="ru-RU"/>
        </w:rPr>
        <w:t xml:space="preserve"> </w:t>
      </w:r>
      <w:r w:rsidRPr="00354DC1">
        <w:rPr>
          <w:rFonts w:ascii="Arial" w:eastAsia="Times New Roman" w:hAnsi="Arial" w:cs="Arial"/>
          <w:color w:val="000000" w:themeColor="text1"/>
          <w:sz w:val="24"/>
          <w:szCs w:val="24"/>
          <w:vertAlign w:val="superscript"/>
          <w:lang w:eastAsia="ru-RU"/>
        </w:rPr>
        <w:t>10</w:t>
      </w:r>
      <w:r w:rsidRPr="00354DC1">
        <w:rPr>
          <w:rFonts w:ascii="Arial" w:eastAsia="Times New Roman" w:hAnsi="Arial" w:cs="Arial"/>
          <w:color w:val="000000" w:themeColor="text1"/>
          <w:sz w:val="24"/>
          <w:szCs w:val="24"/>
          <w:lang w:eastAsia="ru-RU"/>
        </w:rPr>
        <w:t xml:space="preserve"> Срок договора аренды определяется в соответствии со статьей 39.8 </w:t>
      </w:r>
      <w:hyperlink r:id="rId33"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vertAlign w:val="superscript"/>
          <w:lang w:eastAsia="ru-RU"/>
        </w:rPr>
        <w:t>11</w:t>
      </w:r>
      <w:proofErr w:type="gramStart"/>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w:t>
      </w:r>
      <w:proofErr w:type="gramEnd"/>
      <w:r w:rsidRPr="00354DC1">
        <w:rPr>
          <w:rFonts w:ascii="Arial" w:eastAsia="Times New Roman" w:hAnsi="Arial" w:cs="Arial"/>
          <w:color w:val="000000" w:themeColor="text1"/>
          <w:sz w:val="24"/>
          <w:szCs w:val="24"/>
          <w:lang w:eastAsia="ru-RU"/>
        </w:rPr>
        <w:t>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заключаемых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 срок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менее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года</w:t>
      </w:r>
    </w:p>
    <w:p w:rsidR="007919B9" w:rsidRPr="00354DC1" w:rsidRDefault="00493A6D" w:rsidP="00354DC1">
      <w:pPr>
        <w:spacing w:after="0" w:line="240" w:lineRule="auto"/>
        <w:ind w:firstLine="709"/>
        <w:jc w:val="both"/>
        <w:rPr>
          <w:rFonts w:ascii="Arial" w:eastAsia="Times New Roman" w:hAnsi="Arial" w:cs="Arial"/>
          <w:color w:val="000000" w:themeColor="text1"/>
          <w:sz w:val="24"/>
          <w:szCs w:val="24"/>
          <w:lang w:eastAsia="ru-RU"/>
        </w:rPr>
      </w:pPr>
      <w:r>
        <w:rPr>
          <w:rFonts w:ascii="Arial" w:hAnsi="Arial" w:cs="Arial"/>
          <w:noProof/>
          <w:color w:val="000000" w:themeColor="text1"/>
          <w:sz w:val="24"/>
          <w:szCs w:val="24"/>
          <w:lang w:eastAsia="ru-RU"/>
        </w:rPr>
        <mc:AlternateContent>
          <mc:Choice Requires="wps">
            <w:drawing>
              <wp:inline distT="0" distB="0" distL="0" distR="0">
                <wp:extent cx="223520" cy="201930"/>
                <wp:effectExtent l="0" t="0" r="0" b="0"/>
                <wp:docPr id="11" name="Прямоугольник 77" descr="data:image/png;base64,iVBORw0KGgoAAAANSUhEUgAAABgAAAAVCAYAAABc6S4mAAAAAXNSR0IArs4c6QAAAARnQU1BAACxjwv8YQUAAAAJcEhZcwAADsMAAA7DAcdvqGQAAAAYSURBVEhLYxgFo2AUjIJRMApGwUgADAwAB/UAAVN3qr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data:image/png;base64,iVBORw0KGgoAAAANSUhEUgAAABgAAAAVCAYAAABc6S4mAAAAAXNSR0IArs4c6QAAAARnQU1BAACxjwv8YQUAAAAJcEhZcwAADsMAAA7DAcdvqGQAAAAYSURBVEhLYxgFo2AUjIJRMApGwUgADAwAB/UAAVN3qr4AAAAASUVORK5CYII=" style="width:17.6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" filled="f" stroked="f">
                <o:lock v:ext="edit" aspectratio="t"/>
                <w10:anchorlock/>
              </v:rect>
            </w:pict>
          </mc:Fallback>
        </mc:AlternateContent>
      </w:r>
      <w:r>
        <w:rPr>
          <w:rFonts w:ascii="Arial" w:hAnsi="Arial" w:cs="Arial"/>
          <w:noProof/>
          <w:color w:val="000000" w:themeColor="text1"/>
          <w:sz w:val="24"/>
          <w:szCs w:val="24"/>
          <w:lang w:eastAsia="ru-RU"/>
        </w:rPr>
        <mc:AlternateContent>
          <mc:Choice Requires="wps">
            <w:drawing>
              <wp:inline distT="0" distB="0" distL="0" distR="0">
                <wp:extent cx="63500" cy="201930"/>
                <wp:effectExtent l="0" t="0" r="3175" b="0"/>
                <wp:docPr id="10" name="Прямоугольник 76"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" filled="f" stroked="f">
                <o:lock v:ext="edit" aspectratio="t"/>
                <w10:anchorlock/>
              </v:rect>
            </w:pict>
          </mc:Fallback>
        </mc:AlternateConten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возмещение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убытков,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причиненных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ухудшением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качества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экологической обстановки в результате хозяйственной деятельности Стороны 2, а также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иным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1 обязана: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Выполнять</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полном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все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92"/>
          <w:sz w:val="24"/>
          <w:szCs w:val="24"/>
          <w:lang w:eastAsia="ru-RU"/>
        </w:rPr>
        <w:t xml:space="preserve"> </w:t>
      </w:r>
      <w:r w:rsidRPr="00354DC1">
        <w:rPr>
          <w:rFonts w:ascii="Arial" w:eastAsia="Times New Roman" w:hAnsi="Arial" w:cs="Arial"/>
          <w:color w:val="000000" w:themeColor="text1"/>
          <w:sz w:val="24"/>
          <w:szCs w:val="24"/>
          <w:lang w:eastAsia="ru-RU"/>
        </w:rPr>
        <w:t>течение</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w:t>
      </w:r>
      <w:r w:rsidR="00C24D2A">
        <w:rPr>
          <w:rFonts w:ascii="Arial" w:eastAsia="Times New Roman" w:hAnsi="Arial" w:cs="Arial"/>
          <w:color w:val="000000" w:themeColor="text1"/>
          <w:sz w:val="24"/>
          <w:szCs w:val="24"/>
          <w:lang w:eastAsia="ru-RU"/>
        </w:rPr>
        <w:t>______</w:t>
      </w:r>
      <w:r w:rsidRPr="00354DC1">
        <w:rPr>
          <w:rFonts w:ascii="Arial" w:eastAsia="Times New Roman" w:hAnsi="Arial" w:cs="Arial"/>
          <w:color w:val="000000" w:themeColor="text1"/>
          <w:spacing w:val="26"/>
          <w:sz w:val="24"/>
          <w:szCs w:val="24"/>
          <w:lang w:eastAsia="ru-RU"/>
        </w:rPr>
        <w:t xml:space="preserve"> </w:t>
      </w:r>
      <w:r w:rsidRPr="00354DC1">
        <w:rPr>
          <w:rFonts w:ascii="Arial" w:eastAsia="Times New Roman" w:hAnsi="Arial" w:cs="Arial"/>
          <w:color w:val="000000" w:themeColor="text1"/>
          <w:sz w:val="24"/>
          <w:szCs w:val="24"/>
          <w:lang w:eastAsia="ru-RU"/>
        </w:rPr>
        <w:t>после</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подписания</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Сторонами</w:t>
      </w:r>
      <w:r w:rsidRPr="00354DC1">
        <w:rPr>
          <w:rFonts w:ascii="Arial" w:eastAsia="Times New Roman" w:hAnsi="Arial" w:cs="Arial"/>
          <w:color w:val="000000" w:themeColor="text1"/>
          <w:spacing w:val="27"/>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6"/>
          <w:sz w:val="24"/>
          <w:szCs w:val="24"/>
          <w:lang w:eastAsia="ru-RU"/>
        </w:rPr>
        <w:t xml:space="preserve"> </w:t>
      </w:r>
      <w:r w:rsidRPr="00354DC1">
        <w:rPr>
          <w:rFonts w:ascii="Arial" w:eastAsia="Times New Roman" w:hAnsi="Arial" w:cs="Arial"/>
          <w:color w:val="000000" w:themeColor="text1"/>
          <w:sz w:val="24"/>
          <w:szCs w:val="24"/>
          <w:lang w:eastAsia="ru-RU"/>
        </w:rPr>
        <w:t>передать</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Стороне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Акту</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приема-передачи.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Своевременно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производить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перерасчет</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арендной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56"/>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6"/>
          <w:sz w:val="24"/>
          <w:szCs w:val="24"/>
          <w:lang w:eastAsia="ru-RU"/>
        </w:rPr>
        <w:t xml:space="preserve"> </w:t>
      </w:r>
      <w:r w:rsidRPr="00354DC1">
        <w:rPr>
          <w:rFonts w:ascii="Arial" w:eastAsia="Times New Roman" w:hAnsi="Arial" w:cs="Arial"/>
          <w:color w:val="000000" w:themeColor="text1"/>
          <w:sz w:val="24"/>
          <w:szCs w:val="24"/>
          <w:lang w:eastAsia="ru-RU"/>
        </w:rPr>
        <w:t>своевременно</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информировать об</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2.</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случае прекращения</w:t>
      </w:r>
      <w:r w:rsidRPr="00354DC1">
        <w:rPr>
          <w:rFonts w:ascii="Arial" w:eastAsia="Times New Roman" w:hAnsi="Arial" w:cs="Arial"/>
          <w:color w:val="000000" w:themeColor="text1"/>
          <w:spacing w:val="64"/>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64"/>
          <w:sz w:val="24"/>
          <w:szCs w:val="24"/>
          <w:lang w:eastAsia="ru-RU"/>
        </w:rPr>
        <w:t xml:space="preserve"> </w:t>
      </w:r>
      <w:r w:rsidRPr="00354DC1">
        <w:rPr>
          <w:rFonts w:ascii="Arial" w:eastAsia="Times New Roman" w:hAnsi="Arial" w:cs="Arial"/>
          <w:color w:val="000000" w:themeColor="text1"/>
          <w:sz w:val="24"/>
          <w:szCs w:val="24"/>
          <w:lang w:eastAsia="ru-RU"/>
        </w:rPr>
        <w:t>принять</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Арендатора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64"/>
          <w:sz w:val="24"/>
          <w:szCs w:val="24"/>
          <w:lang w:eastAsia="ru-RU"/>
        </w:rPr>
        <w:t xml:space="preserve"> </w:t>
      </w:r>
      <w:r w:rsidRPr="00354DC1">
        <w:rPr>
          <w:rFonts w:ascii="Arial" w:eastAsia="Times New Roman" w:hAnsi="Arial" w:cs="Arial"/>
          <w:color w:val="000000" w:themeColor="text1"/>
          <w:sz w:val="24"/>
          <w:szCs w:val="24"/>
          <w:lang w:eastAsia="ru-RU"/>
        </w:rPr>
        <w:t>Акту</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приема-передачи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срок.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имеет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Использовать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Сдавать Участок в субаренду, а также передавать свои права и обязанности 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настоящему Договору третьим лицам при письменном уведомлении Стороны 1, если иное</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федеральными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законами</w:t>
      </w:r>
      <w:r w:rsidRPr="00354DC1">
        <w:rPr>
          <w:rFonts w:ascii="Arial" w:eastAsia="Times New Roman" w:hAnsi="Arial" w:cs="Arial"/>
          <w:color w:val="000000" w:themeColor="text1"/>
          <w:sz w:val="24"/>
          <w:szCs w:val="24"/>
          <w:vertAlign w:val="superscript"/>
          <w:lang w:eastAsia="ru-RU"/>
        </w:rPr>
        <w:t>12</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Осуществлять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другие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Использовать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соответствии с</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целью</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 условиями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Своевременно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производить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платежи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землю,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разделом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3</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Соблюдать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экологического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допускать</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действий, приводящих к ухудшению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качественных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характеристик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Проводить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работы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рекультивации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z w:val="24"/>
          <w:szCs w:val="24"/>
          <w:vertAlign w:val="superscript"/>
          <w:lang w:eastAsia="ru-RU"/>
        </w:rPr>
        <w:t>13</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Обеспечивать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свободный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доступ</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граждан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водному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общего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береговой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полосе</w:t>
      </w:r>
      <w:r w:rsidRPr="00354DC1">
        <w:rPr>
          <w:rFonts w:ascii="Arial" w:eastAsia="Times New Roman" w:hAnsi="Arial" w:cs="Arial"/>
          <w:color w:val="000000" w:themeColor="text1"/>
          <w:sz w:val="24"/>
          <w:szCs w:val="24"/>
          <w:vertAlign w:val="superscript"/>
          <w:lang w:eastAsia="ru-RU"/>
        </w:rPr>
        <w:t>14</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Обеспечить Стороне 1 (ее законным представителям), представителям органов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государственного земельного надзора и муниципального земельного контроля доступ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требованию.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Обеспечить в установленном законом порядке государственную регистрацию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 а также всех заключенных в последующем дополнительных соглашений к нему</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течение</w:t>
      </w:r>
      <w:r w:rsidRPr="00354DC1">
        <w:rPr>
          <w:rFonts w:ascii="Arial" w:eastAsia="Times New Roman" w:hAnsi="Arial" w:cs="Arial"/>
          <w:color w:val="000000" w:themeColor="text1"/>
          <w:sz w:val="24"/>
          <w:szCs w:val="24"/>
          <w:u w:val="single"/>
          <w:lang w:eastAsia="ru-RU"/>
        </w:rPr>
        <w:t xml:space="preserve"> </w:t>
      </w:r>
      <w:r w:rsidR="00C24D2A">
        <w:rPr>
          <w:rFonts w:ascii="Arial" w:eastAsia="Times New Roman" w:hAnsi="Arial" w:cs="Arial"/>
          <w:color w:val="000000" w:themeColor="text1"/>
          <w:sz w:val="24"/>
          <w:szCs w:val="24"/>
          <w:lang w:eastAsia="ru-RU"/>
        </w:rPr>
        <w:t>________</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рабочих</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дней</w:t>
      </w:r>
      <w:r w:rsidRPr="00354DC1">
        <w:rPr>
          <w:rFonts w:ascii="Arial" w:eastAsia="Times New Roman" w:hAnsi="Arial" w:cs="Arial"/>
          <w:color w:val="000000" w:themeColor="text1"/>
          <w:spacing w:val="-4"/>
          <w:sz w:val="24"/>
          <w:szCs w:val="24"/>
          <w:lang w:eastAsia="ru-RU"/>
        </w:rPr>
        <w:t xml:space="preserve"> </w:t>
      </w:r>
      <w:proofErr w:type="gramStart"/>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даты</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подписания</w:t>
      </w:r>
      <w:proofErr w:type="gramEnd"/>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либо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соглашений,</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числе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нести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расходы,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необходимые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осуществления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прекращении 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передать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Стороне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 Акту прием</w:t>
      </w:r>
      <w:proofErr w:type="gramStart"/>
      <w:r w:rsidRPr="00354DC1">
        <w:rPr>
          <w:rFonts w:ascii="Arial" w:eastAsia="Times New Roman" w:hAnsi="Arial" w:cs="Arial"/>
          <w:color w:val="000000" w:themeColor="text1"/>
          <w:sz w:val="24"/>
          <w:szCs w:val="24"/>
          <w:lang w:eastAsia="ru-RU"/>
        </w:rPr>
        <w:t>а-</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передачи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срок</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5. Ответственность</w:t>
      </w:r>
      <w:r w:rsidRPr="00354DC1">
        <w:rPr>
          <w:rFonts w:ascii="Arial" w:eastAsia="Times New Roman" w:hAnsi="Arial" w:cs="Arial"/>
          <w:b/>
          <w:color w:val="000000" w:themeColor="text1"/>
          <w:spacing w:val="-5"/>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неисполнение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ненадлежащее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несут ответственность в соответствии с Договором, предусмотренную законодательством</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12</w:t>
      </w:r>
      <w:proofErr w:type="gramStart"/>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w:t>
      </w:r>
      <w:proofErr w:type="gramEnd"/>
      <w:r w:rsidRPr="00354DC1">
        <w:rPr>
          <w:rFonts w:ascii="Arial" w:eastAsia="Times New Roman" w:hAnsi="Arial" w:cs="Arial"/>
          <w:color w:val="000000" w:themeColor="text1"/>
          <w:sz w:val="24"/>
          <w:szCs w:val="24"/>
          <w:lang w:eastAsia="ru-RU"/>
        </w:rPr>
        <w:t>сли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аренды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срок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менее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5</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лет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вместо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слов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письменном уведомлении»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слова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письменном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согласии».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13</w:t>
      </w:r>
      <w:proofErr w:type="gramStart"/>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работ,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связанных</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пользованием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недрами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14</w:t>
      </w:r>
      <w:proofErr w:type="gramStart"/>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расположен 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береговой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полосы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водного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общего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Ответственность Сторон за нарушение условий Договора, вызванное действием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обстоятельств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непреодолимой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силы,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регулируется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6. Рассмотрение</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споров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Все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споры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между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возникающие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разрешаются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7. Расторжение</w:t>
      </w:r>
      <w:r w:rsidRPr="00354DC1">
        <w:rPr>
          <w:rFonts w:ascii="Arial" w:eastAsia="Times New Roman" w:hAnsi="Arial" w:cs="Arial"/>
          <w:b/>
          <w:color w:val="000000" w:themeColor="text1"/>
          <w:spacing w:val="-5"/>
          <w:sz w:val="24"/>
          <w:szCs w:val="24"/>
          <w:lang w:eastAsia="ru-RU"/>
        </w:rPr>
        <w:t xml:space="preserve"> </w:t>
      </w:r>
      <w:r w:rsidRPr="00354DC1">
        <w:rPr>
          <w:rFonts w:ascii="Arial" w:eastAsia="Times New Roman" w:hAnsi="Arial" w:cs="Arial"/>
          <w:b/>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вправе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досрочного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расторжения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случаях,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действующим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Досрочное</w:t>
      </w:r>
      <w:proofErr w:type="gramEnd"/>
      <w:r w:rsidRPr="00354DC1">
        <w:rPr>
          <w:rFonts w:ascii="Arial" w:eastAsia="Times New Roman" w:hAnsi="Arial" w:cs="Arial"/>
          <w:color w:val="000000" w:themeColor="text1"/>
          <w:sz w:val="24"/>
          <w:szCs w:val="24"/>
          <w:lang w:eastAsia="ru-RU"/>
        </w:rPr>
        <w:t xml:space="preserve"> расторжения Договора осуществляется по требованию Стороны 1 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истечении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одного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года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после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уведомления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расторжении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этого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z w:val="24"/>
          <w:szCs w:val="24"/>
          <w:vertAlign w:val="superscript"/>
          <w:lang w:eastAsia="ru-RU"/>
        </w:rPr>
        <w:t>15</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8. Заключительные</w:t>
      </w:r>
      <w:r w:rsidRPr="00354DC1">
        <w:rPr>
          <w:rFonts w:ascii="Arial" w:eastAsia="Times New Roman" w:hAnsi="Arial" w:cs="Arial"/>
          <w:b/>
          <w:color w:val="000000" w:themeColor="text1"/>
          <w:spacing w:val="-6"/>
          <w:sz w:val="24"/>
          <w:szCs w:val="24"/>
          <w:lang w:eastAsia="ru-RU"/>
        </w:rPr>
        <w:t xml:space="preserve"> </w:t>
      </w:r>
      <w:r w:rsidRPr="00354DC1">
        <w:rPr>
          <w:rFonts w:ascii="Arial" w:eastAsia="Times New Roman" w:hAnsi="Arial" w:cs="Arial"/>
          <w:b/>
          <w:color w:val="000000" w:themeColor="text1"/>
          <w:sz w:val="24"/>
          <w:szCs w:val="24"/>
          <w:lang w:eastAsia="ru-RU"/>
        </w:rPr>
        <w:t>положения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Любые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изменения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дополнения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настоящему Договору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действительны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условии,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они совершены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письменной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подписаны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Сторонами.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Во</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всем</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остальном,</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что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предусмотрено</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настоящим</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Договором,</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руководствуются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действующим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Настоящий</w:t>
      </w:r>
      <w:r w:rsidRPr="00354DC1">
        <w:rPr>
          <w:rFonts w:ascii="Arial" w:eastAsia="Times New Roman" w:hAnsi="Arial" w:cs="Arial"/>
          <w:color w:val="000000" w:themeColor="text1"/>
          <w:spacing w:val="4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составлен</w:t>
      </w:r>
      <w:r w:rsidRPr="00354DC1">
        <w:rPr>
          <w:rFonts w:ascii="Arial" w:eastAsia="Times New Roman" w:hAnsi="Arial" w:cs="Arial"/>
          <w:color w:val="000000" w:themeColor="text1"/>
          <w:spacing w:val="4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3</w:t>
      </w:r>
      <w:r w:rsidRPr="00354DC1">
        <w:rPr>
          <w:rFonts w:ascii="Arial" w:eastAsia="Times New Roman" w:hAnsi="Arial" w:cs="Arial"/>
          <w:color w:val="000000" w:themeColor="text1"/>
          <w:spacing w:val="43"/>
          <w:sz w:val="24"/>
          <w:szCs w:val="24"/>
          <w:lang w:eastAsia="ru-RU"/>
        </w:rPr>
        <w:t xml:space="preserve"> </w:t>
      </w:r>
      <w:r w:rsidRPr="00354DC1">
        <w:rPr>
          <w:rFonts w:ascii="Arial" w:eastAsia="Times New Roman" w:hAnsi="Arial" w:cs="Arial"/>
          <w:color w:val="000000" w:themeColor="text1"/>
          <w:sz w:val="24"/>
          <w:szCs w:val="24"/>
          <w:lang w:eastAsia="ru-RU"/>
        </w:rPr>
        <w:t>(трех)</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экземплярах,</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имеющих</w:t>
      </w:r>
      <w:r w:rsidRPr="00354DC1">
        <w:rPr>
          <w:rFonts w:ascii="Arial" w:eastAsia="Times New Roman" w:hAnsi="Arial" w:cs="Arial"/>
          <w:color w:val="000000" w:themeColor="text1"/>
          <w:spacing w:val="41"/>
          <w:sz w:val="24"/>
          <w:szCs w:val="24"/>
          <w:lang w:eastAsia="ru-RU"/>
        </w:rPr>
        <w:t xml:space="preserve"> </w:t>
      </w:r>
      <w:r w:rsidRPr="00354DC1">
        <w:rPr>
          <w:rFonts w:ascii="Arial" w:eastAsia="Times New Roman" w:hAnsi="Arial" w:cs="Arial"/>
          <w:color w:val="000000" w:themeColor="text1"/>
          <w:sz w:val="24"/>
          <w:szCs w:val="24"/>
          <w:lang w:eastAsia="ru-RU"/>
        </w:rPr>
        <w:t>равную</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юридическую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силу,</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одному</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каждой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Сторон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один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Приложение: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9. Реквизиты</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подписи</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15</w:t>
      </w:r>
      <w:proofErr w:type="gramStart"/>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зарезервирован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нужд</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354F7A" w:rsidRPr="00354DC1" w:rsidRDefault="007919B9" w:rsidP="00C24D2A">
      <w:pPr>
        <w:autoSpaceDE w:val="0"/>
        <w:autoSpaceDN w:val="0"/>
        <w:adjustRightInd w:val="0"/>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sz w:val="24"/>
          <w:szCs w:val="24"/>
          <w:lang w:eastAsia="ru-RU"/>
        </w:rPr>
        <w:br w:type="page"/>
      </w:r>
      <w:r w:rsidR="00354F7A" w:rsidRPr="00354DC1">
        <w:rPr>
          <w:rFonts w:ascii="Arial" w:eastAsia="Times New Roman" w:hAnsi="Arial" w:cs="Arial"/>
          <w:color w:val="000000" w:themeColor="text1"/>
          <w:kern w:val="2"/>
        </w:rPr>
        <w:lastRenderedPageBreak/>
        <w:t>Приложение № 4</w:t>
      </w:r>
    </w:p>
    <w:p w:rsidR="00354F7A" w:rsidRPr="00354DC1" w:rsidRDefault="00354F7A" w:rsidP="00C24D2A">
      <w:pPr>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lang w:eastAsia="ru-RU"/>
        </w:rPr>
      </w:pPr>
      <w:r w:rsidRPr="00354DC1">
        <w:rPr>
          <w:rFonts w:ascii="Arial" w:eastAsia="Times New Roman" w:hAnsi="Arial" w:cs="Arial"/>
          <w:bCs/>
          <w:color w:val="000000" w:themeColor="text1"/>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 договора безвозмездного пользования земельным участком,</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находящегося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ДОГОВОР БЕЗВОЗМЕЗДНОГО ПОЛЬЗОВАНИЯ</w:t>
      </w:r>
      <w:r w:rsidRPr="00354DC1">
        <w:rPr>
          <w:rFonts w:ascii="Arial" w:eastAsia="Times New Roman" w:hAnsi="Arial" w:cs="Arial"/>
          <w:b/>
          <w:bCs/>
          <w:color w:val="000000" w:themeColor="text1"/>
          <w:spacing w:val="-62"/>
          <w:sz w:val="24"/>
          <w:szCs w:val="24"/>
          <w:lang w:eastAsia="ru-RU"/>
        </w:rPr>
        <w:t xml:space="preserve"> </w:t>
      </w:r>
      <w:r w:rsidRPr="00354DC1">
        <w:rPr>
          <w:rFonts w:ascii="Arial" w:eastAsia="Times New Roman" w:hAnsi="Arial" w:cs="Arial"/>
          <w:b/>
          <w:bCs/>
          <w:color w:val="000000" w:themeColor="text1"/>
          <w:sz w:val="24"/>
          <w:szCs w:val="24"/>
          <w:lang w:eastAsia="ru-RU"/>
        </w:rPr>
        <w:t>ЗЕМЕЛЬНЫМ</w:t>
      </w:r>
      <w:r w:rsidRPr="00354DC1">
        <w:rPr>
          <w:rFonts w:ascii="Arial" w:eastAsia="Times New Roman" w:hAnsi="Arial" w:cs="Arial"/>
          <w:b/>
          <w:bCs/>
          <w:color w:val="000000" w:themeColor="text1"/>
          <w:spacing w:val="-3"/>
          <w:sz w:val="24"/>
          <w:szCs w:val="24"/>
          <w:lang w:eastAsia="ru-RU"/>
        </w:rPr>
        <w:t xml:space="preserve"> </w:t>
      </w:r>
      <w:r w:rsidRPr="00354DC1">
        <w:rPr>
          <w:rFonts w:ascii="Arial" w:eastAsia="Times New Roman" w:hAnsi="Arial" w:cs="Arial"/>
          <w:b/>
          <w:bCs/>
          <w:color w:val="000000" w:themeColor="text1"/>
          <w:sz w:val="24"/>
          <w:szCs w:val="24"/>
          <w:lang w:eastAsia="ru-RU"/>
        </w:rPr>
        <w:t>УЧАСТКОМ</w:t>
      </w:r>
      <w:r w:rsidRPr="00354DC1">
        <w:rPr>
          <w:rFonts w:ascii="Arial" w:eastAsia="Times New Roman" w:hAnsi="Arial" w:cs="Arial"/>
          <w:b/>
          <w:bCs/>
          <w:color w:val="000000" w:themeColor="text1"/>
          <w:spacing w:val="-6"/>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(место</w:t>
      </w:r>
      <w:r w:rsidRPr="00354DC1">
        <w:rPr>
          <w:rFonts w:ascii="Arial" w:eastAsia="Times New Roman" w:hAnsi="Arial" w:cs="Arial"/>
          <w:color w:val="000000" w:themeColor="text1"/>
          <w:spacing w:val="-3"/>
          <w:sz w:val="24"/>
          <w:szCs w:val="24"/>
          <w:lang w:eastAsia="ru-RU"/>
        </w:rPr>
        <w:t xml:space="preserve"> </w:t>
      </w:r>
      <w:r w:rsidR="00C24D2A">
        <w:rPr>
          <w:rFonts w:ascii="Arial" w:eastAsia="Times New Roman" w:hAnsi="Arial" w:cs="Arial"/>
          <w:color w:val="000000" w:themeColor="text1"/>
          <w:sz w:val="24"/>
          <w:szCs w:val="24"/>
          <w:lang w:eastAsia="ru-RU"/>
        </w:rPr>
        <w:t xml:space="preserve">заключения) </w:t>
      </w:r>
      <w:r w:rsidR="004922C7">
        <w:rPr>
          <w:rFonts w:ascii="Arial" w:eastAsia="Times New Roman" w:hAnsi="Arial" w:cs="Arial"/>
          <w:color w:val="000000" w:themeColor="text1"/>
          <w:sz w:val="24"/>
          <w:szCs w:val="24"/>
          <w:lang w:eastAsia="ru-RU"/>
        </w:rPr>
        <w:t xml:space="preserve">                                    </w:t>
      </w:r>
      <w:r w:rsidR="00C24D2A">
        <w:rPr>
          <w:rFonts w:ascii="Arial" w:eastAsia="Times New Roman" w:hAnsi="Arial" w:cs="Arial"/>
          <w:color w:val="000000" w:themeColor="text1"/>
          <w:sz w:val="24"/>
          <w:szCs w:val="24"/>
          <w:lang w:eastAsia="ru-RU"/>
        </w:rPr>
        <w:t>«______»__________</w:t>
      </w:r>
      <w:r w:rsidRPr="00354DC1">
        <w:rPr>
          <w:rFonts w:ascii="Arial" w:eastAsia="Times New Roman" w:hAnsi="Arial" w:cs="Arial"/>
          <w:color w:val="000000" w:themeColor="text1"/>
          <w:sz w:val="24"/>
          <w:szCs w:val="24"/>
          <w:lang w:eastAsia="ru-RU"/>
        </w:rPr>
        <w:t>20</w:t>
      </w:r>
      <w:r w:rsidRPr="00354DC1">
        <w:rPr>
          <w:rFonts w:ascii="Arial" w:eastAsia="Times New Roman" w:hAnsi="Arial" w:cs="Arial"/>
          <w:color w:val="000000" w:themeColor="text1"/>
          <w:spacing w:val="103"/>
          <w:sz w:val="24"/>
          <w:szCs w:val="24"/>
          <w:u w:val="single"/>
          <w:lang w:eastAsia="ru-RU"/>
        </w:rPr>
        <w:t xml:space="preserve"> </w:t>
      </w:r>
      <w:r w:rsidR="004922C7">
        <w:rPr>
          <w:rFonts w:ascii="Arial" w:eastAsia="Times New Roman" w:hAnsi="Arial" w:cs="Arial"/>
          <w:color w:val="000000" w:themeColor="text1"/>
          <w:spacing w:val="103"/>
          <w:sz w:val="24"/>
          <w:szCs w:val="24"/>
          <w:u w:val="single"/>
          <w:lang w:eastAsia="ru-RU"/>
        </w:rPr>
        <w:t>____</w:t>
      </w:r>
      <w:r w:rsidRPr="00354DC1">
        <w:rPr>
          <w:rFonts w:ascii="Arial" w:eastAsia="Times New Roman" w:hAnsi="Arial" w:cs="Arial"/>
          <w:color w:val="000000" w:themeColor="text1"/>
          <w:sz w:val="24"/>
          <w:szCs w:val="24"/>
          <w:lang w:eastAsia="ru-RU"/>
        </w:rPr>
        <w:t>г.</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w:t>
      </w:r>
      <w:r w:rsidR="004922C7">
        <w:rPr>
          <w:rFonts w:ascii="Arial" w:eastAsia="Times New Roman" w:hAnsi="Arial" w:cs="Arial"/>
          <w:color w:val="000000" w:themeColor="text1"/>
          <w:sz w:val="24"/>
          <w:szCs w:val="24"/>
          <w:lang w:eastAsia="ru-RU"/>
        </w:rPr>
        <w:t>_______________________</w:t>
      </w:r>
      <w:r w:rsidRPr="00354DC1">
        <w:rPr>
          <w:rFonts w:ascii="Arial" w:eastAsia="Times New Roman" w:hAnsi="Arial" w:cs="Arial"/>
          <w:color w:val="000000" w:themeColor="text1"/>
          <w:sz w:val="24"/>
          <w:szCs w:val="24"/>
          <w:lang w:eastAsia="ru-RU"/>
        </w:rPr>
        <w:t>,</w:t>
      </w:r>
    </w:p>
    <w:p w:rsidR="007919B9" w:rsidRPr="004922C7" w:rsidRDefault="007919B9" w:rsidP="00354DC1">
      <w:pPr>
        <w:spacing w:after="0" w:line="240" w:lineRule="auto"/>
        <w:ind w:firstLine="709"/>
        <w:jc w:val="center"/>
        <w:rPr>
          <w:rFonts w:ascii="Arial" w:eastAsia="Times New Roman" w:hAnsi="Arial" w:cs="Arial"/>
          <w:color w:val="000000" w:themeColor="text1"/>
          <w:sz w:val="20"/>
          <w:szCs w:val="20"/>
          <w:lang w:eastAsia="ru-RU"/>
        </w:rPr>
      </w:pPr>
      <w:r w:rsidRPr="004922C7">
        <w:rPr>
          <w:rFonts w:ascii="Arial" w:eastAsia="Times New Roman" w:hAnsi="Arial" w:cs="Arial"/>
          <w:color w:val="000000" w:themeColor="text1"/>
          <w:sz w:val="20"/>
          <w:szCs w:val="20"/>
          <w:lang w:eastAsia="ru-RU"/>
        </w:rPr>
        <w:t>(наименование</w:t>
      </w:r>
      <w:r w:rsidRPr="004922C7">
        <w:rPr>
          <w:rFonts w:ascii="Arial" w:eastAsia="Times New Roman" w:hAnsi="Arial" w:cs="Arial"/>
          <w:color w:val="000000" w:themeColor="text1"/>
          <w:spacing w:val="-5"/>
          <w:sz w:val="20"/>
          <w:szCs w:val="20"/>
          <w:lang w:eastAsia="ru-RU"/>
        </w:rPr>
        <w:t xml:space="preserve"> </w:t>
      </w:r>
      <w:r w:rsidRPr="004922C7">
        <w:rPr>
          <w:rFonts w:ascii="Arial" w:eastAsia="Times New Roman" w:hAnsi="Arial" w:cs="Arial"/>
          <w:color w:val="000000" w:themeColor="text1"/>
          <w:sz w:val="20"/>
          <w:szCs w:val="20"/>
          <w:lang w:eastAsia="ru-RU"/>
        </w:rPr>
        <w:t>органа)</w:t>
      </w:r>
      <w:r w:rsidRPr="004922C7">
        <w:rPr>
          <w:rFonts w:ascii="Arial" w:eastAsia="Times New Roman" w:hAnsi="Arial" w:cs="Arial"/>
          <w:color w:val="000000" w:themeColor="text1"/>
          <w:sz w:val="20"/>
          <w:szCs w:val="20"/>
          <w:vertAlign w:val="superscript"/>
          <w:lang w:eastAsia="ru-RU"/>
        </w:rPr>
        <w:t>16</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лице __________________________________</w:t>
      </w:r>
      <w:r w:rsidR="004922C7">
        <w:rPr>
          <w:rFonts w:ascii="Arial" w:eastAsia="Times New Roman" w:hAnsi="Arial" w:cs="Arial"/>
          <w:color w:val="000000" w:themeColor="text1"/>
          <w:sz w:val="24"/>
          <w:szCs w:val="24"/>
          <w:lang w:eastAsia="ru-RU"/>
        </w:rPr>
        <w:t>________________________</w:t>
      </w:r>
      <w:r w:rsidRPr="00354DC1">
        <w:rPr>
          <w:rFonts w:ascii="Arial" w:eastAsia="Times New Roman" w:hAnsi="Arial" w:cs="Arial"/>
          <w:color w:val="000000" w:themeColor="text1"/>
          <w:sz w:val="24"/>
          <w:szCs w:val="24"/>
          <w:lang w:eastAsia="ru-RU"/>
        </w:rPr>
        <w:t>,</w:t>
      </w:r>
    </w:p>
    <w:p w:rsidR="007919B9" w:rsidRPr="004922C7" w:rsidRDefault="007919B9" w:rsidP="00354DC1">
      <w:pPr>
        <w:spacing w:after="0" w:line="240" w:lineRule="auto"/>
        <w:ind w:firstLine="709"/>
        <w:jc w:val="center"/>
        <w:rPr>
          <w:rFonts w:ascii="Arial" w:eastAsia="Times New Roman" w:hAnsi="Arial" w:cs="Arial"/>
          <w:color w:val="000000" w:themeColor="text1"/>
          <w:sz w:val="20"/>
          <w:szCs w:val="20"/>
          <w:lang w:eastAsia="ru-RU"/>
        </w:rPr>
      </w:pPr>
      <w:r w:rsidRPr="004922C7">
        <w:rPr>
          <w:rFonts w:ascii="Arial" w:eastAsia="Times New Roman" w:hAnsi="Arial" w:cs="Arial"/>
          <w:color w:val="000000" w:themeColor="text1"/>
          <w:sz w:val="20"/>
          <w:szCs w:val="20"/>
          <w:lang w:eastAsia="ru-RU"/>
        </w:rPr>
        <w:t>(указать</w:t>
      </w:r>
      <w:r w:rsidRPr="004922C7">
        <w:rPr>
          <w:rFonts w:ascii="Arial" w:eastAsia="Times New Roman" w:hAnsi="Arial" w:cs="Arial"/>
          <w:color w:val="000000" w:themeColor="text1"/>
          <w:spacing w:val="-2"/>
          <w:sz w:val="20"/>
          <w:szCs w:val="20"/>
          <w:lang w:eastAsia="ru-RU"/>
        </w:rPr>
        <w:t xml:space="preserve"> </w:t>
      </w:r>
      <w:r w:rsidRPr="004922C7">
        <w:rPr>
          <w:rFonts w:ascii="Arial" w:eastAsia="Times New Roman" w:hAnsi="Arial" w:cs="Arial"/>
          <w:color w:val="000000" w:themeColor="text1"/>
          <w:sz w:val="20"/>
          <w:szCs w:val="20"/>
          <w:lang w:eastAsia="ru-RU"/>
        </w:rPr>
        <w:t>уполномоченное</w:t>
      </w:r>
      <w:r w:rsidRPr="004922C7">
        <w:rPr>
          <w:rFonts w:ascii="Arial" w:eastAsia="Times New Roman" w:hAnsi="Arial" w:cs="Arial"/>
          <w:color w:val="000000" w:themeColor="text1"/>
          <w:spacing w:val="-3"/>
          <w:sz w:val="20"/>
          <w:szCs w:val="20"/>
          <w:lang w:eastAsia="ru-RU"/>
        </w:rPr>
        <w:t xml:space="preserve"> </w:t>
      </w:r>
      <w:r w:rsidRPr="004922C7">
        <w:rPr>
          <w:rFonts w:ascii="Arial" w:eastAsia="Times New Roman" w:hAnsi="Arial" w:cs="Arial"/>
          <w:color w:val="000000" w:themeColor="text1"/>
          <w:sz w:val="20"/>
          <w:szCs w:val="20"/>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действующего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z w:val="24"/>
          <w:szCs w:val="24"/>
          <w:u w:val="single"/>
          <w:lang w:eastAsia="ru-RU"/>
        </w:rPr>
        <w:t xml:space="preserve"> </w:t>
      </w:r>
      <w:r w:rsidR="004922C7">
        <w:rPr>
          <w:rFonts w:ascii="Arial" w:eastAsia="Times New Roman" w:hAnsi="Arial" w:cs="Arial"/>
          <w:color w:val="000000" w:themeColor="text1"/>
          <w:sz w:val="24"/>
          <w:szCs w:val="24"/>
          <w:u w:val="single"/>
          <w:lang w:eastAsia="ru-RU"/>
        </w:rPr>
        <w:t>___________</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именуемый в дальнейшем «Сторона 1», и</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vertAlign w:val="superscript"/>
          <w:lang w:eastAsia="ru-RU"/>
        </w:rPr>
        <w:t>17</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именуемый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дальнейшем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вместе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именуемые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 нижеследующем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(далее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1. Предмет</w:t>
      </w:r>
      <w:r w:rsidRPr="00354DC1">
        <w:rPr>
          <w:rFonts w:ascii="Arial" w:eastAsia="Times New Roman" w:hAnsi="Arial" w:cs="Arial"/>
          <w:b/>
          <w:color w:val="000000" w:themeColor="text1"/>
          <w:spacing w:val="-7"/>
          <w:sz w:val="24"/>
          <w:szCs w:val="24"/>
          <w:lang w:eastAsia="ru-RU"/>
        </w:rPr>
        <w:t xml:space="preserve"> </w:t>
      </w:r>
      <w:r w:rsidRPr="00354DC1">
        <w:rPr>
          <w:rFonts w:ascii="Arial" w:eastAsia="Times New Roman" w:hAnsi="Arial" w:cs="Arial"/>
          <w:b/>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обязуется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предоставить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Стороне 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именуемый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 дальнейшем «Участок»,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расположенный по адресу:</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w:t>
      </w:r>
      <w:r w:rsidRPr="00354DC1">
        <w:rPr>
          <w:rFonts w:ascii="Arial" w:eastAsia="Times New Roman" w:hAnsi="Arial" w:cs="Arial"/>
          <w:color w:val="000000" w:themeColor="text1"/>
          <w:sz w:val="24"/>
          <w:szCs w:val="24"/>
          <w:u w:val="single"/>
          <w:lang w:eastAsia="ru-RU"/>
        </w:rPr>
        <w:t xml:space="preserve"> </w:t>
      </w:r>
      <w:r w:rsidR="004922C7">
        <w:rPr>
          <w:rFonts w:ascii="Arial" w:eastAsia="Times New Roman" w:hAnsi="Arial" w:cs="Arial"/>
          <w:color w:val="000000" w:themeColor="text1"/>
          <w:sz w:val="24"/>
          <w:szCs w:val="24"/>
          <w:u w:val="single"/>
          <w:lang w:eastAsia="ru-RU"/>
        </w:rPr>
        <w:t>_____________________________________________________________________</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00"/>
          <w:sz w:val="24"/>
          <w:szCs w:val="24"/>
          <w:lang w:eastAsia="ru-RU"/>
        </w:rPr>
        <w:t xml:space="preserve"> </w:t>
      </w:r>
      <w:r w:rsidRPr="00354DC1">
        <w:rPr>
          <w:rFonts w:ascii="Arial" w:eastAsia="Times New Roman" w:hAnsi="Arial" w:cs="Arial"/>
          <w:color w:val="000000" w:themeColor="text1"/>
          <w:sz w:val="24"/>
          <w:szCs w:val="24"/>
          <w:lang w:eastAsia="ru-RU"/>
        </w:rPr>
        <w:t>площадью (</w:t>
      </w:r>
      <w:r w:rsidRPr="00354DC1">
        <w:rPr>
          <w:rFonts w:ascii="Arial" w:eastAsia="Times New Roman" w:hAnsi="Arial" w:cs="Arial"/>
          <w:color w:val="000000" w:themeColor="text1"/>
          <w:sz w:val="24"/>
          <w:szCs w:val="24"/>
          <w:u w:val="single"/>
          <w:lang w:eastAsia="ru-RU"/>
        </w:rPr>
        <w:t xml:space="preserve"> </w:t>
      </w:r>
      <w:r w:rsidR="004922C7">
        <w:rPr>
          <w:rFonts w:ascii="Arial" w:eastAsia="Times New Roman" w:hAnsi="Arial" w:cs="Arial"/>
          <w:color w:val="000000" w:themeColor="text1"/>
          <w:sz w:val="24"/>
          <w:szCs w:val="24"/>
          <w:u w:val="single"/>
          <w:lang w:eastAsia="ru-RU"/>
        </w:rPr>
        <w:t>______</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кв.</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м</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кадастровым</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номером</w:t>
      </w:r>
      <w:r w:rsidRPr="00354DC1">
        <w:rPr>
          <w:rFonts w:ascii="Arial" w:eastAsia="Times New Roman" w:hAnsi="Arial" w:cs="Arial"/>
          <w:color w:val="000000" w:themeColor="text1"/>
          <w:sz w:val="24"/>
          <w:szCs w:val="24"/>
          <w:u w:val="single"/>
          <w:lang w:eastAsia="ru-RU"/>
        </w:rPr>
        <w:t xml:space="preserve"> </w:t>
      </w:r>
      <w:r w:rsidR="004922C7">
        <w:rPr>
          <w:rFonts w:ascii="Arial" w:eastAsia="Times New Roman" w:hAnsi="Arial" w:cs="Arial"/>
          <w:color w:val="000000" w:themeColor="text1"/>
          <w:sz w:val="24"/>
          <w:szCs w:val="24"/>
          <w:u w:val="single"/>
          <w:lang w:eastAsia="ru-RU"/>
        </w:rPr>
        <w:t>_______________________</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категория</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земель</w:t>
      </w:r>
      <w:r w:rsidRPr="00354DC1">
        <w:rPr>
          <w:rFonts w:ascii="Arial" w:eastAsia="Times New Roman" w:hAnsi="Arial" w:cs="Arial"/>
          <w:color w:val="000000" w:themeColor="text1"/>
          <w:spacing w:val="-7"/>
          <w:sz w:val="24"/>
          <w:szCs w:val="24"/>
          <w:lang w:eastAsia="ru-RU"/>
        </w:rPr>
        <w:t xml:space="preserve"> «</w:t>
      </w:r>
      <w:r w:rsidR="004922C7">
        <w:rPr>
          <w:rFonts w:ascii="Arial" w:eastAsia="Times New Roman" w:hAnsi="Arial" w:cs="Arial"/>
          <w:color w:val="000000" w:themeColor="text1"/>
          <w:spacing w:val="-7"/>
          <w:sz w:val="24"/>
          <w:szCs w:val="24"/>
          <w:lang w:eastAsia="ru-RU"/>
        </w:rPr>
        <w:t>____________________</w:t>
      </w:r>
      <w:r w:rsidR="004922C7">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121"/>
          <w:sz w:val="24"/>
          <w:szCs w:val="24"/>
          <w:lang w:eastAsia="ru-RU"/>
        </w:rPr>
        <w:t xml:space="preserve"> </w:t>
      </w:r>
      <w:r w:rsidRPr="00354DC1">
        <w:rPr>
          <w:rFonts w:ascii="Arial" w:eastAsia="Times New Roman" w:hAnsi="Arial" w:cs="Arial"/>
          <w:color w:val="000000" w:themeColor="text1"/>
          <w:sz w:val="24"/>
          <w:szCs w:val="24"/>
          <w:lang w:eastAsia="ru-RU"/>
        </w:rPr>
        <w:t>разрешенного</w:t>
      </w:r>
      <w:r w:rsidRPr="00354DC1">
        <w:rPr>
          <w:rFonts w:ascii="Arial" w:eastAsia="Times New Roman" w:hAnsi="Arial" w:cs="Arial"/>
          <w:color w:val="000000" w:themeColor="text1"/>
          <w:spacing w:val="126"/>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22"/>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28"/>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22"/>
          <w:sz w:val="24"/>
          <w:szCs w:val="24"/>
          <w:lang w:eastAsia="ru-RU"/>
        </w:rPr>
        <w:t xml:space="preserve"> </w:t>
      </w:r>
      <w:r w:rsidRPr="00354DC1">
        <w:rPr>
          <w:rFonts w:ascii="Arial" w:eastAsia="Times New Roman" w:hAnsi="Arial" w:cs="Arial"/>
          <w:color w:val="000000" w:themeColor="text1"/>
          <w:sz w:val="24"/>
          <w:szCs w:val="24"/>
          <w:lang w:eastAsia="ru-RU"/>
        </w:rPr>
        <w:t>«__</w:t>
      </w:r>
      <w:r w:rsidR="004922C7">
        <w:rPr>
          <w:rFonts w:ascii="Arial" w:eastAsia="Times New Roman" w:hAnsi="Arial" w:cs="Arial"/>
          <w:color w:val="000000" w:themeColor="text1"/>
          <w:sz w:val="24"/>
          <w:szCs w:val="24"/>
          <w:lang w:eastAsia="ru-RU"/>
        </w:rPr>
        <w:t>________</w:t>
      </w:r>
      <w:r w:rsidR="004922C7">
        <w:rPr>
          <w:rFonts w:ascii="Arial" w:eastAsia="Times New Roman" w:hAnsi="Arial" w:cs="Arial"/>
          <w:color w:val="000000" w:themeColor="text1"/>
          <w:sz w:val="24"/>
          <w:szCs w:val="24"/>
          <w:u w:val="single"/>
          <w:lang w:eastAsia="ru-RU"/>
        </w:rPr>
        <w:t>»</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указанных в выписке из Единого государственного реестра недвижимости об 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(приложение</w:t>
      </w:r>
      <w:r w:rsidRPr="00354DC1">
        <w:rPr>
          <w:rFonts w:ascii="Arial" w:eastAsia="Times New Roman" w:hAnsi="Arial" w:cs="Arial"/>
          <w:color w:val="000000" w:themeColor="text1"/>
          <w:spacing w:val="-2"/>
          <w:sz w:val="24"/>
          <w:szCs w:val="24"/>
          <w:lang w:eastAsia="ru-RU"/>
        </w:rPr>
        <w:t xml:space="preserve"> №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настоящему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Договору).</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основании_____</w:t>
      </w:r>
      <w:r w:rsidR="004922C7">
        <w:rPr>
          <w:rFonts w:ascii="Arial" w:eastAsia="Times New Roman" w:hAnsi="Arial" w:cs="Arial"/>
          <w:color w:val="000000" w:themeColor="text1"/>
          <w:sz w:val="24"/>
          <w:szCs w:val="24"/>
          <w:lang w:eastAsia="ru-RU"/>
        </w:rPr>
        <w:t>________________________</w:t>
      </w:r>
      <w:r w:rsidRPr="00354DC1">
        <w:rPr>
          <w:rFonts w:ascii="Arial" w:eastAsia="Times New Roman" w:hAnsi="Arial" w:cs="Arial"/>
          <w:color w:val="000000" w:themeColor="text1"/>
          <w:sz w:val="24"/>
          <w:szCs w:val="24"/>
          <w:vertAlign w:val="superscript"/>
          <w:lang w:eastAsia="ru-RU"/>
        </w:rPr>
        <w:t xml:space="preserve"> 18</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3"/>
          <w:sz w:val="24"/>
          <w:szCs w:val="24"/>
          <w:lang w:eastAsia="ru-RU"/>
        </w:rPr>
        <w:t xml:space="preserve"> </w:t>
      </w:r>
      <w:proofErr w:type="gramStart"/>
      <w:r w:rsidRPr="00354DC1">
        <w:rPr>
          <w:rFonts w:ascii="Arial" w:eastAsia="Times New Roman" w:hAnsi="Arial" w:cs="Arial"/>
          <w:color w:val="000000" w:themeColor="text1"/>
          <w:sz w:val="24"/>
          <w:szCs w:val="24"/>
          <w:lang w:eastAsia="ru-RU"/>
        </w:rPr>
        <w:t>для</w:t>
      </w:r>
      <w:proofErr w:type="gramEnd"/>
      <w:r w:rsidRPr="00354DC1">
        <w:rPr>
          <w:rFonts w:ascii="Arial" w:eastAsia="Times New Roman" w:hAnsi="Arial" w:cs="Arial"/>
          <w:color w:val="000000" w:themeColor="text1"/>
          <w:sz w:val="24"/>
          <w:szCs w:val="24"/>
          <w:lang w:eastAsia="ru-RU"/>
        </w:rPr>
        <w:t xml:space="preserve"> _____________</w:t>
      </w:r>
      <w:r w:rsidR="004922C7">
        <w:rPr>
          <w:rFonts w:ascii="Arial" w:eastAsia="Times New Roman" w:hAnsi="Arial" w:cs="Arial"/>
          <w:color w:val="000000" w:themeColor="text1"/>
          <w:sz w:val="24"/>
          <w:szCs w:val="24"/>
          <w:lang w:eastAsia="ru-RU"/>
        </w:rPr>
        <w:t>_________________________</w:t>
      </w:r>
    </w:p>
    <w:p w:rsidR="007919B9" w:rsidRPr="004922C7" w:rsidRDefault="007919B9" w:rsidP="00354DC1">
      <w:pPr>
        <w:spacing w:after="0" w:line="240" w:lineRule="auto"/>
        <w:ind w:firstLine="709"/>
        <w:jc w:val="both"/>
        <w:rPr>
          <w:rFonts w:ascii="Arial" w:eastAsia="Times New Roman" w:hAnsi="Arial" w:cs="Arial"/>
          <w:color w:val="000000" w:themeColor="text1"/>
          <w:sz w:val="20"/>
          <w:szCs w:val="20"/>
          <w:lang w:eastAsia="ru-RU"/>
        </w:rPr>
      </w:pPr>
      <w:r w:rsidRPr="004922C7">
        <w:rPr>
          <w:rFonts w:ascii="Arial" w:eastAsia="Times New Roman" w:hAnsi="Arial" w:cs="Arial"/>
          <w:color w:val="000000" w:themeColor="text1"/>
          <w:sz w:val="20"/>
          <w:szCs w:val="20"/>
          <w:lang w:eastAsia="ru-RU"/>
        </w:rPr>
        <w:t xml:space="preserve">                                                                        (вид</w:t>
      </w:r>
      <w:r w:rsidRPr="004922C7">
        <w:rPr>
          <w:rFonts w:ascii="Arial" w:eastAsia="Times New Roman" w:hAnsi="Arial" w:cs="Arial"/>
          <w:color w:val="000000" w:themeColor="text1"/>
          <w:spacing w:val="-4"/>
          <w:sz w:val="20"/>
          <w:szCs w:val="20"/>
          <w:lang w:eastAsia="ru-RU"/>
        </w:rPr>
        <w:t xml:space="preserve"> </w:t>
      </w:r>
      <w:r w:rsidRPr="004922C7">
        <w:rPr>
          <w:rFonts w:ascii="Arial" w:eastAsia="Times New Roman" w:hAnsi="Arial" w:cs="Arial"/>
          <w:color w:val="000000" w:themeColor="text1"/>
          <w:sz w:val="20"/>
          <w:szCs w:val="20"/>
          <w:lang w:eastAsia="ru-RU"/>
        </w:rPr>
        <w:t>деятельности)</w:t>
      </w:r>
    </w:p>
    <w:p w:rsidR="007919B9" w:rsidRPr="00354DC1" w:rsidRDefault="007919B9" w:rsidP="004922C7">
      <w:pPr>
        <w:spacing w:after="0" w:line="240" w:lineRule="auto"/>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16</w:t>
      </w:r>
      <w:r w:rsidRPr="00354DC1">
        <w:rPr>
          <w:rFonts w:ascii="Arial" w:eastAsia="Times New Roman" w:hAnsi="Arial" w:cs="Arial"/>
          <w:color w:val="000000" w:themeColor="text1"/>
          <w:sz w:val="24"/>
          <w:szCs w:val="24"/>
          <w:lang w:eastAsia="ru-RU"/>
        </w:rPr>
        <w:t xml:space="preserve"> В случае, если Договор заключается по основанию, указанному в подпункте 2 пункта 2 статьи 39.9 </w:t>
      </w:r>
      <w:hyperlink r:id="rId34"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сведения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предоставлен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постоянное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бессрочное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пользовани</w:t>
      </w:r>
      <w:proofErr w:type="gramStart"/>
      <w:r w:rsidRPr="00354DC1">
        <w:rPr>
          <w:rFonts w:ascii="Arial" w:eastAsia="Times New Roman" w:hAnsi="Arial" w:cs="Arial"/>
          <w:color w:val="000000" w:themeColor="text1"/>
          <w:sz w:val="24"/>
          <w:szCs w:val="24"/>
          <w:lang w:eastAsia="ru-RU"/>
        </w:rPr>
        <w:t>е–</w:t>
      </w:r>
      <w:proofErr w:type="gramEnd"/>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организации,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ИНН,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ОГРН,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адрес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(местонахождения),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действующее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имени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(фамилия,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имя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наличии)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отчество,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должность</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представителя,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документ,</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указанное лицо действует)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17</w:t>
      </w:r>
      <w:proofErr w:type="gramStart"/>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информация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стороне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участнике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юридическом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ИНН,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ОГРН,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адрес</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(местонахождения),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действующее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имени организации (фамилия, имя и (при наличии) отчество, должность представителя, документ, на 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 указанное 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действует);</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физическом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фамилия,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наличии)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отчество,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год</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рождения,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удостоверяющий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личность,</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ИНН, место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жительства</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lastRenderedPageBreak/>
        <w:t>18</w:t>
      </w:r>
      <w:proofErr w:type="gramStart"/>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казываются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положения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39.10</w:t>
      </w:r>
      <w:r w:rsidRPr="00354DC1">
        <w:rPr>
          <w:rFonts w:ascii="Arial" w:eastAsia="Times New Roman" w:hAnsi="Arial" w:cs="Arial"/>
          <w:color w:val="000000" w:themeColor="text1"/>
          <w:spacing w:val="-2"/>
          <w:sz w:val="24"/>
          <w:szCs w:val="24"/>
          <w:lang w:eastAsia="ru-RU"/>
        </w:rPr>
        <w:t xml:space="preserve"> </w:t>
      </w:r>
      <w:hyperlink r:id="rId35"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являющиеся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 Участке находятся следующие объекты недвижимого имущества:_________________________________</w:t>
      </w:r>
      <w:r w:rsidR="004922C7">
        <w:rPr>
          <w:rFonts w:ascii="Arial" w:eastAsia="Times New Roman" w:hAnsi="Arial" w:cs="Arial"/>
          <w:color w:val="000000" w:themeColor="text1"/>
          <w:sz w:val="24"/>
          <w:szCs w:val="24"/>
          <w:lang w:eastAsia="ru-RU"/>
        </w:rPr>
        <w:t>___________________________</w:t>
      </w:r>
    </w:p>
    <w:p w:rsidR="007919B9" w:rsidRPr="00354DC1" w:rsidRDefault="007919B9" w:rsidP="004922C7">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w:t>
      </w:r>
      <w:r w:rsidRPr="00354DC1">
        <w:rPr>
          <w:rFonts w:ascii="Arial" w:eastAsia="Times New Roman" w:hAnsi="Arial" w:cs="Arial"/>
          <w:color w:val="000000" w:themeColor="text1"/>
          <w:position w:val="-8"/>
          <w:sz w:val="24"/>
          <w:szCs w:val="24"/>
          <w:lang w:eastAsia="ru-RU"/>
        </w:rPr>
        <w:t>.</w:t>
      </w:r>
      <w:r w:rsidR="004922C7">
        <w:rPr>
          <w:rFonts w:ascii="Arial" w:eastAsia="Times New Roman" w:hAnsi="Arial" w:cs="Arial"/>
          <w:color w:val="000000" w:themeColor="text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установлены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следующие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обременения: ______________________________________________</w:t>
      </w:r>
      <w:r w:rsidR="004922C7">
        <w:rPr>
          <w:rFonts w:ascii="Arial" w:eastAsia="Times New Roman" w:hAnsi="Arial" w:cs="Arial"/>
          <w:color w:val="000000" w:themeColor="text1"/>
          <w:sz w:val="24"/>
          <w:szCs w:val="24"/>
          <w:lang w:eastAsia="ru-RU"/>
        </w:rPr>
        <w:t>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Части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установлены</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обременения,</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отображены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выписке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 Единого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государственного реестра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r w:rsidRPr="00354DC1">
        <w:rPr>
          <w:rFonts w:ascii="Arial" w:eastAsia="Times New Roman" w:hAnsi="Arial" w:cs="Arial"/>
          <w:color w:val="000000" w:themeColor="text1"/>
          <w:sz w:val="24"/>
          <w:szCs w:val="24"/>
          <w:vertAlign w:val="superscript"/>
          <w:lang w:eastAsia="ru-RU"/>
        </w:rPr>
        <w:t>20</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2. Срок</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Настоящий</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z w:val="24"/>
          <w:szCs w:val="24"/>
          <w:lang w:eastAsia="ru-RU"/>
        </w:rPr>
        <w:t>заключается</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5"/>
          <w:sz w:val="24"/>
          <w:szCs w:val="24"/>
          <w:lang w:eastAsia="ru-RU"/>
        </w:rPr>
        <w:t xml:space="preserve"> </w:t>
      </w:r>
      <w:r w:rsidR="004922C7">
        <w:rPr>
          <w:rFonts w:ascii="Arial" w:eastAsia="Times New Roman" w:hAnsi="Arial" w:cs="Arial"/>
          <w:color w:val="000000" w:themeColor="text1"/>
          <w:sz w:val="24"/>
          <w:szCs w:val="24"/>
          <w:lang w:eastAsia="ru-RU"/>
        </w:rPr>
        <w:t xml:space="preserve">срок </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z w:val="24"/>
          <w:szCs w:val="24"/>
          <w:lang w:eastAsia="ru-RU"/>
        </w:rPr>
        <w:t>с</w:t>
      </w:r>
      <w:r w:rsidR="004922C7">
        <w:rPr>
          <w:rFonts w:ascii="Arial" w:eastAsia="Times New Roman" w:hAnsi="Arial" w:cs="Arial"/>
          <w:color w:val="000000" w:themeColor="text1"/>
          <w:spacing w:val="25"/>
          <w:sz w:val="24"/>
          <w:szCs w:val="24"/>
          <w:lang w:eastAsia="ru-RU"/>
        </w:rPr>
        <w:t xml:space="preserve"> «______</w:t>
      </w:r>
      <w:r w:rsidR="004922C7">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z w:val="24"/>
          <w:szCs w:val="24"/>
          <w:u w:val="single"/>
          <w:lang w:eastAsia="ru-RU"/>
        </w:rPr>
        <w:t xml:space="preserve"> </w:t>
      </w:r>
      <w:r w:rsidR="004922C7">
        <w:rPr>
          <w:rFonts w:ascii="Arial" w:eastAsia="Times New Roman" w:hAnsi="Arial" w:cs="Arial"/>
          <w:color w:val="000000" w:themeColor="text1"/>
          <w:sz w:val="24"/>
          <w:szCs w:val="24"/>
          <w:u w:val="single"/>
          <w:lang w:eastAsia="ru-RU"/>
        </w:rPr>
        <w:t>_______</w:t>
      </w:r>
      <w:r w:rsidRPr="00354DC1">
        <w:rPr>
          <w:rFonts w:ascii="Arial" w:eastAsia="Times New Roman" w:hAnsi="Arial" w:cs="Arial"/>
          <w:color w:val="000000" w:themeColor="text1"/>
          <w:sz w:val="24"/>
          <w:szCs w:val="24"/>
          <w:lang w:eastAsia="ru-RU"/>
        </w:rPr>
        <w:t>20</w:t>
      </w:r>
      <w:r w:rsidRPr="00354DC1">
        <w:rPr>
          <w:rFonts w:ascii="Arial" w:eastAsia="Times New Roman" w:hAnsi="Arial" w:cs="Arial"/>
          <w:color w:val="000000" w:themeColor="text1"/>
          <w:spacing w:val="128"/>
          <w:sz w:val="24"/>
          <w:szCs w:val="24"/>
          <w:u w:val="single"/>
          <w:lang w:eastAsia="ru-RU"/>
        </w:rPr>
        <w:t xml:space="preserve"> </w:t>
      </w:r>
      <w:r w:rsidRPr="00354DC1">
        <w:rPr>
          <w:rFonts w:ascii="Arial" w:eastAsia="Times New Roman" w:hAnsi="Arial" w:cs="Arial"/>
          <w:color w:val="000000" w:themeColor="text1"/>
          <w:sz w:val="24"/>
          <w:szCs w:val="24"/>
          <w:lang w:eastAsia="ru-RU"/>
        </w:rPr>
        <w:t>года</w:t>
      </w:r>
      <w:r w:rsidRPr="00354DC1">
        <w:rPr>
          <w:rFonts w:ascii="Arial" w:eastAsia="Times New Roman" w:hAnsi="Arial" w:cs="Arial"/>
          <w:color w:val="000000" w:themeColor="text1"/>
          <w:spacing w:val="26"/>
          <w:sz w:val="24"/>
          <w:szCs w:val="24"/>
          <w:lang w:eastAsia="ru-RU"/>
        </w:rPr>
        <w:t xml:space="preserve"> </w:t>
      </w:r>
      <w:r w:rsidRPr="00354DC1">
        <w:rPr>
          <w:rFonts w:ascii="Arial" w:eastAsia="Times New Roman" w:hAnsi="Arial" w:cs="Arial"/>
          <w:color w:val="000000" w:themeColor="text1"/>
          <w:sz w:val="24"/>
          <w:szCs w:val="24"/>
          <w:lang w:eastAsia="ru-RU"/>
        </w:rPr>
        <w:t>по</w:t>
      </w:r>
      <w:r w:rsidR="004922C7">
        <w:rPr>
          <w:rFonts w:ascii="Arial" w:eastAsia="Times New Roman" w:hAnsi="Arial" w:cs="Arial"/>
          <w:color w:val="000000" w:themeColor="text1"/>
          <w:spacing w:val="25"/>
          <w:sz w:val="24"/>
          <w:szCs w:val="24"/>
          <w:lang w:eastAsia="ru-RU"/>
        </w:rPr>
        <w:t xml:space="preserve"> «_____»__________</w:t>
      </w:r>
      <w:r w:rsidRPr="00354DC1">
        <w:rPr>
          <w:rFonts w:ascii="Arial" w:eastAsia="Times New Roman" w:hAnsi="Arial" w:cs="Arial"/>
          <w:color w:val="000000" w:themeColor="text1"/>
          <w:sz w:val="24"/>
          <w:szCs w:val="24"/>
          <w:lang w:eastAsia="ru-RU"/>
        </w:rPr>
        <w:t xml:space="preserve"> 20__ года</w:t>
      </w:r>
      <w:r w:rsidRPr="00354DC1">
        <w:rPr>
          <w:rFonts w:ascii="Arial" w:eastAsia="Times New Roman" w:hAnsi="Arial" w:cs="Arial"/>
          <w:color w:val="000000" w:themeColor="text1"/>
          <w:sz w:val="24"/>
          <w:szCs w:val="24"/>
          <w:vertAlign w:val="superscript"/>
          <w:lang w:eastAsia="ru-RU"/>
        </w:rPr>
        <w:t>21</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 участок считается переданным Стороной 1 Стороне 2 и принятым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момента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подписания акта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приема-передачи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Договор считается заключенным с момента передачи Участка. Акт приема-передачи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подписывается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одновременно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подписанием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настоящего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является.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подлежит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осуществляющем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государственную</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регистрацию</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недвижимое</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имущество</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(далее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z w:val="24"/>
          <w:szCs w:val="24"/>
          <w:vertAlign w:val="superscript"/>
          <w:lang w:eastAsia="ru-RU"/>
        </w:rPr>
        <w:t>22</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3. Права</w:t>
      </w:r>
      <w:r w:rsidRPr="00354DC1">
        <w:rPr>
          <w:rFonts w:ascii="Arial" w:eastAsia="Times New Roman" w:hAnsi="Arial" w:cs="Arial"/>
          <w:b/>
          <w:color w:val="000000" w:themeColor="text1"/>
          <w:spacing w:val="-4"/>
          <w:sz w:val="24"/>
          <w:szCs w:val="24"/>
          <w:lang w:eastAsia="ru-RU"/>
        </w:rPr>
        <w:t xml:space="preserve"> </w:t>
      </w:r>
      <w:r w:rsidRPr="00354DC1">
        <w:rPr>
          <w:rFonts w:ascii="Arial" w:eastAsia="Times New Roman" w:hAnsi="Arial" w:cs="Arial"/>
          <w:b/>
          <w:color w:val="000000" w:themeColor="text1"/>
          <w:sz w:val="24"/>
          <w:szCs w:val="24"/>
          <w:lang w:eastAsia="ru-RU"/>
        </w:rPr>
        <w:t>и</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обязанности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имеет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Осуществлять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контроль</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охраны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2.</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 беспрепятственный доступ на территорию Участка с целью его осмотра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предмет соблюдения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условий 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Требовать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досрочного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прекращения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случаях,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возмещение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убытков,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причиненных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ухудшением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качества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экологической обстановки в результате хозяйственной деятельности Стороны 2, а также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иным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1 обязана: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Выполнять</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полном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все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92"/>
          <w:sz w:val="24"/>
          <w:szCs w:val="24"/>
          <w:lang w:eastAsia="ru-RU"/>
        </w:rPr>
        <w:t xml:space="preserve"> </w:t>
      </w:r>
      <w:r w:rsidRPr="00354DC1">
        <w:rPr>
          <w:rFonts w:ascii="Arial" w:eastAsia="Times New Roman" w:hAnsi="Arial" w:cs="Arial"/>
          <w:color w:val="000000" w:themeColor="text1"/>
          <w:sz w:val="24"/>
          <w:szCs w:val="24"/>
          <w:lang w:eastAsia="ru-RU"/>
        </w:rPr>
        <w:t>течение</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w:t>
      </w:r>
      <w:r w:rsidR="004922C7">
        <w:rPr>
          <w:rFonts w:ascii="Arial" w:eastAsia="Times New Roman" w:hAnsi="Arial" w:cs="Arial"/>
          <w:color w:val="000000" w:themeColor="text1"/>
          <w:sz w:val="24"/>
          <w:szCs w:val="24"/>
          <w:lang w:eastAsia="ru-RU"/>
        </w:rPr>
        <w:t>______</w:t>
      </w:r>
      <w:r w:rsidRPr="00354DC1">
        <w:rPr>
          <w:rFonts w:ascii="Arial" w:eastAsia="Times New Roman" w:hAnsi="Arial" w:cs="Arial"/>
          <w:color w:val="000000" w:themeColor="text1"/>
          <w:spacing w:val="26"/>
          <w:sz w:val="24"/>
          <w:szCs w:val="24"/>
          <w:lang w:eastAsia="ru-RU"/>
        </w:rPr>
        <w:t xml:space="preserve"> </w:t>
      </w:r>
      <w:r w:rsidRPr="00354DC1">
        <w:rPr>
          <w:rFonts w:ascii="Arial" w:eastAsia="Times New Roman" w:hAnsi="Arial" w:cs="Arial"/>
          <w:color w:val="000000" w:themeColor="text1"/>
          <w:sz w:val="24"/>
          <w:szCs w:val="24"/>
          <w:lang w:eastAsia="ru-RU"/>
        </w:rPr>
        <w:t>после</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подписания</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Сторонами</w:t>
      </w:r>
      <w:r w:rsidRPr="00354DC1">
        <w:rPr>
          <w:rFonts w:ascii="Arial" w:eastAsia="Times New Roman" w:hAnsi="Arial" w:cs="Arial"/>
          <w:color w:val="000000" w:themeColor="text1"/>
          <w:spacing w:val="27"/>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6"/>
          <w:sz w:val="24"/>
          <w:szCs w:val="24"/>
          <w:lang w:eastAsia="ru-RU"/>
        </w:rPr>
        <w:t xml:space="preserve"> </w:t>
      </w:r>
      <w:r w:rsidRPr="00354DC1">
        <w:rPr>
          <w:rFonts w:ascii="Arial" w:eastAsia="Times New Roman" w:hAnsi="Arial" w:cs="Arial"/>
          <w:color w:val="000000" w:themeColor="text1"/>
          <w:sz w:val="24"/>
          <w:szCs w:val="24"/>
          <w:lang w:eastAsia="ru-RU"/>
        </w:rPr>
        <w:t>передать</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Стороне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Акту</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приема-передачи.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прекращения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принять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Арендатора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Акту</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приема-передачи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срок</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имеет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Использовать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Осуществлять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другие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Использовать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соответствии с</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целью</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 условиями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19</w:t>
      </w:r>
      <w:proofErr w:type="gramStart"/>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расположены</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объекты</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капитального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20</w:t>
      </w:r>
      <w:r w:rsidRPr="00354DC1">
        <w:rPr>
          <w:rFonts w:ascii="Arial" w:eastAsia="Times New Roman" w:hAnsi="Arial" w:cs="Arial"/>
          <w:color w:val="000000" w:themeColor="text1"/>
          <w:sz w:val="24"/>
          <w:szCs w:val="24"/>
          <w:lang w:eastAsia="ru-RU"/>
        </w:rPr>
        <w:t xml:space="preserve"> Пункт 1.4 включается в Договор при наличии установленных в отношении Участка ограничений и обременений</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vertAlign w:val="superscript"/>
          <w:lang w:eastAsia="ru-RU"/>
        </w:rPr>
        <w:t>21</w:t>
      </w:r>
      <w:r w:rsidRPr="00354DC1">
        <w:rPr>
          <w:rFonts w:ascii="Arial" w:eastAsia="Times New Roman" w:hAnsi="Arial" w:cs="Arial"/>
          <w:color w:val="000000" w:themeColor="text1"/>
          <w:sz w:val="24"/>
          <w:szCs w:val="24"/>
          <w:lang w:eastAsia="ru-RU"/>
        </w:rPr>
        <w:t xml:space="preserve"> Срок договора аренды определяется в соответствии со статьей 39.8 </w:t>
      </w:r>
      <w:hyperlink r:id="rId36"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vertAlign w:val="superscript"/>
          <w:lang w:eastAsia="ru-RU"/>
        </w:rPr>
        <w:t>22</w:t>
      </w:r>
      <w:proofErr w:type="gramStart"/>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w:t>
      </w:r>
      <w:proofErr w:type="gramEnd"/>
      <w:r w:rsidRPr="00354DC1">
        <w:rPr>
          <w:rFonts w:ascii="Arial" w:eastAsia="Times New Roman" w:hAnsi="Arial" w:cs="Arial"/>
          <w:color w:val="000000" w:themeColor="text1"/>
          <w:sz w:val="24"/>
          <w:szCs w:val="24"/>
          <w:lang w:eastAsia="ru-RU"/>
        </w:rPr>
        <w:t>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заключаемых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 срок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менее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года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Соблюдать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экологического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допускать действий, приводящих к ухудшению качественных характеристик арендуемого</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участка и прилегающих к нему территорий, экологической обстановки местности, а также</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загрязнению 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Обеспечить подготовку в отношении Участка проекта планировки 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 проекта межевания территории, а также проведение кадастровых работ, необходимых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образования</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земельных</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участков</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утвержденным</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проектом</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межевания</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z w:val="24"/>
          <w:szCs w:val="24"/>
          <w:vertAlign w:val="superscript"/>
          <w:lang w:eastAsia="ru-RU"/>
        </w:rPr>
        <w:t>23</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Обеспечить</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подготовку</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проекта</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межевания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также проведение кадастровых работ, необходимых для образования земельных участков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соответствии 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утвержденным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проектом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межевания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z w:val="24"/>
          <w:szCs w:val="24"/>
          <w:vertAlign w:val="superscript"/>
          <w:lang w:eastAsia="ru-RU"/>
        </w:rPr>
        <w:t>24</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Обеспечить Стороне 1 (ее законным представителям), представителям органов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государственного земельного надзора и муниципального земельного контроля доступ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требованию.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прекращении 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передать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Стороне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 Акту прием</w:t>
      </w:r>
      <w:proofErr w:type="gramStart"/>
      <w:r w:rsidRPr="00354DC1">
        <w:rPr>
          <w:rFonts w:ascii="Arial" w:eastAsia="Times New Roman" w:hAnsi="Arial" w:cs="Arial"/>
          <w:color w:val="000000" w:themeColor="text1"/>
          <w:sz w:val="24"/>
          <w:szCs w:val="24"/>
          <w:lang w:eastAsia="ru-RU"/>
        </w:rPr>
        <w:t>а-</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передачи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срок</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Выполнять иные требования, предусмотренные земельным 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4. Ответственность</w:t>
      </w:r>
      <w:r w:rsidRPr="00354DC1">
        <w:rPr>
          <w:rFonts w:ascii="Arial" w:eastAsia="Times New Roman" w:hAnsi="Arial" w:cs="Arial"/>
          <w:b/>
          <w:color w:val="000000" w:themeColor="text1"/>
          <w:spacing w:val="-5"/>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неисполнение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ненадлежащее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несут ответственность в соответствии с Договором, предусмотренную законодательством</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Ответственность Сторон за нарушение условий Договора, вызванное действием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обстоятельств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непреодолимой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силы,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регулируется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5. Рассмотрение</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споров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Все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споры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между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возникающие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разрешаются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6. Расторжение</w:t>
      </w:r>
      <w:r w:rsidRPr="00354DC1">
        <w:rPr>
          <w:rFonts w:ascii="Arial" w:eastAsia="Times New Roman" w:hAnsi="Arial" w:cs="Arial"/>
          <w:b/>
          <w:color w:val="000000" w:themeColor="text1"/>
          <w:spacing w:val="-5"/>
          <w:sz w:val="24"/>
          <w:szCs w:val="24"/>
          <w:lang w:eastAsia="ru-RU"/>
        </w:rPr>
        <w:t xml:space="preserve"> </w:t>
      </w:r>
      <w:r w:rsidRPr="00354DC1">
        <w:rPr>
          <w:rFonts w:ascii="Arial" w:eastAsia="Times New Roman" w:hAnsi="Arial" w:cs="Arial"/>
          <w:b/>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вправе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досрочного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расторжения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случаях,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действующим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7. Заключительные</w:t>
      </w:r>
      <w:r w:rsidRPr="00354DC1">
        <w:rPr>
          <w:rFonts w:ascii="Arial" w:eastAsia="Times New Roman" w:hAnsi="Arial" w:cs="Arial"/>
          <w:b/>
          <w:color w:val="000000" w:themeColor="text1"/>
          <w:spacing w:val="-6"/>
          <w:sz w:val="24"/>
          <w:szCs w:val="24"/>
          <w:lang w:eastAsia="ru-RU"/>
        </w:rPr>
        <w:t xml:space="preserve"> </w:t>
      </w:r>
      <w:r w:rsidRPr="00354DC1">
        <w:rPr>
          <w:rFonts w:ascii="Arial" w:eastAsia="Times New Roman" w:hAnsi="Arial" w:cs="Arial"/>
          <w:b/>
          <w:color w:val="000000" w:themeColor="text1"/>
          <w:sz w:val="24"/>
          <w:szCs w:val="24"/>
          <w:lang w:eastAsia="ru-RU"/>
        </w:rPr>
        <w:t>положения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Любые изменения и дополнения к настоящему Договору действительны при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они совершены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письменной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подписаны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Сторонами.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всем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остальном,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что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руководствуются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действующим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pacing w:val="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23</w:t>
      </w:r>
      <w:proofErr w:type="gramStart"/>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садоводческим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некоммерческим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товариществом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24</w:t>
      </w:r>
      <w:proofErr w:type="gramStart"/>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огородническим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некоммерческим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товариществом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Настоящий</w:t>
      </w:r>
      <w:r w:rsidRPr="00354DC1">
        <w:rPr>
          <w:rFonts w:ascii="Arial" w:eastAsia="Times New Roman" w:hAnsi="Arial" w:cs="Arial"/>
          <w:color w:val="000000" w:themeColor="text1"/>
          <w:spacing w:val="4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составлен</w:t>
      </w:r>
      <w:r w:rsidRPr="00354DC1">
        <w:rPr>
          <w:rFonts w:ascii="Arial" w:eastAsia="Times New Roman" w:hAnsi="Arial" w:cs="Arial"/>
          <w:color w:val="000000" w:themeColor="text1"/>
          <w:spacing w:val="4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3</w:t>
      </w:r>
      <w:r w:rsidRPr="00354DC1">
        <w:rPr>
          <w:rFonts w:ascii="Arial" w:eastAsia="Times New Roman" w:hAnsi="Arial" w:cs="Arial"/>
          <w:color w:val="000000" w:themeColor="text1"/>
          <w:spacing w:val="43"/>
          <w:sz w:val="24"/>
          <w:szCs w:val="24"/>
          <w:lang w:eastAsia="ru-RU"/>
        </w:rPr>
        <w:t xml:space="preserve"> </w:t>
      </w:r>
      <w:r w:rsidRPr="00354DC1">
        <w:rPr>
          <w:rFonts w:ascii="Arial" w:eastAsia="Times New Roman" w:hAnsi="Arial" w:cs="Arial"/>
          <w:color w:val="000000" w:themeColor="text1"/>
          <w:sz w:val="24"/>
          <w:szCs w:val="24"/>
          <w:lang w:eastAsia="ru-RU"/>
        </w:rPr>
        <w:t>(трех)</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экземплярах,</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имеющих</w:t>
      </w:r>
      <w:r w:rsidRPr="00354DC1">
        <w:rPr>
          <w:rFonts w:ascii="Arial" w:eastAsia="Times New Roman" w:hAnsi="Arial" w:cs="Arial"/>
          <w:color w:val="000000" w:themeColor="text1"/>
          <w:spacing w:val="41"/>
          <w:sz w:val="24"/>
          <w:szCs w:val="24"/>
          <w:lang w:eastAsia="ru-RU"/>
        </w:rPr>
        <w:t xml:space="preserve"> </w:t>
      </w:r>
      <w:r w:rsidRPr="00354DC1">
        <w:rPr>
          <w:rFonts w:ascii="Arial" w:eastAsia="Times New Roman" w:hAnsi="Arial" w:cs="Arial"/>
          <w:color w:val="000000" w:themeColor="text1"/>
          <w:sz w:val="24"/>
          <w:szCs w:val="24"/>
          <w:lang w:eastAsia="ru-RU"/>
        </w:rPr>
        <w:t>равную</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юридическую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силу,</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одному</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каждой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Сторон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один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Приложение: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8. Реквизиты</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подписи</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354F7A" w:rsidRPr="00354DC1" w:rsidRDefault="007919B9" w:rsidP="004922C7">
      <w:pPr>
        <w:autoSpaceDE w:val="0"/>
        <w:autoSpaceDN w:val="0"/>
        <w:adjustRightInd w:val="0"/>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sz w:val="24"/>
          <w:szCs w:val="24"/>
          <w:lang w:eastAsia="ru-RU"/>
        </w:rPr>
        <w:br w:type="page"/>
      </w:r>
      <w:r w:rsidR="00354F7A" w:rsidRPr="00354DC1">
        <w:rPr>
          <w:rFonts w:ascii="Arial" w:eastAsia="Times New Roman" w:hAnsi="Arial" w:cs="Arial"/>
          <w:color w:val="000000" w:themeColor="text1"/>
          <w:kern w:val="2"/>
        </w:rPr>
        <w:lastRenderedPageBreak/>
        <w:t>Приложение № 5</w:t>
      </w:r>
    </w:p>
    <w:p w:rsidR="00354F7A" w:rsidRPr="00354DC1" w:rsidRDefault="00354F7A" w:rsidP="004922C7">
      <w:pPr>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 решения о предоставлении земельного участка в постоянное</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(бессрочное)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p w:rsidR="007919B9" w:rsidRPr="00354DC1" w:rsidRDefault="00493A6D" w:rsidP="00354DC1">
      <w:pPr>
        <w:spacing w:after="0" w:line="240" w:lineRule="auto"/>
        <w:ind w:firstLine="709"/>
        <w:jc w:val="both"/>
        <w:rPr>
          <w:rFonts w:ascii="Arial" w:eastAsia="Times New Roman" w:hAnsi="Arial" w:cs="Arial"/>
          <w:color w:val="000000" w:themeColor="text1"/>
          <w:sz w:val="24"/>
          <w:szCs w:val="24"/>
          <w:lang w:eastAsia="ru-RU"/>
        </w:rPr>
      </w:pPr>
      <w:r>
        <w:rPr>
          <w:rFonts w:ascii="Arial" w:hAnsi="Arial" w:cs="Arial"/>
          <w:noProof/>
          <w:color w:val="000000" w:themeColor="text1"/>
          <w:sz w:val="24"/>
          <w:szCs w:val="24"/>
          <w:lang w:eastAsia="ru-RU"/>
        </w:rPr>
        <mc:AlternateContent>
          <mc:Choice Requires="wps">
            <w:drawing>
              <wp:inline distT="0" distB="0" distL="0" distR="0">
                <wp:extent cx="6432550" cy="10795"/>
                <wp:effectExtent l="0" t="0" r="0" b="0"/>
                <wp:docPr id="9" name="Прямоугольник 65" descr="data:image/png;base64,iVBORw0KGgoAAAANSUhEUgAAAqMAAAABCAYAAADq1KekAAAAAXNSR0IArs4c6QAAAARnQU1BAACxjwv8YQUAAAAJcEhZcwAADsMAAA7DAcdvqGQAAAAdSURBVEhL7cMxDQAADAOg+jfdVcUuSMhUVVX/pwfkN6B8/TR4/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3255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data:image/png;base64,iVBORw0KGgoAAAANSUhEUgAAAqMAAAABCAYAAADq1KekAAAAAXNSR0IArs4c6QAAAARnQU1BAACxjwv8YQUAAAAJcEhZcwAADsMAAA7DAcdvqGQAAAAdSURBVEhL7cMxDQAADAOg+jfdVcUuSMhUVVX/pwfkN6B8/TR4/wAAAABJRU5ErkJggg==" style="width:506.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" filled="f" stroked="f">
                <o:lock v:ext="edit" aspectratio="t"/>
                <w10:anchorlock/>
              </v:rect>
            </w:pict>
          </mc:Fallback>
        </mc:AlternateContent>
      </w:r>
      <w:r w:rsidR="007919B9" w:rsidRPr="00354DC1">
        <w:rPr>
          <w:rFonts w:ascii="Arial" w:eastAsia="Times New Roman" w:hAnsi="Arial" w:cs="Arial"/>
          <w:color w:val="000000" w:themeColor="text1"/>
          <w:sz w:val="24"/>
          <w:szCs w:val="24"/>
          <w:lang w:eastAsia="ru-RU"/>
        </w:rPr>
        <w:t>_____________________________________________</w:t>
      </w:r>
      <w:r w:rsidR="004922C7">
        <w:rPr>
          <w:rFonts w:ascii="Arial" w:eastAsia="Times New Roman" w:hAnsi="Arial" w:cs="Arial"/>
          <w:color w:val="000000" w:themeColor="text1"/>
          <w:sz w:val="24"/>
          <w:szCs w:val="24"/>
          <w:lang w:eastAsia="ru-RU"/>
        </w:rPr>
        <w:t>_________________________</w:t>
      </w:r>
    </w:p>
    <w:p w:rsidR="007919B9" w:rsidRPr="004922C7" w:rsidRDefault="007919B9" w:rsidP="00354DC1">
      <w:pPr>
        <w:spacing w:after="0" w:line="240" w:lineRule="auto"/>
        <w:ind w:firstLine="709"/>
        <w:jc w:val="center"/>
        <w:rPr>
          <w:rFonts w:ascii="Arial" w:eastAsia="Times New Roman" w:hAnsi="Arial" w:cs="Arial"/>
          <w:color w:val="000000" w:themeColor="text1"/>
          <w:sz w:val="20"/>
          <w:szCs w:val="20"/>
          <w:lang w:eastAsia="ru-RU"/>
        </w:rPr>
      </w:pPr>
      <w:r w:rsidRPr="004922C7">
        <w:rPr>
          <w:rFonts w:ascii="Arial" w:eastAsia="Times New Roman" w:hAnsi="Arial" w:cs="Arial"/>
          <w:color w:val="000000" w:themeColor="text1"/>
          <w:sz w:val="20"/>
          <w:szCs w:val="20"/>
          <w:lang w:eastAsia="ru-RU"/>
        </w:rPr>
        <w:t>(наименование уполномоченного органа исполнительной власти субъекта Российской Федерации, органа местного</w:t>
      </w:r>
      <w:r w:rsidRPr="004922C7">
        <w:rPr>
          <w:rFonts w:ascii="Arial" w:eastAsia="Times New Roman" w:hAnsi="Arial" w:cs="Arial"/>
          <w:color w:val="000000" w:themeColor="text1"/>
          <w:spacing w:val="-42"/>
          <w:sz w:val="20"/>
          <w:szCs w:val="20"/>
          <w:lang w:eastAsia="ru-RU"/>
        </w:rPr>
        <w:t xml:space="preserve"> </w:t>
      </w:r>
      <w:r w:rsidRPr="004922C7">
        <w:rPr>
          <w:rFonts w:ascii="Arial" w:eastAsia="Times New Roman" w:hAnsi="Arial" w:cs="Arial"/>
          <w:color w:val="000000" w:themeColor="text1"/>
          <w:sz w:val="20"/>
          <w:szCs w:val="20"/>
          <w:lang w:eastAsia="ru-RU"/>
        </w:rPr>
        <w:t>самоуправления)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Кому:_________________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Контактные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данные:_____________________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/Представитель:________________________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Контактные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данные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представителя:_______________________</w:t>
      </w:r>
    </w:p>
    <w:p w:rsidR="007919B9" w:rsidRPr="00354DC1" w:rsidRDefault="00493A6D" w:rsidP="00354DC1">
      <w:pPr>
        <w:spacing w:after="0" w:line="240" w:lineRule="auto"/>
        <w:ind w:firstLine="709"/>
        <w:jc w:val="both"/>
        <w:rPr>
          <w:rFonts w:ascii="Arial" w:eastAsia="Times New Roman" w:hAnsi="Arial" w:cs="Arial"/>
          <w:color w:val="000000" w:themeColor="text1"/>
          <w:sz w:val="24"/>
          <w:szCs w:val="24"/>
          <w:lang w:eastAsia="ru-RU"/>
        </w:rPr>
      </w:pPr>
      <w:r>
        <w:rPr>
          <w:rFonts w:ascii="Arial" w:hAnsi="Arial" w:cs="Arial"/>
          <w:noProof/>
          <w:color w:val="000000" w:themeColor="text1"/>
          <w:sz w:val="24"/>
          <w:szCs w:val="24"/>
          <w:lang w:eastAsia="ru-RU"/>
        </w:rPr>
        <mc:AlternateContent>
          <mc:Choice Requires="wps">
            <w:drawing>
              <wp:inline distT="0" distB="0" distL="0" distR="0">
                <wp:extent cx="914400" cy="10795"/>
                <wp:effectExtent l="0" t="0" r="0" b="0"/>
                <wp:docPr id="8" name="Прямоугольник 61" descr="data:image/png;base64,iVBORw0KGgoAAAANSUhEUgAAAGAAAAABCAYAAAAhMKvHAAAAAXNSR0IArs4c6QAAAARnQU1BAACxjwv8YQUAAAAJcEhZcwAADsMAAA7DAcdvqGQAAAARSURBVChTYwCC/6N4oDDDfwBeCl+hrKTMl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data:image/png;base64,iVBORw0KGgoAAAANSUhEUgAAAGAAAAABCAYAAAAhMKvHAAAAAXNSR0IArs4c6QAAAARnQU1BAACxjwv8YQUAAAAJcEhZcwAADsMAAA7DAcdvqGQAAAARSURBVChTYwCC/6N4oDDDfwBeCl+hrKTMlgAAAABJRU5ErkJggg==" style="width:1in;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" filled="f" stroked="f">
                <o:lock v:ext="edit" aspectratio="t"/>
                <w10:anchorlock/>
              </v:rect>
            </w:pict>
          </mc:Fallback>
        </mc:AlternateConten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РЕШЕНИЕ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 «____» ____________ 20___г.                                                                              №____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О</w:t>
      </w:r>
      <w:r w:rsidRPr="00354DC1">
        <w:rPr>
          <w:rFonts w:ascii="Arial" w:eastAsia="Times New Roman" w:hAnsi="Arial" w:cs="Arial"/>
          <w:b/>
          <w:bCs/>
          <w:color w:val="000000" w:themeColor="text1"/>
          <w:spacing w:val="-2"/>
          <w:sz w:val="24"/>
          <w:szCs w:val="24"/>
          <w:lang w:eastAsia="ru-RU"/>
        </w:rPr>
        <w:t xml:space="preserve"> </w:t>
      </w:r>
      <w:r w:rsidRPr="00354DC1">
        <w:rPr>
          <w:rFonts w:ascii="Arial" w:eastAsia="Times New Roman" w:hAnsi="Arial" w:cs="Arial"/>
          <w:b/>
          <w:bCs/>
          <w:color w:val="000000" w:themeColor="text1"/>
          <w:sz w:val="24"/>
          <w:szCs w:val="24"/>
          <w:lang w:eastAsia="ru-RU"/>
        </w:rPr>
        <w:t>предоставлении земельного</w:t>
      </w:r>
      <w:r w:rsidRPr="00354DC1">
        <w:rPr>
          <w:rFonts w:ascii="Arial" w:eastAsia="Times New Roman" w:hAnsi="Arial" w:cs="Arial"/>
          <w:b/>
          <w:bCs/>
          <w:color w:val="000000" w:themeColor="text1"/>
          <w:spacing w:val="-2"/>
          <w:sz w:val="24"/>
          <w:szCs w:val="24"/>
          <w:lang w:eastAsia="ru-RU"/>
        </w:rPr>
        <w:t xml:space="preserve"> </w:t>
      </w:r>
      <w:r w:rsidRPr="00354DC1">
        <w:rPr>
          <w:rFonts w:ascii="Arial" w:eastAsia="Times New Roman" w:hAnsi="Arial" w:cs="Arial"/>
          <w:b/>
          <w:bCs/>
          <w:color w:val="000000" w:themeColor="text1"/>
          <w:sz w:val="24"/>
          <w:szCs w:val="24"/>
          <w:lang w:eastAsia="ru-RU"/>
        </w:rPr>
        <w:t>участка</w:t>
      </w:r>
      <w:r w:rsidRPr="00354DC1">
        <w:rPr>
          <w:rFonts w:ascii="Arial" w:eastAsia="Times New Roman" w:hAnsi="Arial" w:cs="Arial"/>
          <w:b/>
          <w:bCs/>
          <w:color w:val="000000" w:themeColor="text1"/>
          <w:spacing w:val="-2"/>
          <w:sz w:val="24"/>
          <w:szCs w:val="24"/>
          <w:lang w:eastAsia="ru-RU"/>
        </w:rPr>
        <w:t xml:space="preserve"> </w:t>
      </w:r>
      <w:r w:rsidRPr="00354DC1">
        <w:rPr>
          <w:rFonts w:ascii="Arial" w:eastAsia="Times New Roman" w:hAnsi="Arial" w:cs="Arial"/>
          <w:b/>
          <w:bCs/>
          <w:color w:val="000000" w:themeColor="text1"/>
          <w:sz w:val="24"/>
          <w:szCs w:val="24"/>
          <w:lang w:eastAsia="ru-RU"/>
        </w:rPr>
        <w:t>в</w:t>
      </w:r>
      <w:r w:rsidRPr="00354DC1">
        <w:rPr>
          <w:rFonts w:ascii="Arial" w:eastAsia="Times New Roman" w:hAnsi="Arial" w:cs="Arial"/>
          <w:b/>
          <w:bCs/>
          <w:color w:val="000000" w:themeColor="text1"/>
          <w:spacing w:val="-3"/>
          <w:sz w:val="24"/>
          <w:szCs w:val="24"/>
          <w:lang w:eastAsia="ru-RU"/>
        </w:rPr>
        <w:t xml:space="preserve"> </w:t>
      </w:r>
      <w:r w:rsidRPr="00354DC1">
        <w:rPr>
          <w:rFonts w:ascii="Arial" w:eastAsia="Times New Roman" w:hAnsi="Arial" w:cs="Arial"/>
          <w:b/>
          <w:bCs/>
          <w:color w:val="000000" w:themeColor="text1"/>
          <w:sz w:val="24"/>
          <w:szCs w:val="24"/>
          <w:lang w:eastAsia="ru-RU"/>
        </w:rPr>
        <w:t>постоянное</w:t>
      </w:r>
      <w:r w:rsidRPr="00354DC1">
        <w:rPr>
          <w:rFonts w:ascii="Arial" w:eastAsia="Times New Roman" w:hAnsi="Arial" w:cs="Arial"/>
          <w:b/>
          <w:bCs/>
          <w:color w:val="000000" w:themeColor="text1"/>
          <w:spacing w:val="-3"/>
          <w:sz w:val="24"/>
          <w:szCs w:val="24"/>
          <w:lang w:eastAsia="ru-RU"/>
        </w:rPr>
        <w:t xml:space="preserve"> </w:t>
      </w:r>
      <w:r w:rsidRPr="00354DC1">
        <w:rPr>
          <w:rFonts w:ascii="Arial" w:eastAsia="Times New Roman" w:hAnsi="Arial" w:cs="Arial"/>
          <w:b/>
          <w:bCs/>
          <w:color w:val="000000" w:themeColor="text1"/>
          <w:sz w:val="24"/>
          <w:szCs w:val="24"/>
          <w:lang w:eastAsia="ru-RU"/>
        </w:rPr>
        <w:t>(бессрочное)</w:t>
      </w:r>
      <w:r w:rsidRPr="00354DC1">
        <w:rPr>
          <w:rFonts w:ascii="Arial" w:eastAsia="Times New Roman" w:hAnsi="Arial" w:cs="Arial"/>
          <w:b/>
          <w:bCs/>
          <w:color w:val="000000" w:themeColor="text1"/>
          <w:spacing w:val="-1"/>
          <w:sz w:val="24"/>
          <w:szCs w:val="24"/>
          <w:lang w:eastAsia="ru-RU"/>
        </w:rPr>
        <w:t xml:space="preserve"> </w:t>
      </w:r>
      <w:r w:rsidRPr="00354DC1">
        <w:rPr>
          <w:rFonts w:ascii="Arial" w:eastAsia="Times New Roman" w:hAnsi="Arial" w:cs="Arial"/>
          <w:b/>
          <w:bCs/>
          <w:color w:val="000000" w:themeColor="text1"/>
          <w:sz w:val="24"/>
          <w:szCs w:val="24"/>
          <w:lang w:eastAsia="ru-RU"/>
        </w:rPr>
        <w:t>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результатам</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рассмотрения</w:t>
      </w:r>
      <w:r w:rsidRPr="00354DC1">
        <w:rPr>
          <w:rFonts w:ascii="Arial" w:eastAsia="Times New Roman" w:hAnsi="Arial" w:cs="Arial"/>
          <w:color w:val="000000" w:themeColor="text1"/>
          <w:spacing w:val="20"/>
          <w:sz w:val="24"/>
          <w:szCs w:val="24"/>
          <w:lang w:eastAsia="ru-RU"/>
        </w:rPr>
        <w:t xml:space="preserve"> </w:t>
      </w:r>
      <w:r w:rsidRPr="00354DC1">
        <w:rPr>
          <w:rFonts w:ascii="Arial" w:eastAsia="Times New Roman" w:hAnsi="Arial" w:cs="Arial"/>
          <w:color w:val="000000" w:themeColor="text1"/>
          <w:sz w:val="24"/>
          <w:szCs w:val="24"/>
          <w:lang w:eastAsia="ru-RU"/>
        </w:rPr>
        <w:t>заявления</w:t>
      </w:r>
      <w:r w:rsidRPr="00354DC1">
        <w:rPr>
          <w:rFonts w:ascii="Arial" w:eastAsia="Times New Roman" w:hAnsi="Arial" w:cs="Arial"/>
          <w:color w:val="000000" w:themeColor="text1"/>
          <w:spacing w:val="16"/>
          <w:sz w:val="24"/>
          <w:szCs w:val="24"/>
          <w:lang w:eastAsia="ru-RU"/>
        </w:rPr>
        <w:t xml:space="preserve"> </w:t>
      </w:r>
      <w:proofErr w:type="gramStart"/>
      <w:r w:rsidRPr="00354DC1">
        <w:rPr>
          <w:rFonts w:ascii="Arial" w:eastAsia="Times New Roman" w:hAnsi="Arial" w:cs="Arial"/>
          <w:color w:val="000000" w:themeColor="text1"/>
          <w:sz w:val="24"/>
          <w:szCs w:val="24"/>
          <w:lang w:eastAsia="ru-RU"/>
        </w:rPr>
        <w:t>от</w:t>
      </w:r>
      <w:proofErr w:type="gramEnd"/>
      <w:r w:rsidRPr="00354DC1">
        <w:rPr>
          <w:rFonts w:ascii="Arial" w:eastAsia="Times New Roman" w:hAnsi="Arial" w:cs="Arial"/>
          <w:color w:val="000000" w:themeColor="text1"/>
          <w:sz w:val="24"/>
          <w:szCs w:val="24"/>
          <w:u w:val="single"/>
          <w:lang w:eastAsia="ru-RU"/>
        </w:rPr>
        <w:t xml:space="preserve"> № </w:t>
      </w:r>
      <w:r w:rsidRPr="00354DC1">
        <w:rPr>
          <w:rFonts w:ascii="Arial" w:eastAsia="Times New Roman" w:hAnsi="Arial" w:cs="Arial"/>
          <w:color w:val="000000" w:themeColor="text1"/>
          <w:sz w:val="24"/>
          <w:szCs w:val="24"/>
          <w:lang w:eastAsia="ru-RU"/>
        </w:rPr>
        <w:t>_</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Start"/>
      <w:r w:rsidRPr="00354DC1">
        <w:rPr>
          <w:rFonts w:ascii="Arial" w:eastAsia="Times New Roman" w:hAnsi="Arial" w:cs="Arial"/>
          <w:color w:val="000000" w:themeColor="text1"/>
          <w:sz w:val="24"/>
          <w:szCs w:val="24"/>
          <w:lang w:eastAsia="ru-RU"/>
        </w:rPr>
        <w:t>Заявитель</w:t>
      </w:r>
      <w:proofErr w:type="gramEnd"/>
      <w:r w:rsidRPr="00354DC1">
        <w:rPr>
          <w:rFonts w:ascii="Arial" w:eastAsia="Times New Roman" w:hAnsi="Arial" w:cs="Arial"/>
          <w:color w:val="000000" w:themeColor="text1"/>
          <w:sz w:val="24"/>
          <w:szCs w:val="24"/>
          <w:lang w:eastAsia="ru-RU"/>
        </w:rPr>
        <w:t>:_______________)</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9"/>
          <w:sz w:val="24"/>
          <w:szCs w:val="24"/>
          <w:lang w:eastAsia="ru-RU"/>
        </w:rPr>
        <w:t xml:space="preserve"> </w:t>
      </w:r>
      <w:r w:rsidRPr="00354DC1">
        <w:rPr>
          <w:rFonts w:ascii="Arial" w:eastAsia="Times New Roman" w:hAnsi="Arial" w:cs="Arial"/>
          <w:color w:val="000000" w:themeColor="text1"/>
          <w:sz w:val="24"/>
          <w:szCs w:val="24"/>
          <w:lang w:eastAsia="ru-RU"/>
        </w:rPr>
        <w:t>приложенных</w:t>
      </w:r>
      <w:r w:rsidRPr="00354DC1">
        <w:rPr>
          <w:rFonts w:ascii="Arial" w:eastAsia="Times New Roman" w:hAnsi="Arial" w:cs="Arial"/>
          <w:color w:val="000000" w:themeColor="text1"/>
          <w:spacing w:val="2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нему</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19"/>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9"/>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со</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статьями</w:t>
      </w:r>
      <w:r w:rsidRPr="00354DC1">
        <w:rPr>
          <w:rFonts w:ascii="Arial" w:eastAsia="Times New Roman" w:hAnsi="Arial" w:cs="Arial"/>
          <w:color w:val="000000" w:themeColor="text1"/>
          <w:spacing w:val="19"/>
          <w:sz w:val="24"/>
          <w:szCs w:val="24"/>
          <w:lang w:eastAsia="ru-RU"/>
        </w:rPr>
        <w:t xml:space="preserve"> </w:t>
      </w:r>
      <w:r w:rsidRPr="00354DC1">
        <w:rPr>
          <w:rFonts w:ascii="Arial" w:eastAsia="Times New Roman" w:hAnsi="Arial" w:cs="Arial"/>
          <w:color w:val="000000" w:themeColor="text1"/>
          <w:sz w:val="24"/>
          <w:szCs w:val="24"/>
          <w:lang w:eastAsia="ru-RU"/>
        </w:rPr>
        <w:t>39.9,</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z w:val="24"/>
          <w:szCs w:val="24"/>
          <w:lang w:eastAsia="ru-RU"/>
        </w:rPr>
        <w:t xml:space="preserve">39.17 </w:t>
      </w:r>
      <w:hyperlink r:id="rId37"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принято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РЕШЕНИЕ:</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Предоставить </w:t>
      </w:r>
      <w:r w:rsidRPr="00354DC1">
        <w:rPr>
          <w:rFonts w:ascii="Arial" w:eastAsia="Times New Roman" w:hAnsi="Arial" w:cs="Arial"/>
          <w:color w:val="000000" w:themeColor="text1"/>
          <w:sz w:val="24"/>
          <w:szCs w:val="24"/>
          <w:vertAlign w:val="superscript"/>
          <w:lang w:eastAsia="ru-RU"/>
        </w:rPr>
        <w:t>25</w:t>
      </w:r>
      <w:r w:rsidRPr="00354DC1">
        <w:rPr>
          <w:rFonts w:ascii="Arial" w:eastAsia="Times New Roman" w:hAnsi="Arial" w:cs="Arial"/>
          <w:color w:val="000000" w:themeColor="text1"/>
          <w:sz w:val="24"/>
          <w:szCs w:val="24"/>
          <w:lang w:eastAsia="ru-RU"/>
        </w:rPr>
        <w:t xml:space="preserve"> (далее – Заявитель) в </w:t>
      </w:r>
      <w:r w:rsidRPr="00354DC1">
        <w:rPr>
          <w:rFonts w:ascii="Arial" w:eastAsia="Times New Roman" w:hAnsi="Arial" w:cs="Arial"/>
          <w:color w:val="000000" w:themeColor="text1"/>
          <w:spacing w:val="-1"/>
          <w:sz w:val="24"/>
          <w:szCs w:val="24"/>
          <w:lang w:eastAsia="ru-RU"/>
        </w:rPr>
        <w:t>постоянное</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(бессрочное) пользование земельный участок, находящийся в собственности</w:t>
      </w:r>
      <w:r w:rsidRPr="00354DC1">
        <w:rPr>
          <w:rFonts w:ascii="Arial" w:eastAsia="Times New Roman" w:hAnsi="Arial" w:cs="Arial"/>
          <w:color w:val="000000" w:themeColor="text1"/>
          <w:sz w:val="24"/>
          <w:szCs w:val="24"/>
          <w:vertAlign w:val="superscript"/>
          <w:lang w:eastAsia="ru-RU"/>
        </w:rPr>
        <w:t>26</w:t>
      </w:r>
      <w:r w:rsidRPr="00354DC1">
        <w:rPr>
          <w:rFonts w:ascii="Arial" w:eastAsia="Times New Roman" w:hAnsi="Arial" w:cs="Arial"/>
          <w:color w:val="000000" w:themeColor="text1"/>
          <w:sz w:val="24"/>
          <w:szCs w:val="24"/>
          <w:lang w:eastAsia="ru-RU"/>
        </w:rPr>
        <w:t>/государственная</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0"/>
          <w:sz w:val="24"/>
          <w:szCs w:val="24"/>
          <w:lang w:eastAsia="ru-RU"/>
        </w:rPr>
        <w:t xml:space="preserve"> </w:t>
      </w:r>
      <w:r w:rsidRPr="00354DC1">
        <w:rPr>
          <w:rFonts w:ascii="Arial" w:eastAsia="Times New Roman" w:hAnsi="Arial" w:cs="Arial"/>
          <w:color w:val="000000" w:themeColor="text1"/>
          <w:sz w:val="24"/>
          <w:szCs w:val="24"/>
          <w:lang w:eastAsia="ru-RU"/>
        </w:rPr>
        <w:t>который</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разграничена</w:t>
      </w:r>
      <w:r w:rsidRPr="00354DC1">
        <w:rPr>
          <w:rFonts w:ascii="Arial" w:eastAsia="Times New Roman" w:hAnsi="Arial" w:cs="Arial"/>
          <w:color w:val="000000" w:themeColor="text1"/>
          <w:spacing w:val="50"/>
          <w:sz w:val="24"/>
          <w:szCs w:val="24"/>
          <w:lang w:eastAsia="ru-RU"/>
        </w:rPr>
        <w:t xml:space="preserve"> </w:t>
      </w:r>
      <w:r w:rsidRPr="00354DC1">
        <w:rPr>
          <w:rFonts w:ascii="Arial" w:eastAsia="Times New Roman" w:hAnsi="Arial" w:cs="Arial"/>
          <w:color w:val="000000" w:themeColor="text1"/>
          <w:sz w:val="24"/>
          <w:szCs w:val="24"/>
          <w:lang w:eastAsia="ru-RU"/>
        </w:rPr>
        <w:t>(далее</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Участок___________: с кадастровым номером _____________, площадью_______ кв. м, __________________ расположенный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адресу</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(при отсутствии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адреса иное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описание</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местоположения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(виды)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разрешенного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категории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находятся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следующие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объекты</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недвижимого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имущества:________________________________</w:t>
      </w:r>
      <w:r w:rsidRPr="00354DC1">
        <w:rPr>
          <w:rFonts w:ascii="Arial" w:eastAsia="Times New Roman" w:hAnsi="Arial" w:cs="Arial"/>
          <w:color w:val="000000" w:themeColor="text1"/>
          <w:sz w:val="24"/>
          <w:szCs w:val="24"/>
          <w:vertAlign w:val="superscript"/>
          <w:lang w:eastAsia="ru-RU"/>
        </w:rPr>
        <w:t>27</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25</w:t>
      </w:r>
      <w:proofErr w:type="gramStart"/>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казываются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место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нахождения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заявителя,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также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государственный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регистрационный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номер</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записи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 государственной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юридического лица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ЕГРЮЛ,</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идентификационный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номер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налогоплательщика,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случая,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заявителем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иностранное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юридического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власти,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заявителем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орган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власти/наименование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самоуправления,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заявителем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самоуправления;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26</w:t>
      </w:r>
      <w:proofErr w:type="gramStart"/>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субъект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образование,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находится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Участок/земельные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участки, из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будет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 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27</w:t>
      </w:r>
      <w:proofErr w:type="gramStart"/>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наличии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капитального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493A6D" w:rsidP="00354DC1">
      <w:pPr>
        <w:spacing w:after="0" w:line="240" w:lineRule="auto"/>
        <w:ind w:firstLine="709"/>
        <w:jc w:val="both"/>
        <w:rPr>
          <w:rFonts w:ascii="Arial" w:eastAsia="Times New Roman" w:hAnsi="Arial" w:cs="Arial"/>
          <w:color w:val="000000" w:themeColor="text1"/>
          <w:sz w:val="24"/>
          <w:szCs w:val="24"/>
          <w:lang w:eastAsia="ru-RU"/>
        </w:rPr>
      </w:pPr>
      <w:r>
        <w:rPr>
          <w:rFonts w:ascii="Arial" w:hAnsi="Arial" w:cs="Arial"/>
          <w:noProof/>
          <w:color w:val="000000" w:themeColor="text1"/>
          <w:sz w:val="24"/>
          <w:szCs w:val="24"/>
          <w:lang w:eastAsia="ru-RU"/>
        </w:rPr>
        <w:lastRenderedPageBreak/>
        <mc:AlternateContent>
          <mc:Choice Requires="wps">
            <w:drawing>
              <wp:inline distT="0" distB="0" distL="0" distR="0">
                <wp:extent cx="223520" cy="201930"/>
                <wp:effectExtent l="0" t="0" r="0" b="0"/>
                <wp:docPr id="7" name="Прямоугольник 60" descr="data:image/png;base64,iVBORw0KGgoAAAANSUhEUgAAABgAAAAVCAYAAABc6S4mAAAAAXNSR0IArs4c6QAAAARnQU1BAACxjwv8YQUAAAAJcEhZcwAADsMAAA7DAcdvqGQAAAAYSURBVEhLYxgFo2AUjIJRMApGwUgADAwAB/UAAVN3qr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data:image/png;base64,iVBORw0KGgoAAAANSUhEUgAAABgAAAAVCAYAAABc6S4mAAAAAXNSR0IArs4c6QAAAARnQU1BAACxjwv8YQUAAAAJcEhZcwAADsMAAA7DAcdvqGQAAAAYSURBVEhLYxgFo2AUjIJRMApGwUgADAwAB/UAAVN3qr4AAAAASUVORK5CYII=" style="width:17.6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" filled="f" stroked="f">
                <o:lock v:ext="edit" aspectratio="t"/>
                <w10:anchorlock/>
              </v:rect>
            </w:pict>
          </mc:Fallback>
        </mc:AlternateContent>
      </w:r>
      <w:r>
        <w:rPr>
          <w:rFonts w:ascii="Arial" w:hAnsi="Arial" w:cs="Arial"/>
          <w:noProof/>
          <w:color w:val="000000" w:themeColor="text1"/>
          <w:sz w:val="24"/>
          <w:szCs w:val="24"/>
          <w:lang w:eastAsia="ru-RU"/>
        </w:rPr>
        <mc:AlternateContent>
          <mc:Choice Requires="wps">
            <w:drawing>
              <wp:inline distT="0" distB="0" distL="0" distR="0">
                <wp:extent cx="63500" cy="201930"/>
                <wp:effectExtent l="0" t="0" r="3175" b="0"/>
                <wp:docPr id="6" name="Прямоугольник 59"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" filled="f" stroked="f">
                <o:lock v:ext="edit" aspectratio="t"/>
                <w10:anchorlock/>
              </v:rect>
            </w:pict>
          </mc:Fallback>
        </mc:AlternateConten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следующие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обременения: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Заявителю обеспечить государственную регистрацию права постоянного</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(бессрочного)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                 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лица                  Ф.И.О.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лица</w:t>
      </w:r>
    </w:p>
    <w:p w:rsidR="007919B9" w:rsidRPr="00354DC1" w:rsidRDefault="00493A6D" w:rsidP="00354DC1">
      <w:pPr>
        <w:spacing w:after="0" w:line="240" w:lineRule="auto"/>
        <w:ind w:firstLine="709"/>
        <w:jc w:val="both"/>
        <w:rPr>
          <w:rFonts w:ascii="Arial" w:eastAsia="Times New Roman" w:hAnsi="Arial" w:cs="Arial"/>
          <w:color w:val="000000" w:themeColor="text1"/>
          <w:sz w:val="24"/>
          <w:szCs w:val="24"/>
          <w:lang w:eastAsia="ru-RU"/>
        </w:rPr>
      </w:pPr>
      <w:r>
        <w:rPr>
          <w:rFonts w:ascii="Arial" w:hAnsi="Arial" w:cs="Arial"/>
          <w:noProof/>
          <w:color w:val="000000" w:themeColor="text1"/>
          <w:sz w:val="24"/>
          <w:szCs w:val="24"/>
          <w:lang w:eastAsia="ru-RU"/>
        </w:rPr>
        <mc:AlternateContent>
          <mc:Choice Requires="wps">
            <w:drawing>
              <wp:inline distT="0" distB="0" distL="0" distR="0">
                <wp:extent cx="63500" cy="201930"/>
                <wp:effectExtent l="0" t="0" r="3175" b="0"/>
                <wp:docPr id="5" name="Прямоугольник 58"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Ida4xB4AwAAiwYAAA4AAAAAAAAAAAAAAAAALgIAAGRycy9lMm9Eb2MueG1sUEsB&#10;Ai0AFAAGAAgAAAAhAHiF1Y3aAAAAAwEAAA8AAAAAAAAAAAAAAAAA0gUAAGRycy9kb3ducmV2Lnht&#10;bFBLBQYAAAAABAAEAPMAAADZBgAAAAA=&#10;" filled="f" stroked="f">
                <o:lock v:ext="edit" aspectratio="t"/>
                <w10:anchorlock/>
              </v:rect>
            </w:pict>
          </mc:Fallback>
        </mc:AlternateContent>
      </w:r>
      <w:r>
        <w:rPr>
          <w:rFonts w:ascii="Arial" w:hAnsi="Arial" w:cs="Arial"/>
          <w:noProof/>
          <w:color w:val="000000" w:themeColor="text1"/>
          <w:sz w:val="24"/>
          <w:szCs w:val="24"/>
          <w:lang w:eastAsia="ru-RU"/>
        </w:rPr>
        <mc:AlternateContent>
          <mc:Choice Requires="wps">
            <w:drawing>
              <wp:inline distT="0" distB="0" distL="0" distR="0">
                <wp:extent cx="266065" cy="223520"/>
                <wp:effectExtent l="0" t="0" r="635" b="0"/>
                <wp:docPr id="4" name="Прямоугольник 57" descr="data:image/png;base64,iVBORw0KGgoAAAANSUhEUgAAABwAAAAXCAYAAAAYyi9XAAAAAXNSR0IArs4c6QAAAARnQU1BAACxjwv8YQUAAAAJcEhZcwAADsMAAA7DAcdvqGQAAAAZSURBVEhL7cExAQAAAMKg9U/tbwYgAAB4NQonAAE+qa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data:image/png;base64,iVBORw0KGgoAAAANSUhEUgAAABwAAAAXCAYAAAAYyi9XAAAAAXNSR0IArs4c6QAAAARnQU1BAACxjwv8YQUAAAAJcEhZcwAADsMAAA7DAcdvqGQAAAAZSURBVEhL7cExAQAAAMKg9U/tbwYgAAB4NQonAAE+qaO/AAAAAElFTkSuQmCC" style="width:20.9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" filled="f" stroked="f">
                <o:lock v:ext="edit" aspectratio="t"/>
                <w10:anchorlock/>
              </v:rect>
            </w:pict>
          </mc:Fallback>
        </mc:AlternateContent>
      </w:r>
    </w:p>
    <w:p w:rsidR="00354F7A" w:rsidRPr="00354DC1" w:rsidRDefault="007919B9" w:rsidP="00354DC1">
      <w:pPr>
        <w:autoSpaceDE w:val="0"/>
        <w:autoSpaceDN w:val="0"/>
        <w:adjustRightInd w:val="0"/>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b/>
          <w:bCs/>
          <w:color w:val="000000" w:themeColor="text1"/>
          <w:sz w:val="24"/>
          <w:szCs w:val="24"/>
          <w:lang w:eastAsia="ru-RU"/>
        </w:rPr>
        <w:br w:type="page"/>
      </w:r>
      <w:r w:rsidR="00354F7A" w:rsidRPr="00354DC1">
        <w:rPr>
          <w:rFonts w:ascii="Arial" w:eastAsia="Times New Roman" w:hAnsi="Arial" w:cs="Arial"/>
          <w:color w:val="000000" w:themeColor="text1"/>
          <w:kern w:val="2"/>
        </w:rPr>
        <w:lastRenderedPageBreak/>
        <w:t>Приложение № 6</w:t>
      </w:r>
    </w:p>
    <w:p w:rsidR="00354F7A" w:rsidRPr="00354DC1" w:rsidRDefault="00354F7A" w:rsidP="00354DC1">
      <w:pPr>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szCs w:val="24"/>
          <w:lang w:eastAsia="ru-RU"/>
        </w:rPr>
      </w:pP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отказе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w:t>
      </w:r>
      <w:r w:rsidR="004922C7">
        <w:rPr>
          <w:rFonts w:ascii="Arial" w:eastAsia="Times New Roman" w:hAnsi="Arial" w:cs="Arial"/>
          <w:color w:val="000000" w:themeColor="text1"/>
          <w:sz w:val="24"/>
          <w:szCs w:val="24"/>
          <w:lang w:eastAsia="ru-RU"/>
        </w:rPr>
        <w:t>_______________________</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(наименование</w:t>
      </w:r>
      <w:r w:rsidRPr="00354DC1">
        <w:rPr>
          <w:rFonts w:ascii="Arial" w:eastAsia="Times New Roman" w:hAnsi="Arial" w:cs="Arial"/>
          <w:i/>
          <w:iCs/>
          <w:color w:val="000000" w:themeColor="text1"/>
          <w:spacing w:val="-7"/>
          <w:sz w:val="24"/>
          <w:szCs w:val="24"/>
          <w:lang w:eastAsia="ru-RU"/>
        </w:rPr>
        <w:t xml:space="preserve"> </w:t>
      </w:r>
      <w:r w:rsidRPr="00354DC1">
        <w:rPr>
          <w:rFonts w:ascii="Arial" w:eastAsia="Times New Roman" w:hAnsi="Arial" w:cs="Arial"/>
          <w:i/>
          <w:iCs/>
          <w:color w:val="000000" w:themeColor="text1"/>
          <w:sz w:val="24"/>
          <w:szCs w:val="24"/>
          <w:lang w:eastAsia="ru-RU"/>
        </w:rPr>
        <w:t>уполномоченного</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органа</w:t>
      </w:r>
      <w:r w:rsidRPr="00354DC1">
        <w:rPr>
          <w:rFonts w:ascii="Arial" w:eastAsia="Times New Roman" w:hAnsi="Arial" w:cs="Arial"/>
          <w:i/>
          <w:iCs/>
          <w:color w:val="000000" w:themeColor="text1"/>
          <w:spacing w:val="-7"/>
          <w:sz w:val="24"/>
          <w:szCs w:val="24"/>
          <w:lang w:eastAsia="ru-RU"/>
        </w:rPr>
        <w:t xml:space="preserve"> </w:t>
      </w:r>
      <w:r w:rsidRPr="00354DC1">
        <w:rPr>
          <w:rFonts w:ascii="Arial" w:eastAsia="Times New Roman" w:hAnsi="Arial" w:cs="Arial"/>
          <w:i/>
          <w:iCs/>
          <w:color w:val="000000" w:themeColor="text1"/>
          <w:sz w:val="24"/>
          <w:szCs w:val="24"/>
          <w:lang w:eastAsia="ru-RU"/>
        </w:rPr>
        <w:t>местного</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самоуправления)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Кому:_________________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Контактные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данные:_____________________</w:t>
      </w:r>
    </w:p>
    <w:p w:rsidR="007919B9" w:rsidRPr="00354DC1" w:rsidRDefault="00493A6D" w:rsidP="00354DC1">
      <w:pPr>
        <w:spacing w:after="0" w:line="240" w:lineRule="auto"/>
        <w:ind w:firstLine="709"/>
        <w:jc w:val="both"/>
        <w:rPr>
          <w:rFonts w:ascii="Arial" w:eastAsia="Times New Roman" w:hAnsi="Arial" w:cs="Arial"/>
          <w:color w:val="000000" w:themeColor="text1"/>
          <w:sz w:val="24"/>
          <w:szCs w:val="24"/>
          <w:lang w:eastAsia="ru-RU"/>
        </w:rPr>
      </w:pPr>
      <w:r>
        <w:rPr>
          <w:rFonts w:ascii="Arial" w:hAnsi="Arial" w:cs="Arial"/>
          <w:noProof/>
          <w:color w:val="000000" w:themeColor="text1"/>
          <w:sz w:val="24"/>
          <w:szCs w:val="24"/>
          <w:lang w:eastAsia="ru-RU"/>
        </w:rPr>
        <mc:AlternateContent>
          <mc:Choice Requires="wps">
            <w:drawing>
              <wp:inline distT="0" distB="0" distL="0" distR="0">
                <wp:extent cx="2062480" cy="10795"/>
                <wp:effectExtent l="0" t="0" r="4445" b="0"/>
                <wp:docPr id="3" name="Прямоугольник 55" descr="data:image/png;base64,iVBORw0KGgoAAAANSUhEUgAAANgAAAABCAYAAAC8EWAKAAAAAXNSR0IArs4c6QAAAARnQU1BAACxjwv8YQUAAAAJcEhZcwAADsMAAA7DAcdvqGQAAAAUSURBVDhPYwCC/6N4FI9iWmCG/wBU79cpvherT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248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data:image/png;base64,iVBORw0KGgoAAAANSUhEUgAAANgAAAABCAYAAAC8EWAKAAAAAXNSR0IArs4c6QAAAARnQU1BAACxjwv8YQUAAAAJcEhZcwAADsMAAA7DAcdvqGQAAAAUSURBVDhPYwCC/6N4FI9iWmCG/wBU79cpvherTwAAAABJRU5ErkJggg==" style="width:162.4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" filled="f" stroked="f">
                <o:lock v:ext="edit" aspectratio="t"/>
                <w10:anchorlock/>
              </v:rect>
            </w:pict>
          </mc:Fallback>
        </mc:AlternateConten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РЕШЕНИЕ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отказе</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________                                                                       от «___» _____________ 2022г.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По результатам рассмотрения заявления о предоставлении услуги «Предоставление в собственность, аренду, постоянное (бессрочное) 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безвозмездное пользование земельного участка, находящегося в муниципальной собственности, без проведения торгов» от «___» _____________ 2022г. №_____ и приложенных к нему документов, на основании статьи 39.16</w:t>
      </w:r>
      <w:r w:rsidRPr="00354DC1">
        <w:rPr>
          <w:rFonts w:ascii="Arial" w:eastAsia="Times New Roman" w:hAnsi="Arial" w:cs="Arial"/>
          <w:color w:val="000000" w:themeColor="text1"/>
          <w:spacing w:val="1"/>
          <w:sz w:val="24"/>
          <w:szCs w:val="24"/>
          <w:lang w:eastAsia="ru-RU"/>
        </w:rPr>
        <w:t xml:space="preserve"> </w:t>
      </w:r>
      <w:hyperlink r:id="rId38"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 услуги, принято решение об отказе в предоставлении услуги, 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следующим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основаниям:</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bl>
      <w:tblPr>
        <w:tblW w:w="9650" w:type="dxa"/>
        <w:tblInd w:w="139" w:type="dxa"/>
        <w:tblCellMar>
          <w:left w:w="0" w:type="dxa"/>
          <w:right w:w="0" w:type="dxa"/>
        </w:tblCellMar>
        <w:tblLook w:val="04A0" w:firstRow="1" w:lastRow="0" w:firstColumn="1" w:lastColumn="0" w:noHBand="0" w:noVBand="1"/>
      </w:tblPr>
      <w:tblGrid>
        <w:gridCol w:w="1017"/>
        <w:gridCol w:w="53"/>
        <w:gridCol w:w="4405"/>
        <w:gridCol w:w="65"/>
        <w:gridCol w:w="270"/>
        <w:gridCol w:w="3700"/>
        <w:gridCol w:w="20"/>
        <w:gridCol w:w="120"/>
      </w:tblGrid>
      <w:tr w:rsidR="00354DC1" w:rsidRPr="00354DC1" w:rsidTr="00354DC1">
        <w:trPr>
          <w:trHeight w:val="1663"/>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пункта</w:t>
            </w:r>
            <w:r w:rsidRPr="00354DC1">
              <w:rPr>
                <w:rFonts w:ascii="Arial" w:eastAsia="Times New Roman" w:hAnsi="Arial" w:cs="Arial"/>
                <w:color w:val="000000" w:themeColor="text1"/>
                <w:spacing w:val="1"/>
                <w:sz w:val="24"/>
                <w:szCs w:val="24"/>
                <w:lang w:eastAsia="ru-RU"/>
              </w:rPr>
              <w:t xml:space="preserve"> </w:t>
            </w:r>
            <w:proofErr w:type="spellStart"/>
            <w:proofErr w:type="gramStart"/>
            <w:r w:rsidRPr="00354DC1">
              <w:rPr>
                <w:rFonts w:ascii="Arial" w:eastAsia="Times New Roman" w:hAnsi="Arial" w:cs="Arial"/>
                <w:color w:val="000000" w:themeColor="text1"/>
                <w:sz w:val="24"/>
                <w:szCs w:val="24"/>
                <w:lang w:eastAsia="ru-RU"/>
              </w:rPr>
              <w:t>админис</w:t>
            </w:r>
            <w:proofErr w:type="spellEnd"/>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тративно</w:t>
            </w:r>
            <w:proofErr w:type="spellEnd"/>
            <w:proofErr w:type="gramEnd"/>
            <w:r w:rsidRPr="00354DC1">
              <w:rPr>
                <w:rFonts w:ascii="Arial" w:eastAsia="Times New Roman" w:hAnsi="Arial" w:cs="Arial"/>
                <w:color w:val="000000" w:themeColor="text1"/>
                <w:spacing w:val="-57"/>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го</w:t>
            </w:r>
            <w:proofErr w:type="spellEnd"/>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pacing w:val="-1"/>
                <w:sz w:val="24"/>
                <w:szCs w:val="24"/>
                <w:lang w:eastAsia="ru-RU"/>
              </w:rPr>
              <w:t>регламен</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та</w:t>
            </w:r>
          </w:p>
        </w:tc>
        <w:tc>
          <w:tcPr>
            <w:tcW w:w="4740"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 основания для отказа 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единым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стандартом</w:t>
            </w:r>
          </w:p>
        </w:tc>
        <w:tc>
          <w:tcPr>
            <w:tcW w:w="3840"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Разъяснение причин отказа в предоставлении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r>
      <w:tr w:rsidR="00354DC1" w:rsidRPr="00354DC1" w:rsidTr="00354DC1">
        <w:trPr>
          <w:trHeight w:val="1120"/>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w:t>
            </w:r>
          </w:p>
        </w:tc>
        <w:tc>
          <w:tcPr>
            <w:tcW w:w="4740"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pacing w:val="-1"/>
                <w:sz w:val="24"/>
                <w:szCs w:val="24"/>
                <w:lang w:eastAsia="ru-RU"/>
              </w:rPr>
              <w:t>С</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pacing w:val="-1"/>
                <w:sz w:val="24"/>
                <w:szCs w:val="24"/>
                <w:lang w:eastAsia="ru-RU"/>
              </w:rPr>
              <w:t>заявлением</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обратилось</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которое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не имеет права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приобретение 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без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торгов</w:t>
            </w:r>
          </w:p>
        </w:tc>
        <w:tc>
          <w:tcPr>
            <w:tcW w:w="3840"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5012"/>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2.19.2</w:t>
            </w:r>
          </w:p>
        </w:tc>
        <w:tc>
          <w:tcPr>
            <w:tcW w:w="4458"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постоянного </w:t>
            </w:r>
            <w:r w:rsidRPr="00354DC1">
              <w:rPr>
                <w:rFonts w:ascii="Arial" w:eastAsia="Times New Roman" w:hAnsi="Arial" w:cs="Arial"/>
                <w:color w:val="000000" w:themeColor="text1"/>
                <w:spacing w:val="-1"/>
                <w:sz w:val="24"/>
                <w:szCs w:val="24"/>
                <w:lang w:eastAsia="ru-RU"/>
              </w:rPr>
              <w:t xml:space="preserve">(бессрочного) </w:t>
            </w:r>
            <w:r w:rsidRPr="00354DC1">
              <w:rPr>
                <w:rFonts w:ascii="Arial" w:eastAsia="Times New Roman" w:hAnsi="Arial" w:cs="Arial"/>
                <w:color w:val="000000" w:themeColor="text1"/>
                <w:sz w:val="24"/>
                <w:szCs w:val="24"/>
                <w:lang w:eastAsia="ru-RU"/>
              </w:rPr>
              <w:t>пользования, безвозмездного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пользования, пожизненного</w:t>
            </w:r>
            <w:r w:rsidR="004922C7">
              <w:rPr>
                <w:rFonts w:ascii="Arial" w:eastAsia="Times New Roman" w:hAnsi="Arial" w:cs="Arial"/>
                <w:color w:val="000000" w:themeColor="text1"/>
                <w:spacing w:val="-58"/>
                <w:sz w:val="24"/>
                <w:szCs w:val="24"/>
                <w:lang w:eastAsia="ru-RU"/>
              </w:rPr>
              <w:t xml:space="preserve"> на</w:t>
            </w:r>
            <w:r w:rsidRPr="00354DC1">
              <w:rPr>
                <w:rFonts w:ascii="Arial" w:eastAsia="Times New Roman" w:hAnsi="Arial" w:cs="Arial"/>
                <w:color w:val="000000" w:themeColor="text1"/>
                <w:sz w:val="24"/>
                <w:szCs w:val="24"/>
                <w:lang w:eastAsia="ru-RU"/>
              </w:rPr>
              <w:t>следуемого владения или аренды, 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обладатель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данных прав или подано заявление 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пользование гражданам </w:t>
            </w:r>
            <w:r w:rsidRPr="00354DC1">
              <w:rPr>
                <w:rFonts w:ascii="Arial" w:eastAsia="Times New Roman" w:hAnsi="Arial" w:cs="Arial"/>
                <w:color w:val="000000" w:themeColor="text1"/>
                <w:spacing w:val="-1"/>
                <w:sz w:val="24"/>
                <w:szCs w:val="24"/>
                <w:lang w:eastAsia="ru-RU"/>
              </w:rPr>
              <w:t>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 xml:space="preserve">юридическим лицам </w:t>
            </w:r>
            <w:proofErr w:type="gramStart"/>
            <w:r w:rsidRPr="00354DC1">
              <w:rPr>
                <w:rFonts w:ascii="Arial" w:eastAsia="Times New Roman" w:hAnsi="Arial" w:cs="Arial"/>
                <w:color w:val="000000" w:themeColor="text1"/>
                <w:spacing w:val="-1"/>
                <w:sz w:val="24"/>
                <w:szCs w:val="24"/>
                <w:lang w:eastAsia="ru-RU"/>
              </w:rPr>
              <w:t>для</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сельскохозяйственного, </w:t>
            </w:r>
            <w:proofErr w:type="spellStart"/>
            <w:r w:rsidRPr="00354DC1">
              <w:rPr>
                <w:rFonts w:ascii="Arial" w:eastAsia="Times New Roman" w:hAnsi="Arial" w:cs="Arial"/>
                <w:color w:val="000000" w:themeColor="text1"/>
                <w:sz w:val="24"/>
                <w:szCs w:val="24"/>
                <w:lang w:eastAsia="ru-RU"/>
              </w:rPr>
              <w:t>охотхозяйственного</w:t>
            </w:r>
            <w:proofErr w:type="spell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лесохозяйственного и </w:t>
            </w:r>
            <w:r w:rsidRPr="00354DC1">
              <w:rPr>
                <w:rFonts w:ascii="Arial" w:eastAsia="Times New Roman" w:hAnsi="Arial" w:cs="Arial"/>
                <w:color w:val="000000" w:themeColor="text1"/>
                <w:spacing w:val="-1"/>
                <w:sz w:val="24"/>
                <w:szCs w:val="24"/>
                <w:lang w:eastAsia="ru-RU"/>
              </w:rPr>
              <w:t xml:space="preserve">иного </w:t>
            </w:r>
            <w:r w:rsidRPr="00354DC1">
              <w:rPr>
                <w:rFonts w:ascii="Arial" w:eastAsia="Times New Roman" w:hAnsi="Arial" w:cs="Arial"/>
                <w:color w:val="000000" w:themeColor="text1"/>
                <w:sz w:val="24"/>
                <w:szCs w:val="24"/>
                <w:lang w:eastAsia="ru-RU"/>
              </w:rPr>
              <w:t xml:space="preserve">использования, </w:t>
            </w:r>
            <w:r w:rsidRPr="00354DC1">
              <w:rPr>
                <w:rFonts w:ascii="Arial" w:eastAsia="Times New Roman" w:hAnsi="Arial" w:cs="Arial"/>
                <w:color w:val="000000" w:themeColor="text1"/>
                <w:spacing w:val="-2"/>
                <w:sz w:val="24"/>
                <w:szCs w:val="24"/>
                <w:lang w:eastAsia="ru-RU"/>
              </w:rPr>
              <w:t xml:space="preserve">не </w:t>
            </w:r>
            <w:r w:rsidRPr="00354DC1">
              <w:rPr>
                <w:rFonts w:ascii="Arial" w:eastAsia="Times New Roman" w:hAnsi="Arial" w:cs="Arial"/>
                <w:color w:val="000000" w:themeColor="text1"/>
                <w:sz w:val="24"/>
                <w:szCs w:val="24"/>
                <w:lang w:eastAsia="ru-RU"/>
              </w:rPr>
              <w:t>предусматривающего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зданий,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включены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утвержденный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 xml:space="preserve">Правительством </w:t>
            </w:r>
            <w:r w:rsidRPr="00354DC1">
              <w:rPr>
                <w:rFonts w:ascii="Arial" w:eastAsia="Times New Roman" w:hAnsi="Arial" w:cs="Arial"/>
                <w:color w:val="000000" w:themeColor="text1"/>
                <w:spacing w:val="-1"/>
                <w:sz w:val="24"/>
                <w:szCs w:val="24"/>
                <w:lang w:eastAsia="ru-RU"/>
              </w:rPr>
              <w:t>Российской</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перечень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земельных участков, предоставленных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нужд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обороны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безопасности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временно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используемых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указанных нужд, на срок не более чем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пять лет</w:t>
            </w:r>
            <w:proofErr w:type="gramEnd"/>
          </w:p>
        </w:tc>
        <w:tc>
          <w:tcPr>
            <w:tcW w:w="4035"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3802"/>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2.19.3</w:t>
            </w:r>
          </w:p>
        </w:tc>
        <w:tc>
          <w:tcPr>
            <w:tcW w:w="4458"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образуется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раздела земельного участка,</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предоставленного садоводческому или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огородническому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некоммерческому</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товариществу,</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обращения с таким заявлением члена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товарищества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садовым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огородным)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либо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собственников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земельных участков, расположенных 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ведения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гражданами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садоводства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огородничества для собственных нужд</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общего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назначения)</w:t>
            </w:r>
            <w:proofErr w:type="gramEnd"/>
          </w:p>
        </w:tc>
        <w:tc>
          <w:tcPr>
            <w:tcW w:w="4035"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861"/>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2.19.4</w:t>
            </w:r>
          </w:p>
        </w:tc>
        <w:tc>
          <w:tcPr>
            <w:tcW w:w="4458"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На указанном в заявлении земельном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сооружение,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 строительства, принадлежащие</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гражданам или юридическим лицам, за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 земельном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сооружения (в том числе </w:t>
            </w:r>
            <w:r w:rsidRPr="00354DC1">
              <w:rPr>
                <w:rFonts w:ascii="Arial" w:eastAsia="Times New Roman" w:hAnsi="Arial" w:cs="Arial"/>
                <w:color w:val="000000" w:themeColor="text1"/>
                <w:sz w:val="24"/>
                <w:szCs w:val="24"/>
                <w:lang w:eastAsia="ru-RU"/>
              </w:rPr>
              <w:lastRenderedPageBreak/>
              <w:t>сооружения,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строительство которых не завершено),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допускается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сервитута,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публичного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сервитута, или объекты, размещенные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статьей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39.36</w:t>
            </w:r>
            <w:r w:rsidRPr="00354DC1">
              <w:rPr>
                <w:rFonts w:ascii="Arial" w:eastAsia="Times New Roman" w:hAnsi="Arial" w:cs="Arial"/>
                <w:color w:val="000000" w:themeColor="text1"/>
                <w:spacing w:val="1"/>
                <w:sz w:val="24"/>
                <w:szCs w:val="24"/>
                <w:lang w:eastAsia="ru-RU"/>
              </w:rPr>
              <w:t xml:space="preserve"> </w:t>
            </w:r>
            <w:hyperlink r:id="rId39"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либо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 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собственник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сооружения, помещений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 них, этого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 незавершенного</w:t>
            </w:r>
            <w:r w:rsidRPr="00354DC1">
              <w:rPr>
                <w:rFonts w:ascii="Arial" w:eastAsia="Times New Roman" w:hAnsi="Arial" w:cs="Arial"/>
                <w:color w:val="000000" w:themeColor="text1"/>
                <w:spacing w:val="-58"/>
                <w:sz w:val="24"/>
                <w:szCs w:val="24"/>
                <w:lang w:eastAsia="ru-RU"/>
              </w:rPr>
              <w:t xml:space="preserve"> с</w:t>
            </w:r>
            <w:r w:rsidRPr="00354DC1">
              <w:rPr>
                <w:rFonts w:ascii="Arial" w:eastAsia="Times New Roman" w:hAnsi="Arial" w:cs="Arial"/>
                <w:color w:val="000000" w:themeColor="text1"/>
                <w:sz w:val="24"/>
                <w:szCs w:val="24"/>
                <w:lang w:eastAsia="ru-RU"/>
              </w:rPr>
              <w:t>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также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 подано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 строительства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принято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решение</w:t>
            </w:r>
            <w:r w:rsidRPr="00354DC1">
              <w:rPr>
                <w:rFonts w:ascii="Arial" w:eastAsia="Times New Roman" w:hAnsi="Arial" w:cs="Arial"/>
                <w:color w:val="000000" w:themeColor="text1"/>
                <w:spacing w:val="6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сносе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самовольной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постройки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либо решение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 сносе самовольной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постройки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ее приведении </w:t>
            </w:r>
            <w:proofErr w:type="gramStart"/>
            <w:r w:rsidRPr="00354DC1">
              <w:rPr>
                <w:rFonts w:ascii="Arial" w:eastAsia="Times New Roman" w:hAnsi="Arial" w:cs="Arial"/>
                <w:color w:val="000000" w:themeColor="text1"/>
                <w:sz w:val="24"/>
                <w:szCs w:val="24"/>
                <w:lang w:eastAsia="ru-RU"/>
              </w:rPr>
              <w:t>в</w:t>
            </w:r>
            <w:proofErr w:type="gramEnd"/>
          </w:p>
        </w:tc>
        <w:tc>
          <w:tcPr>
            <w:tcW w:w="4035"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1"/>
          <w:wAfter w:w="120" w:type="dxa"/>
          <w:trHeight w:val="1468"/>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 </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соответствие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установленными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требованиями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сроки,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установленные </w:t>
            </w:r>
            <w:r w:rsidRPr="00354DC1">
              <w:rPr>
                <w:rFonts w:ascii="Arial" w:eastAsia="Times New Roman" w:hAnsi="Arial" w:cs="Arial"/>
                <w:color w:val="000000" w:themeColor="text1"/>
                <w:spacing w:val="-1"/>
                <w:sz w:val="24"/>
                <w:szCs w:val="24"/>
                <w:lang w:eastAsia="ru-RU"/>
              </w:rPr>
              <w:t xml:space="preserve">указанными </w:t>
            </w:r>
            <w:r w:rsidRPr="00354DC1">
              <w:rPr>
                <w:rFonts w:ascii="Arial" w:eastAsia="Times New Roman" w:hAnsi="Arial" w:cs="Arial"/>
                <w:color w:val="000000" w:themeColor="text1"/>
                <w:sz w:val="24"/>
                <w:szCs w:val="24"/>
                <w:lang w:eastAsia="ru-RU"/>
              </w:rPr>
              <w:t>решениями, не выполнены</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обязанности,</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предусмотренные</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частью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55.32</w:t>
            </w:r>
            <w:r w:rsidRPr="00354DC1">
              <w:rPr>
                <w:rFonts w:ascii="Arial" w:eastAsia="Times New Roman" w:hAnsi="Arial" w:cs="Arial"/>
                <w:color w:val="000000" w:themeColor="text1"/>
                <w:spacing w:val="1"/>
                <w:sz w:val="24"/>
                <w:szCs w:val="24"/>
                <w:lang w:eastAsia="ru-RU"/>
              </w:rPr>
              <w:t xml:space="preserve"> </w:t>
            </w:r>
            <w:hyperlink r:id="rId40" w:tgtFrame="_blank" w:history="1">
              <w:r w:rsidRPr="00354DC1">
                <w:rPr>
                  <w:rFonts w:ascii="Arial" w:eastAsia="Times New Roman" w:hAnsi="Arial" w:cs="Arial"/>
                  <w:color w:val="000000" w:themeColor="text1"/>
                  <w:sz w:val="24"/>
                  <w:szCs w:val="24"/>
                  <w:lang w:eastAsia="ru-RU"/>
                </w:rPr>
                <w:t>Градостроительного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20" w:type="dxa"/>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tc>
      </w:tr>
      <w:tr w:rsidR="00354DC1" w:rsidRPr="00354DC1" w:rsidTr="00354DC1">
        <w:trPr>
          <w:gridAfter w:val="1"/>
          <w:wAfter w:w="120" w:type="dxa"/>
          <w:trHeight w:val="3941"/>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2.19.5</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На указанном в заявлении земельном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сооружение,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находящиеся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расположены сооружения (в том числе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сооружения, строительство которых не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завершено),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допускается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сервитута,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публичного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сервитута,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pacing w:val="-1"/>
                <w:sz w:val="24"/>
                <w:szCs w:val="24"/>
                <w:lang w:eastAsia="ru-RU"/>
              </w:rPr>
              <w:t>размещенные</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со</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 xml:space="preserve">статьей 39.36 </w:t>
            </w:r>
            <w:hyperlink r:id="rId41"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либо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правообладатель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 сооружения, помещений в них,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этого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c>
          <w:tcPr>
            <w:tcW w:w="20" w:type="dxa"/>
            <w:tcBorders>
              <w:bottom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tc>
      </w:tr>
      <w:tr w:rsidR="00354DC1" w:rsidRPr="00354DC1" w:rsidTr="00354DC1">
        <w:trPr>
          <w:gridAfter w:val="2"/>
          <w:wAfter w:w="140" w:type="dxa"/>
          <w:trHeight w:val="1276"/>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2.19.6</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является изъятым из оборота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ограниченным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обороте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допускается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указанном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заявлении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2967"/>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2.19.7</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зарезервированным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для государственных </w:t>
            </w:r>
            <w:r w:rsidRPr="00354DC1">
              <w:rPr>
                <w:rFonts w:ascii="Arial" w:eastAsia="Times New Roman" w:hAnsi="Arial" w:cs="Arial"/>
                <w:color w:val="000000" w:themeColor="text1"/>
                <w:spacing w:val="-2"/>
                <w:sz w:val="24"/>
                <w:szCs w:val="24"/>
                <w:lang w:eastAsia="ru-RU"/>
              </w:rPr>
              <w:t>или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муниципальных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нужд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 земельного 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постоянное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(бессрочное)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срок,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превышающий срок действия решения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 резервировании земельного 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pacing w:val="-1"/>
                <w:sz w:val="24"/>
                <w:szCs w:val="24"/>
                <w:lang w:eastAsia="ru-RU"/>
              </w:rPr>
              <w:t>за</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pacing w:val="-1"/>
                <w:sz w:val="24"/>
                <w:szCs w:val="24"/>
                <w:lang w:eastAsia="ru-RU"/>
              </w:rPr>
              <w:t>исключением</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случая</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целей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резервирования</w:t>
            </w:r>
            <w:proofErr w:type="gramEnd"/>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2400"/>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2.19.8</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другим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развитии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застроенной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собственник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 сооружения, помещений в них,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объекта незавершенного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правообладатель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участка</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2683"/>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2.19.9</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другим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комплексном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развитии</w:t>
            </w:r>
            <w:r w:rsidRPr="00354DC1">
              <w:rPr>
                <w:rFonts w:ascii="Arial" w:eastAsia="Times New Roman" w:hAnsi="Arial" w:cs="Arial"/>
                <w:color w:val="000000" w:themeColor="text1"/>
                <w:spacing w:val="6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другим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комплексном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развитии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 за исключением случаев,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предназначен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61"/>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39"/>
                <w:sz w:val="24"/>
                <w:szCs w:val="24"/>
                <w:lang w:eastAsia="ru-RU"/>
              </w:rPr>
              <w:t xml:space="preserve"> </w:t>
            </w: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38"/>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36"/>
                <w:sz w:val="24"/>
                <w:szCs w:val="24"/>
                <w:lang w:eastAsia="ru-RU"/>
              </w:rPr>
              <w:t xml:space="preserve"> </w:t>
            </w:r>
            <w:r w:rsidRPr="00354DC1">
              <w:rPr>
                <w:rFonts w:ascii="Arial" w:eastAsia="Times New Roman" w:hAnsi="Arial" w:cs="Arial"/>
                <w:color w:val="000000" w:themeColor="text1"/>
                <w:sz w:val="24"/>
                <w:szCs w:val="24"/>
                <w:lang w:eastAsia="ru-RU"/>
              </w:rPr>
              <w:t>или</w:t>
            </w:r>
            <w:proofErr w:type="gramEnd"/>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901"/>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 </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обратилось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указанных объектов</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right="834"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r>
      <w:tr w:rsidR="00354DC1" w:rsidRPr="00354DC1" w:rsidTr="00354DC1">
        <w:trPr>
          <w:gridAfter w:val="2"/>
          <w:wAfter w:w="140" w:type="dxa"/>
          <w:trHeight w:val="3806"/>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2.19.10</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комплексном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развитии территории, и в соответствии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утвержденной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документацией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планировке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предназначен</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для размещения объектов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регионального значения или 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случаев, если с заявлением обратилось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с которым заключен договор 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комплексном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развитии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предусматривающий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обязательство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лица</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указанных объектов</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422"/>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2.19.11</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является предметом аукциона,</w:t>
            </w:r>
            <w:r w:rsidRPr="00354DC1">
              <w:rPr>
                <w:rFonts w:ascii="Arial" w:eastAsia="Times New Roman" w:hAnsi="Arial" w:cs="Arial"/>
                <w:color w:val="000000" w:themeColor="text1"/>
                <w:spacing w:val="-57"/>
                <w:sz w:val="24"/>
                <w:szCs w:val="24"/>
                <w:lang w:eastAsia="ru-RU"/>
              </w:rPr>
              <w:t xml:space="preserve"> </w:t>
            </w:r>
            <w:proofErr w:type="gramStart"/>
            <w:r w:rsidRPr="00354DC1">
              <w:rPr>
                <w:rFonts w:ascii="Arial" w:eastAsia="Times New Roman" w:hAnsi="Arial" w:cs="Arial"/>
                <w:color w:val="000000" w:themeColor="text1"/>
                <w:sz w:val="24"/>
                <w:szCs w:val="24"/>
                <w:lang w:eastAsia="ru-RU"/>
              </w:rPr>
              <w:t>извещение</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проведении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pacing w:val="-1"/>
                <w:sz w:val="24"/>
                <w:szCs w:val="24"/>
                <w:lang w:eastAsia="ru-RU"/>
              </w:rPr>
              <w:t>размещено</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19</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39.11</w:t>
            </w:r>
            <w:r w:rsidRPr="00354DC1">
              <w:rPr>
                <w:rFonts w:ascii="Arial" w:eastAsia="Times New Roman" w:hAnsi="Arial" w:cs="Arial"/>
                <w:color w:val="000000" w:themeColor="text1"/>
                <w:spacing w:val="1"/>
                <w:sz w:val="24"/>
                <w:szCs w:val="24"/>
                <w:lang w:eastAsia="ru-RU"/>
              </w:rPr>
              <w:t xml:space="preserve"> </w:t>
            </w:r>
            <w:hyperlink r:id="rId42"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3809"/>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2.19.12</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поступило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подпунктом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6</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пункта 4</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39.11</w:t>
            </w:r>
            <w:r w:rsidRPr="00354DC1">
              <w:rPr>
                <w:rFonts w:ascii="Arial" w:eastAsia="Times New Roman" w:hAnsi="Arial" w:cs="Arial"/>
                <w:color w:val="000000" w:themeColor="text1"/>
                <w:spacing w:val="1"/>
                <w:sz w:val="24"/>
                <w:szCs w:val="24"/>
                <w:lang w:eastAsia="ru-RU"/>
              </w:rPr>
              <w:t xml:space="preserve"> </w:t>
            </w:r>
            <w:hyperlink r:id="rId43"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проведении аукциона по его продаже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аукциона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 его аренды при условии, что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такой земельный участок образован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 с подпунктом 4 пункта 4</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39.11</w:t>
            </w:r>
            <w:r w:rsidRPr="00354DC1">
              <w:rPr>
                <w:rFonts w:ascii="Arial" w:eastAsia="Times New Roman" w:hAnsi="Arial" w:cs="Arial"/>
                <w:color w:val="000000" w:themeColor="text1"/>
                <w:spacing w:val="1"/>
                <w:sz w:val="24"/>
                <w:szCs w:val="24"/>
                <w:lang w:eastAsia="ru-RU"/>
              </w:rPr>
              <w:t xml:space="preserve"> </w:t>
            </w:r>
            <w:hyperlink r:id="rId44"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Российской Федерации </w:t>
            </w:r>
            <w:r w:rsidRPr="00354DC1">
              <w:rPr>
                <w:rFonts w:ascii="Arial" w:eastAsia="Times New Roman" w:hAnsi="Arial" w:cs="Arial"/>
                <w:color w:val="000000" w:themeColor="text1"/>
                <w:spacing w:val="-2"/>
                <w:sz w:val="24"/>
                <w:szCs w:val="24"/>
                <w:lang w:eastAsia="ru-RU"/>
              </w:rPr>
              <w:t>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уполномоченным органом не принято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решение</w:t>
            </w:r>
            <w:proofErr w:type="gramEnd"/>
            <w:r w:rsidRPr="00354DC1">
              <w:rPr>
                <w:rFonts w:ascii="Arial" w:eastAsia="Times New Roman" w:hAnsi="Arial" w:cs="Arial"/>
                <w:color w:val="000000" w:themeColor="text1"/>
                <w:sz w:val="24"/>
                <w:szCs w:val="24"/>
                <w:lang w:eastAsia="ru-RU"/>
              </w:rPr>
              <w:t xml:space="preserve"> об отказе в проведении этого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аукциона по основаниям,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предусмотренным</w:t>
            </w:r>
            <w:r w:rsidRPr="00354DC1">
              <w:rPr>
                <w:rFonts w:ascii="Arial" w:eastAsia="Times New Roman" w:hAnsi="Arial" w:cs="Arial"/>
                <w:color w:val="000000" w:themeColor="text1"/>
                <w:spacing w:val="106"/>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108"/>
                <w:sz w:val="24"/>
                <w:szCs w:val="24"/>
                <w:lang w:eastAsia="ru-RU"/>
              </w:rPr>
              <w:t xml:space="preserve"> </w:t>
            </w:r>
            <w:r w:rsidRPr="00354DC1">
              <w:rPr>
                <w:rFonts w:ascii="Arial" w:eastAsia="Times New Roman" w:hAnsi="Arial" w:cs="Arial"/>
                <w:color w:val="000000" w:themeColor="text1"/>
                <w:sz w:val="24"/>
                <w:szCs w:val="24"/>
                <w:lang w:eastAsia="ru-RU"/>
              </w:rPr>
              <w:t>8</w:t>
            </w:r>
            <w:r w:rsidRPr="00354DC1">
              <w:rPr>
                <w:rFonts w:ascii="Arial" w:eastAsia="Times New Roman" w:hAnsi="Arial" w:cs="Arial"/>
                <w:color w:val="000000" w:themeColor="text1"/>
                <w:spacing w:val="108"/>
                <w:sz w:val="24"/>
                <w:szCs w:val="24"/>
                <w:lang w:eastAsia="ru-RU"/>
              </w:rPr>
              <w:t xml:space="preserve"> </w:t>
            </w:r>
            <w:r w:rsidRPr="00354DC1">
              <w:rPr>
                <w:rFonts w:ascii="Arial" w:eastAsia="Times New Roman" w:hAnsi="Arial" w:cs="Arial"/>
                <w:color w:val="000000" w:themeColor="text1"/>
                <w:sz w:val="24"/>
                <w:szCs w:val="24"/>
                <w:lang w:eastAsia="ru-RU"/>
              </w:rPr>
              <w:t xml:space="preserve">статьи 39.11 </w:t>
            </w:r>
            <w:hyperlink r:id="rId45"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552"/>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2.19.13</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 в заявлении, опубликовано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размещено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подпунктом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пункта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lastRenderedPageBreak/>
              <w:t>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39.18</w:t>
            </w:r>
            <w:r w:rsidRPr="00354DC1">
              <w:rPr>
                <w:rFonts w:ascii="Arial" w:eastAsia="Times New Roman" w:hAnsi="Arial" w:cs="Arial"/>
                <w:color w:val="000000" w:themeColor="text1"/>
                <w:spacing w:val="-57"/>
                <w:sz w:val="24"/>
                <w:szCs w:val="24"/>
                <w:lang w:eastAsia="ru-RU"/>
              </w:rPr>
              <w:t xml:space="preserve"> </w:t>
            </w:r>
            <w:hyperlink r:id="rId46"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 xml:space="preserve">Федерации извещение </w:t>
            </w:r>
            <w:r w:rsidRPr="00354DC1">
              <w:rPr>
                <w:rFonts w:ascii="Arial" w:eastAsia="Times New Roman" w:hAnsi="Arial" w:cs="Arial"/>
                <w:color w:val="000000" w:themeColor="text1"/>
                <w:spacing w:val="-1"/>
                <w:sz w:val="24"/>
                <w:szCs w:val="24"/>
                <w:lang w:eastAsia="ru-RU"/>
              </w:rPr>
              <w:t>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индивидуального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жилищного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ведения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личного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подсобного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хозяйства,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садоводства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осуществления крестьянским</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(фермерским)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хозяйством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деятельности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833"/>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2.19.14</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Разрешенное </w:t>
            </w:r>
            <w:r w:rsidRPr="00354DC1">
              <w:rPr>
                <w:rFonts w:ascii="Arial" w:eastAsia="Times New Roman" w:hAnsi="Arial" w:cs="Arial"/>
                <w:color w:val="000000" w:themeColor="text1"/>
                <w:spacing w:val="-1"/>
                <w:sz w:val="24"/>
                <w:szCs w:val="24"/>
                <w:lang w:eastAsia="ru-RU"/>
              </w:rPr>
              <w:t>использование</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соответствует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целям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линейного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утвержденным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проектом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планировки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974"/>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2.19.15</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полностью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особыми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условиями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использования </w:t>
            </w:r>
            <w:r w:rsidRPr="00354DC1">
              <w:rPr>
                <w:rFonts w:ascii="Arial" w:eastAsia="Times New Roman" w:hAnsi="Arial" w:cs="Arial"/>
                <w:color w:val="000000" w:themeColor="text1"/>
                <w:spacing w:val="-1"/>
                <w:sz w:val="24"/>
                <w:szCs w:val="24"/>
                <w:lang w:eastAsia="ru-RU"/>
              </w:rPr>
              <w:t xml:space="preserve">территории, </w:t>
            </w:r>
            <w:r w:rsidRPr="00354DC1">
              <w:rPr>
                <w:rFonts w:ascii="Arial" w:eastAsia="Times New Roman" w:hAnsi="Arial" w:cs="Arial"/>
                <w:color w:val="000000" w:themeColor="text1"/>
                <w:sz w:val="24"/>
                <w:szCs w:val="24"/>
                <w:lang w:eastAsia="ru-RU"/>
              </w:rPr>
              <w:t xml:space="preserve">установленные </w:t>
            </w:r>
            <w:r w:rsidRPr="00354DC1">
              <w:rPr>
                <w:rFonts w:ascii="Arial" w:eastAsia="Times New Roman" w:hAnsi="Arial" w:cs="Arial"/>
                <w:color w:val="000000" w:themeColor="text1"/>
                <w:spacing w:val="-1"/>
                <w:sz w:val="24"/>
                <w:szCs w:val="24"/>
                <w:lang w:eastAsia="ru-RU"/>
              </w:rPr>
              <w:t>ограничения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которой не допускают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целями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118"/>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2.19.16</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Испрашиваемый земельный участок не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утвержденный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 Правительством</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перечень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предоставленных для нужд обороны 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безопасности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временно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используемых для указанных нужд,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подано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 земельного участка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безвозмездное пользование гражданам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юридическим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лицам</w:t>
            </w:r>
            <w:r w:rsidRPr="00354DC1">
              <w:rPr>
                <w:rFonts w:ascii="Arial" w:eastAsia="Times New Roman" w:hAnsi="Arial" w:cs="Arial"/>
                <w:color w:val="000000" w:themeColor="text1"/>
                <w:spacing w:val="1"/>
                <w:sz w:val="24"/>
                <w:szCs w:val="24"/>
                <w:lang w:eastAsia="ru-RU"/>
              </w:rPr>
              <w:t xml:space="preserve"> </w:t>
            </w:r>
            <w:proofErr w:type="gramStart"/>
            <w:r w:rsidRPr="00354DC1">
              <w:rPr>
                <w:rFonts w:ascii="Arial" w:eastAsia="Times New Roman" w:hAnsi="Arial" w:cs="Arial"/>
                <w:color w:val="000000" w:themeColor="text1"/>
                <w:sz w:val="24"/>
                <w:szCs w:val="24"/>
                <w:lang w:eastAsia="ru-RU"/>
              </w:rPr>
              <w:t>для</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сельскохозяйственного, </w:t>
            </w:r>
            <w:proofErr w:type="spellStart"/>
            <w:r w:rsidRPr="00354DC1">
              <w:rPr>
                <w:rFonts w:ascii="Arial" w:eastAsia="Times New Roman" w:hAnsi="Arial" w:cs="Arial"/>
                <w:color w:val="000000" w:themeColor="text1"/>
                <w:sz w:val="24"/>
                <w:szCs w:val="24"/>
                <w:lang w:eastAsia="ru-RU"/>
              </w:rPr>
              <w:t>охотхозяйственного</w:t>
            </w:r>
            <w:proofErr w:type="spell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лесохозяйственного и </w:t>
            </w:r>
            <w:r w:rsidRPr="00354DC1">
              <w:rPr>
                <w:rFonts w:ascii="Arial" w:eastAsia="Times New Roman" w:hAnsi="Arial" w:cs="Arial"/>
                <w:color w:val="000000" w:themeColor="text1"/>
                <w:spacing w:val="-1"/>
                <w:sz w:val="24"/>
                <w:szCs w:val="24"/>
                <w:lang w:eastAsia="ru-RU"/>
              </w:rPr>
              <w:t xml:space="preserve">иного </w:t>
            </w:r>
            <w:r w:rsidRPr="00354DC1">
              <w:rPr>
                <w:rFonts w:ascii="Arial" w:eastAsia="Times New Roman" w:hAnsi="Arial" w:cs="Arial"/>
                <w:color w:val="000000" w:themeColor="text1"/>
                <w:sz w:val="24"/>
                <w:szCs w:val="24"/>
                <w:lang w:eastAsia="ru-RU"/>
              </w:rPr>
              <w:t xml:space="preserve">использования, </w:t>
            </w:r>
            <w:r w:rsidRPr="00354DC1">
              <w:rPr>
                <w:rFonts w:ascii="Arial" w:eastAsia="Times New Roman" w:hAnsi="Arial" w:cs="Arial"/>
                <w:color w:val="000000" w:themeColor="text1"/>
                <w:spacing w:val="-2"/>
                <w:sz w:val="24"/>
                <w:szCs w:val="24"/>
                <w:lang w:eastAsia="ru-RU"/>
              </w:rPr>
              <w:t>не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предусматривающего строительства зданий,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включены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утвержденный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установленном Правительством </w:t>
            </w:r>
            <w:r w:rsidRPr="00354DC1">
              <w:rPr>
                <w:rFonts w:ascii="Arial" w:eastAsia="Times New Roman" w:hAnsi="Arial" w:cs="Arial"/>
                <w:color w:val="000000" w:themeColor="text1"/>
                <w:spacing w:val="-1"/>
                <w:sz w:val="24"/>
                <w:szCs w:val="24"/>
                <w:lang w:eastAsia="ru-RU"/>
              </w:rPr>
              <w:t xml:space="preserve">Российской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перечень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земельных участков, предоставленных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нужд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обороны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lastRenderedPageBreak/>
              <w:t>безопасности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временно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используемых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указанных нужд, на срок не более чем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пять лет</w:t>
            </w:r>
            <w:proofErr w:type="gramEnd"/>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697"/>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2.19.17</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Площадь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садоводческому или огородническому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некоммерческому товариществу,</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превышает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размер,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установленный пунктом 6 статьи 39.10</w:t>
            </w:r>
            <w:r w:rsidRPr="00354DC1">
              <w:rPr>
                <w:rFonts w:ascii="Arial" w:eastAsia="Times New Roman" w:hAnsi="Arial" w:cs="Arial"/>
                <w:color w:val="000000" w:themeColor="text1"/>
                <w:spacing w:val="-57"/>
                <w:sz w:val="24"/>
                <w:szCs w:val="24"/>
                <w:lang w:eastAsia="ru-RU"/>
              </w:rPr>
              <w:t xml:space="preserve"> </w:t>
            </w:r>
            <w:hyperlink r:id="rId47"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2388"/>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2.19.18</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утвержденными документами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территориального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планирования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документацией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планировке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предназначен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обратилось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строительство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объектов</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969"/>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2.19.19</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предназначен для размещения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 xml:space="preserve">государственной </w:t>
            </w:r>
            <w:r w:rsidRPr="00354DC1">
              <w:rPr>
                <w:rFonts w:ascii="Arial" w:eastAsia="Times New Roman" w:hAnsi="Arial" w:cs="Arial"/>
                <w:color w:val="000000" w:themeColor="text1"/>
                <w:spacing w:val="-1"/>
                <w:sz w:val="24"/>
                <w:szCs w:val="24"/>
                <w:lang w:eastAsia="ru-RU"/>
              </w:rPr>
              <w:t>программой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Российской </w:t>
            </w:r>
            <w:r w:rsidRPr="00354DC1">
              <w:rPr>
                <w:rFonts w:ascii="Arial" w:eastAsia="Times New Roman" w:hAnsi="Arial" w:cs="Arial"/>
                <w:color w:val="000000" w:themeColor="text1"/>
                <w:spacing w:val="-1"/>
                <w:sz w:val="24"/>
                <w:szCs w:val="24"/>
                <w:lang w:eastAsia="ru-RU"/>
              </w:rPr>
              <w:t>Федерации,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 программой субъекта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 и с 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обратилось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755"/>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2.19.20</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заявленном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виде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допускается</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031"/>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2.19.21</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 в заявлении, не установлен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разрешенного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760"/>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2.19.22</w:t>
            </w:r>
          </w:p>
        </w:tc>
        <w:tc>
          <w:tcPr>
            <w:tcW w:w="44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отнесен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определенной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категории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252"/>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2.19.23</w:t>
            </w:r>
          </w:p>
        </w:tc>
        <w:tc>
          <w:tcPr>
            <w:tcW w:w="44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принято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решение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предварительном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согласовании его предоставления, срок</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действия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истек</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2971"/>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2.19.24</w:t>
            </w:r>
          </w:p>
        </w:tc>
        <w:tc>
          <w:tcPr>
            <w:tcW w:w="44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pacing w:val="-1"/>
                <w:sz w:val="24"/>
                <w:szCs w:val="24"/>
                <w:lang w:eastAsia="ru-RU"/>
              </w:rPr>
              <w:t>участок</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государственных</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муниципальных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нужд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указанная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цель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последующего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соответствует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целям,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которых такой земельный участок был</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участков, изъятых </w:t>
            </w:r>
            <w:r w:rsidRPr="00354DC1">
              <w:rPr>
                <w:rFonts w:ascii="Arial" w:eastAsia="Times New Roman" w:hAnsi="Arial" w:cs="Arial"/>
                <w:color w:val="000000" w:themeColor="text1"/>
                <w:spacing w:val="-1"/>
                <w:sz w:val="24"/>
                <w:szCs w:val="24"/>
                <w:lang w:eastAsia="ru-RU"/>
              </w:rPr>
              <w:t xml:space="preserve">для </w:t>
            </w:r>
            <w:r w:rsidRPr="00354DC1">
              <w:rPr>
                <w:rFonts w:ascii="Arial" w:eastAsia="Times New Roman" w:hAnsi="Arial" w:cs="Arial"/>
                <w:color w:val="000000" w:themeColor="text1"/>
                <w:sz w:val="24"/>
                <w:szCs w:val="24"/>
                <w:lang w:eastAsia="ru-RU"/>
              </w:rPr>
              <w:t>государственных или муниципальных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нужд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связи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признанием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многоквартирного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дома,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аварийным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подлежащим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сносу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реконструкции</w:t>
            </w:r>
            <w:proofErr w:type="gramEnd"/>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128"/>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2.19.25</w:t>
            </w:r>
          </w:p>
        </w:tc>
        <w:tc>
          <w:tcPr>
            <w:tcW w:w="44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Границы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подлежат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уточнению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Федеральным законом от 13 июля 2015</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г.</w:t>
            </w:r>
            <w:r w:rsidRPr="00354DC1">
              <w:rPr>
                <w:rFonts w:ascii="Arial" w:eastAsia="Times New Roman" w:hAnsi="Arial" w:cs="Arial"/>
                <w:color w:val="000000" w:themeColor="text1"/>
                <w:spacing w:val="1"/>
                <w:sz w:val="24"/>
                <w:szCs w:val="24"/>
                <w:lang w:eastAsia="ru-RU"/>
              </w:rPr>
              <w:t xml:space="preserve"> № </w:t>
            </w:r>
            <w:hyperlink r:id="rId48" w:tgtFrame="_blank" w:history="1">
              <w:r w:rsidRPr="00354DC1">
                <w:rPr>
                  <w:rFonts w:ascii="Arial" w:eastAsia="Times New Roman" w:hAnsi="Arial" w:cs="Arial"/>
                  <w:color w:val="000000" w:themeColor="text1"/>
                  <w:sz w:val="24"/>
                  <w:szCs w:val="24"/>
                  <w:lang w:eastAsia="ru-RU"/>
                </w:rPr>
                <w:t>218-ФЗ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hyperlink>
            <w:r w:rsidRPr="00354DC1">
              <w:rPr>
                <w:rFonts w:ascii="Arial" w:eastAsia="Times New Roman" w:hAnsi="Arial" w:cs="Arial"/>
                <w:color w:val="000000" w:themeColor="text1"/>
                <w:sz w:val="24"/>
                <w:szCs w:val="24"/>
                <w:lang w:eastAsia="ru-RU"/>
              </w:rPr>
              <w:t>»</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839"/>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2.19.26</w:t>
            </w:r>
          </w:p>
        </w:tc>
        <w:tc>
          <w:tcPr>
            <w:tcW w:w="44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Площадь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превышает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площадь,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указанную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схеме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расположения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проекте межевания территории или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проектной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лесных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участков, в соответствии с которыми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более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чем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десять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процентов</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3383"/>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2.19.27</w:t>
            </w:r>
          </w:p>
        </w:tc>
        <w:tc>
          <w:tcPr>
            <w:tcW w:w="44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включенного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перечень государственного имущества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перечень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имущества, предусмотренные частью 4</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50"/>
                <w:sz w:val="24"/>
                <w:szCs w:val="24"/>
                <w:lang w:eastAsia="ru-RU"/>
              </w:rPr>
              <w:t xml:space="preserve"> </w:t>
            </w:r>
            <w:r w:rsidRPr="00354DC1">
              <w:rPr>
                <w:rFonts w:ascii="Arial" w:eastAsia="Times New Roman" w:hAnsi="Arial" w:cs="Arial"/>
                <w:color w:val="000000" w:themeColor="text1"/>
                <w:sz w:val="24"/>
                <w:szCs w:val="24"/>
                <w:lang w:eastAsia="ru-RU"/>
              </w:rPr>
              <w:t>18</w:t>
            </w:r>
            <w:r w:rsidRPr="00354DC1">
              <w:rPr>
                <w:rFonts w:ascii="Arial" w:eastAsia="Times New Roman" w:hAnsi="Arial" w:cs="Arial"/>
                <w:color w:val="000000" w:themeColor="text1"/>
                <w:spacing w:val="49"/>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49"/>
                <w:sz w:val="24"/>
                <w:szCs w:val="24"/>
                <w:lang w:eastAsia="ru-RU"/>
              </w:rPr>
              <w:t xml:space="preserve"> </w:t>
            </w:r>
            <w:r w:rsidRPr="00354DC1">
              <w:rPr>
                <w:rFonts w:ascii="Arial" w:eastAsia="Times New Roman" w:hAnsi="Arial" w:cs="Arial"/>
                <w:color w:val="000000" w:themeColor="text1"/>
                <w:sz w:val="24"/>
                <w:szCs w:val="24"/>
                <w:lang w:eastAsia="ru-RU"/>
              </w:rPr>
              <w:t>закона</w:t>
            </w:r>
            <w:r w:rsidRPr="00354DC1">
              <w:rPr>
                <w:rFonts w:ascii="Arial" w:eastAsia="Times New Roman" w:hAnsi="Arial" w:cs="Arial"/>
                <w:color w:val="000000" w:themeColor="text1"/>
                <w:spacing w:val="48"/>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50"/>
                <w:sz w:val="24"/>
                <w:szCs w:val="24"/>
                <w:lang w:eastAsia="ru-RU"/>
              </w:rPr>
              <w:t xml:space="preserve"> </w:t>
            </w:r>
            <w:r w:rsidRPr="00354DC1">
              <w:rPr>
                <w:rFonts w:ascii="Arial" w:eastAsia="Times New Roman" w:hAnsi="Arial" w:cs="Arial"/>
                <w:color w:val="000000" w:themeColor="text1"/>
                <w:sz w:val="24"/>
                <w:szCs w:val="24"/>
                <w:lang w:eastAsia="ru-RU"/>
              </w:rPr>
              <w:t xml:space="preserve">24 июля 2007 г. </w:t>
            </w:r>
            <w:hyperlink r:id="rId49" w:tgtFrame="_blank" w:history="1">
              <w:r w:rsidRPr="00354DC1">
                <w:rPr>
                  <w:rFonts w:ascii="Arial" w:eastAsia="Times New Roman" w:hAnsi="Arial" w:cs="Arial"/>
                  <w:color w:val="000000" w:themeColor="text1"/>
                  <w:sz w:val="24"/>
                  <w:szCs w:val="24"/>
                  <w:lang w:eastAsia="ru-RU"/>
                </w:rPr>
                <w:t>№ 209-ФЗ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развитии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малого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среднего</w:t>
              </w:r>
            </w:hyperlink>
            <w:r w:rsidRPr="00354DC1">
              <w:rPr>
                <w:rFonts w:ascii="Arial" w:eastAsia="Times New Roman" w:hAnsi="Arial" w:cs="Arial"/>
                <w:color w:val="000000" w:themeColor="text1"/>
                <w:sz w:val="24"/>
                <w:szCs w:val="24"/>
                <w:lang w:eastAsia="ru-RU"/>
              </w:rPr>
              <w:t xml:space="preserve"> предпринимательства </w:t>
            </w:r>
            <w:proofErr w:type="gramStart"/>
            <w:r w:rsidRPr="00354DC1">
              <w:rPr>
                <w:rFonts w:ascii="Arial" w:eastAsia="Times New Roman" w:hAnsi="Arial" w:cs="Arial"/>
                <w:color w:val="000000" w:themeColor="text1"/>
                <w:sz w:val="24"/>
                <w:szCs w:val="24"/>
                <w:lang w:eastAsia="ru-RU"/>
              </w:rPr>
              <w:t>в</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обратилось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субъектом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 xml:space="preserve">малого или </w:t>
            </w:r>
            <w:r w:rsidRPr="00354DC1">
              <w:rPr>
                <w:rFonts w:ascii="Arial" w:eastAsia="Times New Roman" w:hAnsi="Arial" w:cs="Arial"/>
                <w:color w:val="000000" w:themeColor="text1"/>
                <w:spacing w:val="-1"/>
                <w:sz w:val="24"/>
                <w:szCs w:val="24"/>
                <w:lang w:eastAsia="ru-RU"/>
              </w:rPr>
              <w:t>среднего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может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оказываться поддержка в соответствии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частью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14</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закона</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bl>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Дополнительно</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информируем:</w:t>
      </w:r>
      <w:r w:rsidRPr="00354DC1">
        <w:rPr>
          <w:rFonts w:ascii="Arial" w:eastAsia="Times New Roman" w:hAnsi="Arial" w:cs="Arial"/>
          <w:color w:val="000000" w:themeColor="text1"/>
          <w:sz w:val="24"/>
          <w:szCs w:val="24"/>
          <w:u w:val="single"/>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 вправе повторно обратиться c заявлением о предоставлении услуги после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устранения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нарушений.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pacing w:val="-1"/>
          <w:sz w:val="24"/>
          <w:szCs w:val="24"/>
          <w:lang w:eastAsia="ru-RU"/>
        </w:rPr>
        <w:lastRenderedPageBreak/>
        <w:t>Данный</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pacing w:val="-1"/>
          <w:sz w:val="24"/>
          <w:szCs w:val="24"/>
          <w:lang w:eastAsia="ru-RU"/>
        </w:rPr>
        <w:t>отказ</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pacing w:val="-1"/>
          <w:sz w:val="24"/>
          <w:szCs w:val="24"/>
          <w:lang w:eastAsia="ru-RU"/>
        </w:rPr>
        <w:t>может</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быть</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обжалован</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досудебном</w:t>
      </w:r>
      <w:r w:rsidRPr="00354DC1">
        <w:rPr>
          <w:rFonts w:ascii="Arial" w:eastAsia="Times New Roman" w:hAnsi="Arial" w:cs="Arial"/>
          <w:color w:val="000000" w:themeColor="text1"/>
          <w:spacing w:val="-18"/>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путем</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направления</w:t>
      </w:r>
      <w:r w:rsidRPr="00354DC1">
        <w:rPr>
          <w:rFonts w:ascii="Arial" w:eastAsia="Times New Roman" w:hAnsi="Arial" w:cs="Arial"/>
          <w:color w:val="000000" w:themeColor="text1"/>
          <w:spacing w:val="-68"/>
          <w:sz w:val="24"/>
          <w:szCs w:val="24"/>
          <w:lang w:eastAsia="ru-RU"/>
        </w:rPr>
        <w:t xml:space="preserve"> </w:t>
      </w:r>
      <w:r w:rsidRPr="00354DC1">
        <w:rPr>
          <w:rFonts w:ascii="Arial" w:eastAsia="Times New Roman" w:hAnsi="Arial" w:cs="Arial"/>
          <w:color w:val="000000" w:themeColor="text1"/>
          <w:sz w:val="24"/>
          <w:szCs w:val="24"/>
          <w:lang w:eastAsia="ru-RU"/>
        </w:rPr>
        <w:t>жалобы в орган, уполномоченный на предоставление услуги в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spacing w:val="70"/>
          <w:sz w:val="24"/>
          <w:szCs w:val="24"/>
          <w:lang w:eastAsia="ru-RU"/>
        </w:rPr>
        <w:t xml:space="preserve"> </w:t>
      </w:r>
      <w:r w:rsidRPr="00354DC1">
        <w:rPr>
          <w:rFonts w:ascii="Arial" w:eastAsia="Times New Roman" w:hAnsi="Arial" w:cs="Arial"/>
          <w:color w:val="000000" w:themeColor="text1"/>
          <w:sz w:val="24"/>
          <w:szCs w:val="24"/>
          <w:lang w:eastAsia="ru-RU"/>
        </w:rPr>
        <w:t>а</w:t>
      </w:r>
      <w:r w:rsidRPr="00354DC1">
        <w:rPr>
          <w:rFonts w:ascii="Arial" w:eastAsia="Times New Roman" w:hAnsi="Arial" w:cs="Arial"/>
          <w:color w:val="000000" w:themeColor="text1"/>
          <w:spacing w:val="70"/>
          <w:sz w:val="24"/>
          <w:szCs w:val="24"/>
          <w:lang w:eastAsia="ru-RU"/>
        </w:rPr>
        <w:t xml:space="preserve"> </w:t>
      </w:r>
      <w:r w:rsidRPr="00354DC1">
        <w:rPr>
          <w:rFonts w:ascii="Arial" w:eastAsia="Times New Roman" w:hAnsi="Arial" w:cs="Arial"/>
          <w:color w:val="000000" w:themeColor="text1"/>
          <w:sz w:val="24"/>
          <w:szCs w:val="24"/>
          <w:lang w:eastAsia="ru-RU"/>
        </w:rPr>
        <w:t>также</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судебном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порядке.</w:t>
      </w:r>
    </w:p>
    <w:p w:rsidR="00354F7A" w:rsidRPr="00354DC1" w:rsidRDefault="007919B9" w:rsidP="004922C7">
      <w:pPr>
        <w:autoSpaceDE w:val="0"/>
        <w:autoSpaceDN w:val="0"/>
        <w:adjustRightInd w:val="0"/>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b/>
          <w:bCs/>
          <w:color w:val="000000" w:themeColor="text1"/>
          <w:sz w:val="24"/>
          <w:szCs w:val="24"/>
          <w:lang w:eastAsia="ru-RU"/>
        </w:rPr>
        <w:br w:type="page"/>
      </w:r>
      <w:r w:rsidR="00354F7A" w:rsidRPr="00354DC1">
        <w:rPr>
          <w:rFonts w:ascii="Arial" w:eastAsia="Times New Roman" w:hAnsi="Arial" w:cs="Arial"/>
          <w:color w:val="000000" w:themeColor="text1"/>
          <w:kern w:val="2"/>
        </w:rPr>
        <w:lastRenderedPageBreak/>
        <w:t>Приложение № 7</w:t>
      </w:r>
    </w:p>
    <w:p w:rsidR="00354F7A" w:rsidRPr="00354DC1" w:rsidRDefault="00354F7A" w:rsidP="004922C7">
      <w:pPr>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заявления</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кому: 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кого:___________________________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r w:rsidRPr="00354DC1">
        <w:rPr>
          <w:rFonts w:ascii="Arial" w:eastAsia="Times New Roman" w:hAnsi="Arial" w:cs="Arial"/>
          <w:i/>
          <w:iCs/>
          <w:color w:val="000000" w:themeColor="text1"/>
          <w:sz w:val="24"/>
          <w:szCs w:val="24"/>
          <w:lang w:eastAsia="ru-RU"/>
        </w:rPr>
        <w:t>наименование</w:t>
      </w:r>
      <w:r w:rsidRPr="00354DC1">
        <w:rPr>
          <w:rFonts w:ascii="Arial" w:eastAsia="Times New Roman" w:hAnsi="Arial" w:cs="Arial"/>
          <w:i/>
          <w:iCs/>
          <w:color w:val="000000" w:themeColor="text1"/>
          <w:spacing w:val="-8"/>
          <w:sz w:val="24"/>
          <w:szCs w:val="24"/>
          <w:lang w:eastAsia="ru-RU"/>
        </w:rPr>
        <w:t xml:space="preserve"> </w:t>
      </w:r>
      <w:r w:rsidRPr="00354DC1">
        <w:rPr>
          <w:rFonts w:ascii="Arial" w:eastAsia="Times New Roman" w:hAnsi="Arial" w:cs="Arial"/>
          <w:i/>
          <w:iCs/>
          <w:color w:val="000000" w:themeColor="text1"/>
          <w:sz w:val="24"/>
          <w:szCs w:val="24"/>
          <w:lang w:eastAsia="ru-RU"/>
        </w:rPr>
        <w:t>уполномоченного</w:t>
      </w:r>
      <w:r w:rsidRPr="00354DC1">
        <w:rPr>
          <w:rFonts w:ascii="Arial" w:eastAsia="Times New Roman" w:hAnsi="Arial" w:cs="Arial"/>
          <w:i/>
          <w:iCs/>
          <w:color w:val="000000" w:themeColor="text1"/>
          <w:spacing w:val="-6"/>
          <w:sz w:val="24"/>
          <w:szCs w:val="24"/>
          <w:lang w:eastAsia="ru-RU"/>
        </w:rPr>
        <w:t xml:space="preserve"> </w:t>
      </w:r>
      <w:r w:rsidRPr="00354DC1">
        <w:rPr>
          <w:rFonts w:ascii="Arial" w:eastAsia="Times New Roman" w:hAnsi="Arial" w:cs="Arial"/>
          <w:i/>
          <w:iCs/>
          <w:color w:val="000000" w:themeColor="text1"/>
          <w:sz w:val="24"/>
          <w:szCs w:val="24"/>
          <w:lang w:eastAsia="ru-RU"/>
        </w:rPr>
        <w:t>органа</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(полное</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наименование,</w:t>
      </w:r>
      <w:r w:rsidRPr="00354DC1">
        <w:rPr>
          <w:rFonts w:ascii="Arial" w:eastAsia="Times New Roman" w:hAnsi="Arial" w:cs="Arial"/>
          <w:i/>
          <w:iCs/>
          <w:color w:val="000000" w:themeColor="text1"/>
          <w:spacing w:val="-3"/>
          <w:sz w:val="24"/>
          <w:szCs w:val="24"/>
          <w:lang w:eastAsia="ru-RU"/>
        </w:rPr>
        <w:t xml:space="preserve"> </w:t>
      </w:r>
      <w:r w:rsidRPr="00354DC1">
        <w:rPr>
          <w:rFonts w:ascii="Arial" w:eastAsia="Times New Roman" w:hAnsi="Arial" w:cs="Arial"/>
          <w:i/>
          <w:iCs/>
          <w:color w:val="000000" w:themeColor="text1"/>
          <w:sz w:val="24"/>
          <w:szCs w:val="24"/>
          <w:lang w:eastAsia="ru-RU"/>
        </w:rPr>
        <w:t>ИНН,</w:t>
      </w:r>
      <w:r w:rsidRPr="00354DC1">
        <w:rPr>
          <w:rFonts w:ascii="Arial" w:eastAsia="Times New Roman" w:hAnsi="Arial" w:cs="Arial"/>
          <w:i/>
          <w:iCs/>
          <w:color w:val="000000" w:themeColor="text1"/>
          <w:spacing w:val="-3"/>
          <w:sz w:val="24"/>
          <w:szCs w:val="24"/>
          <w:lang w:eastAsia="ru-RU"/>
        </w:rPr>
        <w:t xml:space="preserve"> </w:t>
      </w:r>
      <w:r w:rsidRPr="00354DC1">
        <w:rPr>
          <w:rFonts w:ascii="Arial" w:eastAsia="Times New Roman" w:hAnsi="Arial" w:cs="Arial"/>
          <w:i/>
          <w:iCs/>
          <w:color w:val="000000" w:themeColor="text1"/>
          <w:sz w:val="24"/>
          <w:szCs w:val="24"/>
          <w:lang w:eastAsia="ru-RU"/>
        </w:rPr>
        <w:t>ОГРН</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юридического</w:t>
      </w:r>
      <w:r w:rsidRPr="00354DC1">
        <w:rPr>
          <w:rFonts w:ascii="Arial" w:eastAsia="Times New Roman" w:hAnsi="Arial" w:cs="Arial"/>
          <w:i/>
          <w:iCs/>
          <w:color w:val="000000" w:themeColor="text1"/>
          <w:spacing w:val="-2"/>
          <w:sz w:val="24"/>
          <w:szCs w:val="24"/>
          <w:lang w:eastAsia="ru-RU"/>
        </w:rPr>
        <w:t xml:space="preserve"> </w:t>
      </w:r>
      <w:r w:rsidRPr="00354DC1">
        <w:rPr>
          <w:rFonts w:ascii="Arial" w:eastAsia="Times New Roman" w:hAnsi="Arial" w:cs="Arial"/>
          <w:i/>
          <w:iCs/>
          <w:color w:val="000000" w:themeColor="text1"/>
          <w:sz w:val="24"/>
          <w:szCs w:val="24"/>
          <w:lang w:eastAsia="ru-RU"/>
        </w:rPr>
        <w:t>лица,</w:t>
      </w:r>
      <w:r w:rsidRPr="00354DC1">
        <w:rPr>
          <w:rFonts w:ascii="Arial" w:eastAsia="Times New Roman" w:hAnsi="Arial" w:cs="Arial"/>
          <w:i/>
          <w:iCs/>
          <w:color w:val="000000" w:themeColor="text1"/>
          <w:spacing w:val="-3"/>
          <w:sz w:val="24"/>
          <w:szCs w:val="24"/>
          <w:lang w:eastAsia="ru-RU"/>
        </w:rPr>
        <w:t xml:space="preserve"> </w:t>
      </w:r>
      <w:r w:rsidRPr="00354DC1">
        <w:rPr>
          <w:rFonts w:ascii="Arial" w:eastAsia="Times New Roman" w:hAnsi="Arial" w:cs="Arial"/>
          <w:i/>
          <w:iCs/>
          <w:color w:val="000000" w:themeColor="text1"/>
          <w:sz w:val="24"/>
          <w:szCs w:val="24"/>
          <w:lang w:eastAsia="ru-RU"/>
        </w:rPr>
        <w:t>ИП)</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(контактный</w:t>
      </w:r>
      <w:r w:rsidRPr="00354DC1">
        <w:rPr>
          <w:rFonts w:ascii="Arial" w:eastAsia="Times New Roman" w:hAnsi="Arial" w:cs="Arial"/>
          <w:i/>
          <w:iCs/>
          <w:color w:val="000000" w:themeColor="text1"/>
          <w:spacing w:val="-3"/>
          <w:sz w:val="24"/>
          <w:szCs w:val="24"/>
          <w:lang w:eastAsia="ru-RU"/>
        </w:rPr>
        <w:t xml:space="preserve"> </w:t>
      </w:r>
      <w:r w:rsidRPr="00354DC1">
        <w:rPr>
          <w:rFonts w:ascii="Arial" w:eastAsia="Times New Roman" w:hAnsi="Arial" w:cs="Arial"/>
          <w:i/>
          <w:iCs/>
          <w:color w:val="000000" w:themeColor="text1"/>
          <w:sz w:val="24"/>
          <w:szCs w:val="24"/>
          <w:lang w:eastAsia="ru-RU"/>
        </w:rPr>
        <w:t>телефон,</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электронная</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почта,</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почтовый</w:t>
      </w:r>
      <w:r w:rsidRPr="00354DC1">
        <w:rPr>
          <w:rFonts w:ascii="Arial" w:eastAsia="Times New Roman" w:hAnsi="Arial" w:cs="Arial"/>
          <w:i/>
          <w:iCs/>
          <w:color w:val="000000" w:themeColor="text1"/>
          <w:spacing w:val="-2"/>
          <w:sz w:val="24"/>
          <w:szCs w:val="24"/>
          <w:lang w:eastAsia="ru-RU"/>
        </w:rPr>
        <w:t xml:space="preserve"> </w:t>
      </w:r>
      <w:r w:rsidRPr="00354DC1">
        <w:rPr>
          <w:rFonts w:ascii="Arial" w:eastAsia="Times New Roman" w:hAnsi="Arial" w:cs="Arial"/>
          <w:i/>
          <w:iCs/>
          <w:color w:val="000000" w:themeColor="text1"/>
          <w:sz w:val="24"/>
          <w:szCs w:val="24"/>
          <w:lang w:eastAsia="ru-RU"/>
        </w:rPr>
        <w:t>адрес)</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w:t>
      </w:r>
      <w:proofErr w:type="gramStart"/>
      <w:r w:rsidRPr="00354DC1">
        <w:rPr>
          <w:rFonts w:ascii="Arial" w:eastAsia="Times New Roman" w:hAnsi="Arial" w:cs="Arial"/>
          <w:i/>
          <w:iCs/>
          <w:color w:val="000000" w:themeColor="text1"/>
          <w:sz w:val="24"/>
          <w:szCs w:val="24"/>
          <w:lang w:eastAsia="ru-RU"/>
        </w:rPr>
        <w:t>(фамилия,</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имя,</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отчество</w:t>
      </w:r>
      <w:r w:rsidRPr="00354DC1">
        <w:rPr>
          <w:rFonts w:ascii="Arial" w:eastAsia="Times New Roman" w:hAnsi="Arial" w:cs="Arial"/>
          <w:i/>
          <w:iCs/>
          <w:color w:val="000000" w:themeColor="text1"/>
          <w:spacing w:val="-3"/>
          <w:sz w:val="24"/>
          <w:szCs w:val="24"/>
          <w:lang w:eastAsia="ru-RU"/>
        </w:rPr>
        <w:t xml:space="preserve"> </w:t>
      </w:r>
      <w:r w:rsidRPr="00354DC1">
        <w:rPr>
          <w:rFonts w:ascii="Arial" w:eastAsia="Times New Roman" w:hAnsi="Arial" w:cs="Arial"/>
          <w:i/>
          <w:iCs/>
          <w:color w:val="000000" w:themeColor="text1"/>
          <w:sz w:val="24"/>
          <w:szCs w:val="24"/>
          <w:lang w:eastAsia="ru-RU"/>
        </w:rPr>
        <w:t>(последнее</w:t>
      </w:r>
      <w:r w:rsidRPr="00354DC1">
        <w:rPr>
          <w:rFonts w:ascii="Arial" w:eastAsia="Times New Roman" w:hAnsi="Arial" w:cs="Arial"/>
          <w:i/>
          <w:iCs/>
          <w:color w:val="000000" w:themeColor="text1"/>
          <w:spacing w:val="-1"/>
          <w:sz w:val="24"/>
          <w:szCs w:val="24"/>
          <w:lang w:eastAsia="ru-RU"/>
        </w:rPr>
        <w:t xml:space="preserve"> </w:t>
      </w:r>
      <w:r w:rsidRPr="00354DC1">
        <w:rPr>
          <w:rFonts w:ascii="Arial" w:eastAsia="Times New Roman" w:hAnsi="Arial" w:cs="Arial"/>
          <w:i/>
          <w:iCs/>
          <w:color w:val="000000" w:themeColor="text1"/>
          <w:sz w:val="24"/>
          <w:szCs w:val="24"/>
          <w:lang w:eastAsia="ru-RU"/>
        </w:rPr>
        <w:t>-</w:t>
      </w:r>
      <w:r w:rsidRPr="00354DC1">
        <w:rPr>
          <w:rFonts w:ascii="Arial" w:eastAsia="Times New Roman" w:hAnsi="Arial" w:cs="Arial"/>
          <w:i/>
          <w:iCs/>
          <w:color w:val="000000" w:themeColor="text1"/>
          <w:spacing w:val="-2"/>
          <w:sz w:val="24"/>
          <w:szCs w:val="24"/>
          <w:lang w:eastAsia="ru-RU"/>
        </w:rPr>
        <w:t xml:space="preserve"> </w:t>
      </w:r>
      <w:r w:rsidRPr="00354DC1">
        <w:rPr>
          <w:rFonts w:ascii="Arial" w:eastAsia="Times New Roman" w:hAnsi="Arial" w:cs="Arial"/>
          <w:i/>
          <w:iCs/>
          <w:color w:val="000000" w:themeColor="text1"/>
          <w:sz w:val="24"/>
          <w:szCs w:val="24"/>
          <w:lang w:eastAsia="ru-RU"/>
        </w:rPr>
        <w:t>при</w:t>
      </w:r>
      <w:r w:rsidRPr="00354DC1">
        <w:rPr>
          <w:rFonts w:ascii="Arial" w:eastAsia="Times New Roman" w:hAnsi="Arial" w:cs="Arial"/>
          <w:i/>
          <w:iCs/>
          <w:color w:val="000000" w:themeColor="text1"/>
          <w:spacing w:val="-2"/>
          <w:sz w:val="24"/>
          <w:szCs w:val="24"/>
          <w:lang w:eastAsia="ru-RU"/>
        </w:rPr>
        <w:t xml:space="preserve"> </w:t>
      </w:r>
      <w:r w:rsidRPr="00354DC1">
        <w:rPr>
          <w:rFonts w:ascii="Arial" w:eastAsia="Times New Roman" w:hAnsi="Arial" w:cs="Arial"/>
          <w:i/>
          <w:iCs/>
          <w:color w:val="000000" w:themeColor="text1"/>
          <w:sz w:val="24"/>
          <w:szCs w:val="24"/>
          <w:lang w:eastAsia="ru-RU"/>
        </w:rPr>
        <w:t>наличии),</w:t>
      </w:r>
      <w:r w:rsidRPr="00354DC1">
        <w:rPr>
          <w:rFonts w:ascii="Arial" w:eastAsia="Times New Roman" w:hAnsi="Arial" w:cs="Arial"/>
          <w:i/>
          <w:iCs/>
          <w:color w:val="000000" w:themeColor="text1"/>
          <w:spacing w:val="-2"/>
          <w:sz w:val="24"/>
          <w:szCs w:val="24"/>
          <w:lang w:eastAsia="ru-RU"/>
        </w:rPr>
        <w:t xml:space="preserve"> </w:t>
      </w:r>
      <w:r w:rsidRPr="00354DC1">
        <w:rPr>
          <w:rFonts w:ascii="Arial" w:eastAsia="Times New Roman" w:hAnsi="Arial" w:cs="Arial"/>
          <w:i/>
          <w:iCs/>
          <w:color w:val="000000" w:themeColor="text1"/>
          <w:sz w:val="24"/>
          <w:szCs w:val="24"/>
          <w:lang w:eastAsia="ru-RU"/>
        </w:rPr>
        <w:t>данные</w:t>
      </w:r>
      <w:proofErr w:type="gramEnd"/>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документа,</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удостоверяющего</w:t>
      </w:r>
      <w:r w:rsidRPr="00354DC1">
        <w:rPr>
          <w:rFonts w:ascii="Arial" w:eastAsia="Times New Roman" w:hAnsi="Arial" w:cs="Arial"/>
          <w:i/>
          <w:iCs/>
          <w:color w:val="000000" w:themeColor="text1"/>
          <w:spacing w:val="-7"/>
          <w:sz w:val="24"/>
          <w:szCs w:val="24"/>
          <w:lang w:eastAsia="ru-RU"/>
        </w:rPr>
        <w:t xml:space="preserve"> </w:t>
      </w:r>
      <w:r w:rsidRPr="00354DC1">
        <w:rPr>
          <w:rFonts w:ascii="Arial" w:eastAsia="Times New Roman" w:hAnsi="Arial" w:cs="Arial"/>
          <w:i/>
          <w:iCs/>
          <w:color w:val="000000" w:themeColor="text1"/>
          <w:sz w:val="24"/>
          <w:szCs w:val="24"/>
          <w:lang w:eastAsia="ru-RU"/>
        </w:rPr>
        <w:t>личность,</w:t>
      </w:r>
      <w:r w:rsidRPr="00354DC1">
        <w:rPr>
          <w:rFonts w:ascii="Arial" w:eastAsia="Times New Roman" w:hAnsi="Arial" w:cs="Arial"/>
          <w:i/>
          <w:iCs/>
          <w:color w:val="000000" w:themeColor="text1"/>
          <w:spacing w:val="-6"/>
          <w:sz w:val="24"/>
          <w:szCs w:val="24"/>
          <w:lang w:eastAsia="ru-RU"/>
        </w:rPr>
        <w:t xml:space="preserve"> </w:t>
      </w:r>
      <w:r w:rsidRPr="00354DC1">
        <w:rPr>
          <w:rFonts w:ascii="Arial" w:eastAsia="Times New Roman" w:hAnsi="Arial" w:cs="Arial"/>
          <w:i/>
          <w:iCs/>
          <w:color w:val="000000" w:themeColor="text1"/>
          <w:sz w:val="24"/>
          <w:szCs w:val="24"/>
          <w:lang w:eastAsia="ru-RU"/>
        </w:rPr>
        <w:t>контактный</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телефон,</w:t>
      </w:r>
      <w:r w:rsidRPr="00354DC1">
        <w:rPr>
          <w:rFonts w:ascii="Arial" w:eastAsia="Times New Roman" w:hAnsi="Arial" w:cs="Arial"/>
          <w:i/>
          <w:iCs/>
          <w:color w:val="000000" w:themeColor="text1"/>
          <w:spacing w:val="-42"/>
          <w:sz w:val="24"/>
          <w:szCs w:val="24"/>
          <w:lang w:eastAsia="ru-RU"/>
        </w:rPr>
        <w:t xml:space="preserve"> </w:t>
      </w:r>
      <w:r w:rsidRPr="00354DC1">
        <w:rPr>
          <w:rFonts w:ascii="Arial" w:eastAsia="Times New Roman" w:hAnsi="Arial" w:cs="Arial"/>
          <w:i/>
          <w:iCs/>
          <w:color w:val="000000" w:themeColor="text1"/>
          <w:sz w:val="24"/>
          <w:szCs w:val="24"/>
          <w:lang w:eastAsia="ru-RU"/>
        </w:rPr>
        <w:t>адрес</w:t>
      </w:r>
      <w:r w:rsidRPr="00354DC1">
        <w:rPr>
          <w:rFonts w:ascii="Arial" w:eastAsia="Times New Roman" w:hAnsi="Arial" w:cs="Arial"/>
          <w:i/>
          <w:iCs/>
          <w:color w:val="000000" w:themeColor="text1"/>
          <w:spacing w:val="-2"/>
          <w:sz w:val="24"/>
          <w:szCs w:val="24"/>
          <w:lang w:eastAsia="ru-RU"/>
        </w:rPr>
        <w:t xml:space="preserve"> </w:t>
      </w:r>
      <w:r w:rsidRPr="00354DC1">
        <w:rPr>
          <w:rFonts w:ascii="Arial" w:eastAsia="Times New Roman" w:hAnsi="Arial" w:cs="Arial"/>
          <w:i/>
          <w:iCs/>
          <w:color w:val="000000" w:themeColor="text1"/>
          <w:sz w:val="24"/>
          <w:szCs w:val="24"/>
          <w:lang w:eastAsia="ru-RU"/>
        </w:rPr>
        <w:t>электронной</w:t>
      </w:r>
      <w:r w:rsidRPr="00354DC1">
        <w:rPr>
          <w:rFonts w:ascii="Arial" w:eastAsia="Times New Roman" w:hAnsi="Arial" w:cs="Arial"/>
          <w:i/>
          <w:iCs/>
          <w:color w:val="000000" w:themeColor="text1"/>
          <w:spacing w:val="-1"/>
          <w:sz w:val="24"/>
          <w:szCs w:val="24"/>
          <w:lang w:eastAsia="ru-RU"/>
        </w:rPr>
        <w:t xml:space="preserve"> </w:t>
      </w:r>
      <w:r w:rsidRPr="00354DC1">
        <w:rPr>
          <w:rFonts w:ascii="Arial" w:eastAsia="Times New Roman" w:hAnsi="Arial" w:cs="Arial"/>
          <w:i/>
          <w:iCs/>
          <w:color w:val="000000" w:themeColor="text1"/>
          <w:sz w:val="24"/>
          <w:szCs w:val="24"/>
          <w:lang w:eastAsia="ru-RU"/>
        </w:rPr>
        <w:t>почты,</w:t>
      </w:r>
      <w:r w:rsidRPr="00354DC1">
        <w:rPr>
          <w:rFonts w:ascii="Arial" w:eastAsia="Times New Roman" w:hAnsi="Arial" w:cs="Arial"/>
          <w:i/>
          <w:iCs/>
          <w:color w:val="000000" w:themeColor="text1"/>
          <w:spacing w:val="16"/>
          <w:sz w:val="24"/>
          <w:szCs w:val="24"/>
          <w:lang w:eastAsia="ru-RU"/>
        </w:rPr>
        <w:t xml:space="preserve"> </w:t>
      </w:r>
      <w:r w:rsidRPr="00354DC1">
        <w:rPr>
          <w:rFonts w:ascii="Arial" w:eastAsia="Times New Roman" w:hAnsi="Arial" w:cs="Arial"/>
          <w:i/>
          <w:iCs/>
          <w:color w:val="000000" w:themeColor="text1"/>
          <w:sz w:val="24"/>
          <w:szCs w:val="24"/>
          <w:lang w:eastAsia="ru-RU"/>
        </w:rPr>
        <w:t>адрес</w:t>
      </w:r>
      <w:r w:rsidRPr="00354DC1">
        <w:rPr>
          <w:rFonts w:ascii="Arial" w:eastAsia="Times New Roman" w:hAnsi="Arial" w:cs="Arial"/>
          <w:i/>
          <w:iCs/>
          <w:color w:val="000000" w:themeColor="text1"/>
          <w:spacing w:val="-1"/>
          <w:sz w:val="24"/>
          <w:szCs w:val="24"/>
          <w:lang w:eastAsia="ru-RU"/>
        </w:rPr>
        <w:t xml:space="preserve"> </w:t>
      </w:r>
      <w:r w:rsidRPr="00354DC1">
        <w:rPr>
          <w:rFonts w:ascii="Arial" w:eastAsia="Times New Roman" w:hAnsi="Arial" w:cs="Arial"/>
          <w:i/>
          <w:iCs/>
          <w:color w:val="000000" w:themeColor="text1"/>
          <w:sz w:val="24"/>
          <w:szCs w:val="24"/>
          <w:lang w:eastAsia="ru-RU"/>
        </w:rPr>
        <w:t>регистрации,</w:t>
      </w:r>
      <w:r w:rsidRPr="00354DC1">
        <w:rPr>
          <w:rFonts w:ascii="Arial" w:eastAsia="Times New Roman" w:hAnsi="Arial" w:cs="Arial"/>
          <w:i/>
          <w:iCs/>
          <w:color w:val="000000" w:themeColor="text1"/>
          <w:spacing w:val="-3"/>
          <w:sz w:val="24"/>
          <w:szCs w:val="24"/>
          <w:lang w:eastAsia="ru-RU"/>
        </w:rPr>
        <w:t xml:space="preserve"> </w:t>
      </w:r>
      <w:r w:rsidRPr="00354DC1">
        <w:rPr>
          <w:rFonts w:ascii="Arial" w:eastAsia="Times New Roman" w:hAnsi="Arial" w:cs="Arial"/>
          <w:i/>
          <w:iCs/>
          <w:color w:val="000000" w:themeColor="text1"/>
          <w:sz w:val="24"/>
          <w:szCs w:val="24"/>
          <w:lang w:eastAsia="ru-RU"/>
        </w:rPr>
        <w:t>адрес</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фактического</w:t>
      </w:r>
      <w:r w:rsidRPr="00354DC1">
        <w:rPr>
          <w:rFonts w:ascii="Arial" w:eastAsia="Times New Roman" w:hAnsi="Arial" w:cs="Arial"/>
          <w:i/>
          <w:iCs/>
          <w:color w:val="000000" w:themeColor="text1"/>
          <w:spacing w:val="-6"/>
          <w:sz w:val="24"/>
          <w:szCs w:val="24"/>
          <w:lang w:eastAsia="ru-RU"/>
        </w:rPr>
        <w:t xml:space="preserve"> </w:t>
      </w:r>
      <w:r w:rsidRPr="00354DC1">
        <w:rPr>
          <w:rFonts w:ascii="Arial" w:eastAsia="Times New Roman" w:hAnsi="Arial" w:cs="Arial"/>
          <w:i/>
          <w:iCs/>
          <w:color w:val="000000" w:themeColor="text1"/>
          <w:sz w:val="24"/>
          <w:szCs w:val="24"/>
          <w:lang w:eastAsia="ru-RU"/>
        </w:rPr>
        <w:t>проживания</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уполномоченного</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лица)</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(данные</w:t>
      </w:r>
      <w:r w:rsidRPr="00354DC1">
        <w:rPr>
          <w:rFonts w:ascii="Arial" w:eastAsia="Times New Roman" w:hAnsi="Arial" w:cs="Arial"/>
          <w:i/>
          <w:iCs/>
          <w:color w:val="000000" w:themeColor="text1"/>
          <w:spacing w:val="-6"/>
          <w:sz w:val="24"/>
          <w:szCs w:val="24"/>
          <w:lang w:eastAsia="ru-RU"/>
        </w:rPr>
        <w:t xml:space="preserve"> </w:t>
      </w:r>
      <w:r w:rsidRPr="00354DC1">
        <w:rPr>
          <w:rFonts w:ascii="Arial" w:eastAsia="Times New Roman" w:hAnsi="Arial" w:cs="Arial"/>
          <w:i/>
          <w:iCs/>
          <w:color w:val="000000" w:themeColor="text1"/>
          <w:sz w:val="24"/>
          <w:szCs w:val="24"/>
          <w:lang w:eastAsia="ru-RU"/>
        </w:rPr>
        <w:t>представителя</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заявителя)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Заявление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о</w:t>
      </w:r>
      <w:r w:rsidRPr="00354DC1">
        <w:rPr>
          <w:rFonts w:ascii="Arial" w:eastAsia="Times New Roman" w:hAnsi="Arial" w:cs="Arial"/>
          <w:b/>
          <w:bCs/>
          <w:color w:val="000000" w:themeColor="text1"/>
          <w:spacing w:val="-5"/>
          <w:sz w:val="24"/>
          <w:szCs w:val="24"/>
          <w:lang w:eastAsia="ru-RU"/>
        </w:rPr>
        <w:t xml:space="preserve"> </w:t>
      </w:r>
      <w:r w:rsidRPr="00354DC1">
        <w:rPr>
          <w:rFonts w:ascii="Arial" w:eastAsia="Times New Roman" w:hAnsi="Arial" w:cs="Arial"/>
          <w:b/>
          <w:bCs/>
          <w:color w:val="000000" w:themeColor="text1"/>
          <w:sz w:val="24"/>
          <w:szCs w:val="24"/>
          <w:lang w:eastAsia="ru-RU"/>
        </w:rPr>
        <w:t>предоставлении</w:t>
      </w:r>
      <w:r w:rsidRPr="00354DC1">
        <w:rPr>
          <w:rFonts w:ascii="Arial" w:eastAsia="Times New Roman" w:hAnsi="Arial" w:cs="Arial"/>
          <w:b/>
          <w:bCs/>
          <w:color w:val="000000" w:themeColor="text1"/>
          <w:spacing w:val="-4"/>
          <w:sz w:val="24"/>
          <w:szCs w:val="24"/>
          <w:lang w:eastAsia="ru-RU"/>
        </w:rPr>
        <w:t xml:space="preserve"> </w:t>
      </w:r>
      <w:r w:rsidRPr="00354DC1">
        <w:rPr>
          <w:rFonts w:ascii="Arial" w:eastAsia="Times New Roman" w:hAnsi="Arial" w:cs="Arial"/>
          <w:b/>
          <w:bCs/>
          <w:color w:val="000000" w:themeColor="text1"/>
          <w:sz w:val="24"/>
          <w:szCs w:val="24"/>
          <w:lang w:eastAsia="ru-RU"/>
        </w:rPr>
        <w:t>земельного</w:t>
      </w:r>
      <w:r w:rsidRPr="00354DC1">
        <w:rPr>
          <w:rFonts w:ascii="Arial" w:eastAsia="Times New Roman" w:hAnsi="Arial" w:cs="Arial"/>
          <w:b/>
          <w:bCs/>
          <w:color w:val="000000" w:themeColor="text1"/>
          <w:spacing w:val="-5"/>
          <w:sz w:val="24"/>
          <w:szCs w:val="24"/>
          <w:lang w:eastAsia="ru-RU"/>
        </w:rPr>
        <w:t xml:space="preserve"> </w:t>
      </w:r>
      <w:r w:rsidRPr="00354DC1">
        <w:rPr>
          <w:rFonts w:ascii="Arial" w:eastAsia="Times New Roman" w:hAnsi="Arial" w:cs="Arial"/>
          <w:b/>
          <w:bCs/>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Прошу</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предоставить</w:t>
      </w:r>
      <w:r w:rsidRPr="00354DC1">
        <w:rPr>
          <w:rFonts w:ascii="Arial" w:eastAsia="Times New Roman" w:hAnsi="Arial" w:cs="Arial"/>
          <w:color w:val="000000" w:themeColor="text1"/>
          <w:spacing w:val="48"/>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5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кадастровым</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 xml:space="preserve">номером </w:t>
      </w:r>
      <w:proofErr w:type="gramStart"/>
      <w:r w:rsidRPr="00354DC1">
        <w:rPr>
          <w:rFonts w:ascii="Arial" w:eastAsia="Times New Roman" w:hAnsi="Arial" w:cs="Arial"/>
          <w:color w:val="000000" w:themeColor="text1"/>
          <w:sz w:val="24"/>
          <w:szCs w:val="24"/>
          <w:lang w:eastAsia="ru-RU"/>
        </w:rPr>
        <w:t>в</w:t>
      </w:r>
      <w:proofErr w:type="gramEnd"/>
      <w:r w:rsidRPr="00354DC1">
        <w:rPr>
          <w:rFonts w:ascii="Arial" w:eastAsia="Times New Roman" w:hAnsi="Arial" w:cs="Arial"/>
          <w:color w:val="000000" w:themeColor="text1"/>
          <w:sz w:val="24"/>
          <w:szCs w:val="24"/>
          <w:lang w:eastAsia="ru-RU"/>
        </w:rPr>
        <w:t xml:space="preserve"> ______________________________________________________________________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Основание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Цель</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участка 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Реквизиты</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56"/>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59"/>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государственных</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муниципальных</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нужд ______________________________________________________.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желает</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приобрести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 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указанному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заявителю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допускается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нескольких</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видах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аренда,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постоянное</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(бессрочное) пользование, безвозмездное (срочное) пользование). В случае</w:t>
      </w:r>
      <w:proofErr w:type="gramStart"/>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z w:val="24"/>
          <w:szCs w:val="24"/>
          <w:lang w:eastAsia="ru-RU"/>
        </w:rPr>
        <w:t xml:space="preserve"> если земельный участок предоставляется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в аренду, безвозмездное пользование также указывается срок, на который будет предоставлен земельный участок, 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учетом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ограничений,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предусмотренных пунктами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8,</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9 статьи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39.8,</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 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39.10</w:t>
      </w:r>
      <w:r w:rsidRPr="00354DC1">
        <w:rPr>
          <w:rFonts w:ascii="Arial" w:eastAsia="Times New Roman" w:hAnsi="Arial" w:cs="Arial"/>
          <w:color w:val="000000" w:themeColor="text1"/>
          <w:spacing w:val="-2"/>
          <w:sz w:val="24"/>
          <w:szCs w:val="24"/>
          <w:lang w:eastAsia="ru-RU"/>
        </w:rPr>
        <w:t xml:space="preserve"> </w:t>
      </w:r>
      <w:hyperlink r:id="rId50"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z w:val="24"/>
          <w:szCs w:val="24"/>
          <w:lang w:eastAsia="ru-RU"/>
        </w:rPr>
        <w:t xml:space="preserve"> Российской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29</w:t>
      </w:r>
      <w:proofErr w:type="gramStart"/>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основание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торгов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числа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предусмотренных</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 статьи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39.3,</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статьей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39.5,</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пунктом 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39.6 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пунктом 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 xml:space="preserve">39.10 </w:t>
      </w:r>
      <w:hyperlink r:id="rId51"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z w:val="24"/>
          <w:szCs w:val="24"/>
          <w:lang w:eastAsia="ru-RU"/>
        </w:rPr>
        <w:t xml:space="preserve"> Российской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оснований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30</w:t>
      </w:r>
      <w:proofErr w:type="gramStart"/>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взамен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изымаемого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нужд</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Реквизиты</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утверждении</w:t>
      </w:r>
      <w:r w:rsidRPr="00354DC1">
        <w:rPr>
          <w:rFonts w:ascii="Arial" w:eastAsia="Times New Roman" w:hAnsi="Arial" w:cs="Arial"/>
          <w:color w:val="000000" w:themeColor="text1"/>
          <w:spacing w:val="56"/>
          <w:sz w:val="24"/>
          <w:szCs w:val="24"/>
          <w:lang w:eastAsia="ru-RU"/>
        </w:rPr>
        <w:t xml:space="preserve"> </w:t>
      </w:r>
      <w:r w:rsidRPr="00354DC1">
        <w:rPr>
          <w:rFonts w:ascii="Arial" w:eastAsia="Times New Roman" w:hAnsi="Arial" w:cs="Arial"/>
          <w:color w:val="000000" w:themeColor="text1"/>
          <w:sz w:val="24"/>
          <w:szCs w:val="24"/>
          <w:lang w:eastAsia="ru-RU"/>
        </w:rPr>
        <w:t>документа</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территориального</w:t>
      </w:r>
      <w:r w:rsidRPr="00354DC1">
        <w:rPr>
          <w:rFonts w:ascii="Arial" w:eastAsia="Times New Roman" w:hAnsi="Arial" w:cs="Arial"/>
          <w:color w:val="000000" w:themeColor="text1"/>
          <w:spacing w:val="60"/>
          <w:sz w:val="24"/>
          <w:szCs w:val="24"/>
          <w:lang w:eastAsia="ru-RU"/>
        </w:rPr>
        <w:t xml:space="preserve"> </w:t>
      </w:r>
      <w:r w:rsidRPr="00354DC1">
        <w:rPr>
          <w:rFonts w:ascii="Arial" w:eastAsia="Times New Roman" w:hAnsi="Arial" w:cs="Arial"/>
          <w:color w:val="000000" w:themeColor="text1"/>
          <w:sz w:val="24"/>
          <w:szCs w:val="24"/>
          <w:lang w:eastAsia="ru-RU"/>
        </w:rPr>
        <w:t>планирования</w:t>
      </w:r>
      <w:r w:rsidRPr="00354DC1">
        <w:rPr>
          <w:rFonts w:ascii="Arial" w:eastAsia="Times New Roman" w:hAnsi="Arial" w:cs="Arial"/>
          <w:color w:val="000000" w:themeColor="text1"/>
          <w:spacing w:val="56"/>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проекта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планировки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территории _________________________________________</w:t>
      </w:r>
      <w:r w:rsidRPr="00354DC1">
        <w:rPr>
          <w:rFonts w:ascii="Arial" w:eastAsia="Times New Roman" w:hAnsi="Arial" w:cs="Arial"/>
          <w:color w:val="000000" w:themeColor="text1"/>
          <w:sz w:val="24"/>
          <w:szCs w:val="24"/>
          <w:vertAlign w:val="superscript"/>
          <w:lang w:eastAsia="ru-RU"/>
        </w:rPr>
        <w:t>31</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Реквизиты</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предварительном</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согласовании</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участка _____________________________________________________________________.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Приложение: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Результат</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прошу:</w:t>
      </w:r>
    </w:p>
    <w:tbl>
      <w:tblPr>
        <w:tblW w:w="0" w:type="auto"/>
        <w:tblInd w:w="139" w:type="dxa"/>
        <w:tblCellMar>
          <w:left w:w="0" w:type="dxa"/>
          <w:right w:w="0" w:type="dxa"/>
        </w:tblCellMar>
        <w:tblLook w:val="04A0" w:firstRow="1" w:lastRow="0" w:firstColumn="1" w:lastColumn="0" w:noHBand="0" w:noVBand="1"/>
      </w:tblPr>
      <w:tblGrid>
        <w:gridCol w:w="1636"/>
        <w:gridCol w:w="3798"/>
        <w:gridCol w:w="429"/>
        <w:gridCol w:w="2582"/>
        <w:gridCol w:w="786"/>
      </w:tblGrid>
      <w:tr w:rsidR="00354DC1" w:rsidRPr="00354DC1" w:rsidTr="00354DC1">
        <w:trPr>
          <w:trHeight w:val="686"/>
        </w:trPr>
        <w:tc>
          <w:tcPr>
            <w:tcW w:w="1663" w:type="dxa"/>
            <w:tcBorders>
              <w:top w:val="single" w:sz="6" w:space="0" w:color="000000"/>
              <w:left w:val="single" w:sz="6" w:space="0" w:color="000000"/>
              <w:bottom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bCs/>
                <w:color w:val="000000" w:themeColor="text1"/>
                <w:sz w:val="24"/>
                <w:szCs w:val="24"/>
                <w:lang w:eastAsia="ru-RU"/>
              </w:rPr>
            </w:pPr>
            <w:r w:rsidRPr="00354DC1">
              <w:rPr>
                <w:rFonts w:ascii="Arial" w:eastAsia="Times New Roman" w:hAnsi="Arial" w:cs="Arial"/>
                <w:b/>
                <w:bCs/>
                <w:color w:val="000000" w:themeColor="text1"/>
                <w:sz w:val="24"/>
                <w:szCs w:val="24"/>
                <w:lang w:eastAsia="ru-RU"/>
              </w:rPr>
              <w:t>направить в</w:t>
            </w:r>
          </w:p>
          <w:p w:rsidR="007919B9" w:rsidRPr="00354DC1" w:rsidRDefault="007919B9" w:rsidP="00354DC1">
            <w:pPr>
              <w:spacing w:after="0" w:line="240" w:lineRule="auto"/>
              <w:ind w:firstLine="709"/>
              <w:jc w:val="center"/>
              <w:rPr>
                <w:rFonts w:ascii="Arial" w:eastAsia="Times New Roman" w:hAnsi="Arial" w:cs="Arial"/>
                <w:b/>
                <w:bCs/>
                <w:color w:val="000000" w:themeColor="text1"/>
                <w:sz w:val="24"/>
                <w:szCs w:val="24"/>
                <w:lang w:eastAsia="ru-RU"/>
              </w:rPr>
            </w:pPr>
            <w:r w:rsidRPr="00354DC1">
              <w:rPr>
                <w:rFonts w:ascii="Arial" w:eastAsia="Times New Roman" w:hAnsi="Arial" w:cs="Arial"/>
                <w:b/>
                <w:bCs/>
                <w:color w:val="000000" w:themeColor="text1"/>
                <w:sz w:val="24"/>
                <w:szCs w:val="24"/>
                <w:lang w:eastAsia="ru-RU"/>
              </w:rPr>
              <w:t>ЕПГУ/РПГУ</w:t>
            </w:r>
          </w:p>
        </w:tc>
        <w:tc>
          <w:tcPr>
            <w:tcW w:w="3978" w:type="dxa"/>
            <w:tcBorders>
              <w:top w:val="single" w:sz="6" w:space="0" w:color="000000"/>
              <w:bottom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bCs/>
                <w:color w:val="000000" w:themeColor="text1"/>
                <w:sz w:val="24"/>
                <w:szCs w:val="24"/>
                <w:lang w:eastAsia="ru-RU"/>
              </w:rPr>
            </w:pPr>
            <w:r w:rsidRPr="00354DC1">
              <w:rPr>
                <w:rFonts w:ascii="Arial" w:eastAsia="Times New Roman" w:hAnsi="Arial" w:cs="Arial"/>
                <w:b/>
                <w:bCs/>
                <w:color w:val="000000" w:themeColor="text1"/>
                <w:sz w:val="24"/>
                <w:szCs w:val="24"/>
                <w:lang w:eastAsia="ru-RU"/>
              </w:rPr>
              <w:t>форме электронного документа</w:t>
            </w:r>
          </w:p>
        </w:tc>
        <w:tc>
          <w:tcPr>
            <w:tcW w:w="442" w:type="dxa"/>
            <w:tcBorders>
              <w:top w:val="single" w:sz="6" w:space="0" w:color="000000"/>
              <w:bottom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bCs/>
                <w:color w:val="000000" w:themeColor="text1"/>
                <w:sz w:val="24"/>
                <w:szCs w:val="24"/>
                <w:lang w:eastAsia="ru-RU"/>
              </w:rPr>
            </w:pPr>
            <w:r w:rsidRPr="00354DC1">
              <w:rPr>
                <w:rFonts w:ascii="Arial" w:eastAsia="Times New Roman" w:hAnsi="Arial" w:cs="Arial"/>
                <w:b/>
                <w:bCs/>
                <w:color w:val="000000" w:themeColor="text1"/>
                <w:sz w:val="24"/>
                <w:szCs w:val="24"/>
                <w:lang w:eastAsia="ru-RU"/>
              </w:rPr>
              <w:t>в</w:t>
            </w:r>
          </w:p>
        </w:tc>
        <w:tc>
          <w:tcPr>
            <w:tcW w:w="2708" w:type="dxa"/>
            <w:tcBorders>
              <w:top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bCs/>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Личный кабинет </w:t>
            </w:r>
            <w:proofErr w:type="gramStart"/>
            <w:r w:rsidRPr="00354DC1">
              <w:rPr>
                <w:rFonts w:ascii="Arial" w:eastAsia="Times New Roman" w:hAnsi="Arial" w:cs="Arial"/>
                <w:b/>
                <w:bCs/>
                <w:color w:val="000000" w:themeColor="text1"/>
                <w:sz w:val="24"/>
                <w:szCs w:val="24"/>
                <w:lang w:eastAsia="ru-RU"/>
              </w:rPr>
              <w:t>на</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r>
      <w:tr w:rsidR="00354DC1" w:rsidRPr="00354DC1" w:rsidTr="00354DC1">
        <w:trPr>
          <w:trHeight w:val="1032"/>
        </w:trPr>
        <w:tc>
          <w:tcPr>
            <w:tcW w:w="8791" w:type="dxa"/>
            <w:gridSpan w:val="4"/>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выдать</w:t>
            </w:r>
            <w:r w:rsidRPr="00354DC1">
              <w:rPr>
                <w:rFonts w:ascii="Arial" w:eastAsia="Times New Roman" w:hAnsi="Arial" w:cs="Arial"/>
                <w:color w:val="000000" w:themeColor="text1"/>
                <w:spacing w:val="3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9"/>
                <w:sz w:val="24"/>
                <w:szCs w:val="24"/>
                <w:lang w:eastAsia="ru-RU"/>
              </w:rPr>
              <w:t xml:space="preserve"> </w:t>
            </w:r>
            <w:r w:rsidRPr="00354DC1">
              <w:rPr>
                <w:rFonts w:ascii="Arial" w:eastAsia="Times New Roman" w:hAnsi="Arial" w:cs="Arial"/>
                <w:color w:val="000000" w:themeColor="text1"/>
                <w:sz w:val="24"/>
                <w:szCs w:val="24"/>
                <w:lang w:eastAsia="ru-RU"/>
              </w:rPr>
              <w:t>бумажном</w:t>
            </w:r>
            <w:r w:rsidRPr="00354DC1">
              <w:rPr>
                <w:rFonts w:ascii="Arial" w:eastAsia="Times New Roman" w:hAnsi="Arial" w:cs="Arial"/>
                <w:color w:val="000000" w:themeColor="text1"/>
                <w:spacing w:val="38"/>
                <w:sz w:val="24"/>
                <w:szCs w:val="24"/>
                <w:lang w:eastAsia="ru-RU"/>
              </w:rPr>
              <w:t xml:space="preserve"> </w:t>
            </w:r>
            <w:r w:rsidRPr="00354DC1">
              <w:rPr>
                <w:rFonts w:ascii="Arial" w:eastAsia="Times New Roman" w:hAnsi="Arial" w:cs="Arial"/>
                <w:color w:val="000000" w:themeColor="text1"/>
                <w:sz w:val="24"/>
                <w:szCs w:val="24"/>
                <w:lang w:eastAsia="ru-RU"/>
              </w:rPr>
              <w:t>носителе</w:t>
            </w:r>
            <w:r w:rsidRPr="00354DC1">
              <w:rPr>
                <w:rFonts w:ascii="Arial" w:eastAsia="Times New Roman" w:hAnsi="Arial" w:cs="Arial"/>
                <w:color w:val="000000" w:themeColor="text1"/>
                <w:spacing w:val="36"/>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36"/>
                <w:sz w:val="24"/>
                <w:szCs w:val="24"/>
                <w:lang w:eastAsia="ru-RU"/>
              </w:rPr>
              <w:t xml:space="preserve"> </w:t>
            </w:r>
            <w:r w:rsidRPr="00354DC1">
              <w:rPr>
                <w:rFonts w:ascii="Arial" w:eastAsia="Times New Roman" w:hAnsi="Arial" w:cs="Arial"/>
                <w:color w:val="000000" w:themeColor="text1"/>
                <w:sz w:val="24"/>
                <w:szCs w:val="24"/>
                <w:lang w:eastAsia="ru-RU"/>
              </w:rPr>
              <w:t>личном</w:t>
            </w:r>
            <w:r w:rsidRPr="00354DC1">
              <w:rPr>
                <w:rFonts w:ascii="Arial" w:eastAsia="Times New Roman" w:hAnsi="Arial" w:cs="Arial"/>
                <w:color w:val="000000" w:themeColor="text1"/>
                <w:spacing w:val="35"/>
                <w:sz w:val="24"/>
                <w:szCs w:val="24"/>
                <w:lang w:eastAsia="ru-RU"/>
              </w:rPr>
              <w:t xml:space="preserve"> </w:t>
            </w:r>
            <w:r w:rsidRPr="00354DC1">
              <w:rPr>
                <w:rFonts w:ascii="Arial" w:eastAsia="Times New Roman" w:hAnsi="Arial" w:cs="Arial"/>
                <w:color w:val="000000" w:themeColor="text1"/>
                <w:sz w:val="24"/>
                <w:szCs w:val="24"/>
                <w:lang w:eastAsia="ru-RU"/>
              </w:rPr>
              <w:t>обращении</w:t>
            </w:r>
            <w:r w:rsidRPr="00354DC1">
              <w:rPr>
                <w:rFonts w:ascii="Arial" w:eastAsia="Times New Roman" w:hAnsi="Arial" w:cs="Arial"/>
                <w:color w:val="000000" w:themeColor="text1"/>
                <w:spacing w:val="36"/>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3"/>
                <w:sz w:val="24"/>
                <w:szCs w:val="24"/>
                <w:lang w:eastAsia="ru-RU"/>
              </w:rPr>
              <w:t xml:space="preserve"> </w:t>
            </w:r>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pacing w:val="-1"/>
                <w:sz w:val="24"/>
                <w:szCs w:val="24"/>
                <w:lang w:eastAsia="ru-RU"/>
              </w:rPr>
              <w:t>орган</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pacing w:val="-1"/>
                <w:sz w:val="24"/>
                <w:szCs w:val="24"/>
                <w:lang w:eastAsia="ru-RU"/>
              </w:rPr>
              <w:t>государственной</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власти,</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самоуправления,</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организацию</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либо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МФЦ,</w:t>
            </w:r>
            <w:r w:rsidRPr="00354DC1">
              <w:rPr>
                <w:rFonts w:ascii="Arial" w:eastAsia="Times New Roman" w:hAnsi="Arial" w:cs="Arial"/>
                <w:color w:val="000000" w:themeColor="text1"/>
                <w:spacing w:val="-2"/>
                <w:sz w:val="24"/>
                <w:szCs w:val="24"/>
                <w:lang w:eastAsia="ru-RU"/>
              </w:rPr>
              <w:t xml:space="preserve"> </w:t>
            </w:r>
            <w:proofErr w:type="gramStart"/>
            <w:r w:rsidRPr="00354DC1">
              <w:rPr>
                <w:rFonts w:ascii="Arial" w:eastAsia="Times New Roman" w:hAnsi="Arial" w:cs="Arial"/>
                <w:color w:val="000000" w:themeColor="text1"/>
                <w:sz w:val="24"/>
                <w:szCs w:val="24"/>
                <w:lang w:eastAsia="ru-RU"/>
              </w:rPr>
              <w:t>расположенном</w:t>
            </w:r>
            <w:proofErr w:type="gramEnd"/>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адресу:</w:t>
            </w:r>
          </w:p>
        </w:tc>
        <w:tc>
          <w:tcPr>
            <w:tcW w:w="85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r>
      <w:tr w:rsidR="00354DC1" w:rsidRPr="00354DC1" w:rsidTr="00354DC1">
        <w:trPr>
          <w:trHeight w:val="688"/>
        </w:trPr>
        <w:tc>
          <w:tcPr>
            <w:tcW w:w="1663" w:type="dxa"/>
            <w:tcBorders>
              <w:top w:val="single" w:sz="6" w:space="0" w:color="000000"/>
              <w:left w:val="single" w:sz="6" w:space="0" w:color="000000"/>
              <w:bottom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направить</w:t>
            </w:r>
          </w:p>
        </w:tc>
        <w:tc>
          <w:tcPr>
            <w:tcW w:w="3978" w:type="dxa"/>
            <w:tcBorders>
              <w:top w:val="single" w:sz="6" w:space="0" w:color="000000"/>
              <w:bottom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 бумажном носителе</w:t>
            </w:r>
          </w:p>
        </w:tc>
        <w:tc>
          <w:tcPr>
            <w:tcW w:w="442" w:type="dxa"/>
            <w:tcBorders>
              <w:top w:val="single" w:sz="6" w:space="0" w:color="000000"/>
              <w:bottom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w:t>
            </w:r>
          </w:p>
        </w:tc>
        <w:tc>
          <w:tcPr>
            <w:tcW w:w="2708" w:type="dxa"/>
            <w:tcBorders>
              <w:top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почтовый адрес:</w:t>
            </w:r>
          </w:p>
        </w:tc>
        <w:tc>
          <w:tcPr>
            <w:tcW w:w="85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r>
      <w:tr w:rsidR="007919B9" w:rsidRPr="00354DC1" w:rsidTr="00354DC1">
        <w:trPr>
          <w:trHeight w:val="515"/>
        </w:trPr>
        <w:tc>
          <w:tcPr>
            <w:tcW w:w="9641" w:type="dxa"/>
            <w:gridSpan w:val="5"/>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один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перечисленных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способов</w:t>
            </w:r>
          </w:p>
        </w:tc>
      </w:tr>
    </w:tbl>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(подпись) (фамилия,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имя,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отчество</w:t>
      </w:r>
      <w:proofErr w:type="gramEnd"/>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(последнее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наличии)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Дата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31</w:t>
      </w:r>
      <w:proofErr w:type="gramStart"/>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предусмотренных</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указанными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документом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 проектом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32</w:t>
      </w:r>
      <w:proofErr w:type="gramStart"/>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w:t>
      </w:r>
      <w:proofErr w:type="gramEnd"/>
      <w:r w:rsidRPr="00354DC1">
        <w:rPr>
          <w:rFonts w:ascii="Arial" w:eastAsia="Times New Roman" w:hAnsi="Arial" w:cs="Arial"/>
          <w:color w:val="000000" w:themeColor="text1"/>
          <w:sz w:val="24"/>
          <w:szCs w:val="24"/>
          <w:lang w:eastAsia="ru-RU"/>
        </w:rPr>
        <w:t>казывается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образовывался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границы уточнялись</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 предварительном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согласовании 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354F7A" w:rsidRPr="00354DC1" w:rsidRDefault="007919B9" w:rsidP="004922C7">
      <w:pPr>
        <w:autoSpaceDE w:val="0"/>
        <w:autoSpaceDN w:val="0"/>
        <w:adjustRightInd w:val="0"/>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sz w:val="24"/>
          <w:szCs w:val="24"/>
          <w:lang w:eastAsia="ru-RU"/>
        </w:rPr>
        <w:br w:type="page"/>
      </w:r>
      <w:r w:rsidR="00354F7A" w:rsidRPr="00354DC1">
        <w:rPr>
          <w:rFonts w:ascii="Arial" w:eastAsia="Times New Roman" w:hAnsi="Arial" w:cs="Arial"/>
          <w:color w:val="000000" w:themeColor="text1"/>
          <w:kern w:val="2"/>
        </w:rPr>
        <w:lastRenderedPageBreak/>
        <w:t>Приложение № 8</w:t>
      </w:r>
    </w:p>
    <w:p w:rsidR="00354F7A" w:rsidRPr="00354DC1" w:rsidRDefault="00354F7A" w:rsidP="004922C7">
      <w:pPr>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отказе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приеме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______________________________________________________________</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(наименование</w:t>
      </w:r>
      <w:r w:rsidRPr="00354DC1">
        <w:rPr>
          <w:rFonts w:ascii="Arial" w:eastAsia="Times New Roman" w:hAnsi="Arial" w:cs="Arial"/>
          <w:i/>
          <w:iCs/>
          <w:color w:val="000000" w:themeColor="text1"/>
          <w:spacing w:val="-8"/>
          <w:sz w:val="24"/>
          <w:szCs w:val="24"/>
          <w:lang w:eastAsia="ru-RU"/>
        </w:rPr>
        <w:t xml:space="preserve"> </w:t>
      </w:r>
      <w:r w:rsidRPr="00354DC1">
        <w:rPr>
          <w:rFonts w:ascii="Arial" w:eastAsia="Times New Roman" w:hAnsi="Arial" w:cs="Arial"/>
          <w:i/>
          <w:iCs/>
          <w:color w:val="000000" w:themeColor="text1"/>
          <w:sz w:val="24"/>
          <w:szCs w:val="24"/>
          <w:lang w:eastAsia="ru-RU"/>
        </w:rPr>
        <w:t>уполномоченного</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органа</w:t>
      </w:r>
      <w:r w:rsidRPr="00354DC1">
        <w:rPr>
          <w:rFonts w:ascii="Arial" w:eastAsia="Times New Roman" w:hAnsi="Arial" w:cs="Arial"/>
          <w:i/>
          <w:iCs/>
          <w:color w:val="000000" w:themeColor="text1"/>
          <w:spacing w:val="-8"/>
          <w:sz w:val="24"/>
          <w:szCs w:val="24"/>
          <w:lang w:eastAsia="ru-RU"/>
        </w:rPr>
        <w:t xml:space="preserve"> </w:t>
      </w:r>
      <w:r w:rsidRPr="00354DC1">
        <w:rPr>
          <w:rFonts w:ascii="Arial" w:eastAsia="Times New Roman" w:hAnsi="Arial" w:cs="Arial"/>
          <w:i/>
          <w:iCs/>
          <w:color w:val="000000" w:themeColor="text1"/>
          <w:sz w:val="24"/>
          <w:szCs w:val="24"/>
          <w:lang w:eastAsia="ru-RU"/>
        </w:rPr>
        <w:t>местного</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самоуправления)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Кому: 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РЕШЕНИЕ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отказе</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приеме</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необходимых</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 «____» ____________ 20___г.                                                                              №____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 результатам рассмотрения заявления о предоставлении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pacing w:val="-1"/>
          <w:sz w:val="24"/>
          <w:szCs w:val="24"/>
          <w:lang w:eastAsia="ru-RU"/>
        </w:rPr>
        <w:t>«Предварительное</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pacing w:val="-1"/>
          <w:sz w:val="24"/>
          <w:szCs w:val="24"/>
          <w:lang w:eastAsia="ru-RU"/>
        </w:rPr>
        <w:t>согласование</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находящегося</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8"/>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от «____» ____________ 20___г. №</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______ и</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приложенных</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нему</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принято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решение</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отказе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приеме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68"/>
          <w:sz w:val="24"/>
          <w:szCs w:val="24"/>
          <w:lang w:eastAsia="ru-RU"/>
        </w:rPr>
        <w:t xml:space="preserve"> </w:t>
      </w:r>
      <w:r w:rsidRPr="00354DC1">
        <w:rPr>
          <w:rFonts w:ascii="Arial" w:eastAsia="Times New Roman" w:hAnsi="Arial" w:cs="Arial"/>
          <w:color w:val="000000" w:themeColor="text1"/>
          <w:sz w:val="24"/>
          <w:szCs w:val="24"/>
          <w:lang w:eastAsia="ru-RU"/>
        </w:rPr>
        <w:t>необходимых</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 следующим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bl>
      <w:tblPr>
        <w:tblW w:w="0" w:type="auto"/>
        <w:tblInd w:w="108" w:type="dxa"/>
        <w:tblCellMar>
          <w:left w:w="0" w:type="dxa"/>
          <w:right w:w="0" w:type="dxa"/>
        </w:tblCellMar>
        <w:tblLook w:val="04A0" w:firstRow="1" w:lastRow="0" w:firstColumn="1" w:lastColumn="0" w:noHBand="0" w:noVBand="1"/>
      </w:tblPr>
      <w:tblGrid>
        <w:gridCol w:w="1070"/>
        <w:gridCol w:w="3848"/>
        <w:gridCol w:w="4344"/>
      </w:tblGrid>
      <w:tr w:rsidR="00354DC1" w:rsidRPr="00354DC1" w:rsidTr="00354DC1">
        <w:trPr>
          <w:trHeight w:val="1701"/>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пункта</w:t>
            </w:r>
            <w:r w:rsidRPr="00354DC1">
              <w:rPr>
                <w:rFonts w:ascii="Arial" w:eastAsia="Times New Roman" w:hAnsi="Arial" w:cs="Arial"/>
                <w:color w:val="000000" w:themeColor="text1"/>
                <w:spacing w:val="1"/>
                <w:sz w:val="24"/>
                <w:szCs w:val="24"/>
                <w:lang w:eastAsia="ru-RU"/>
              </w:rPr>
              <w:t xml:space="preserve"> </w:t>
            </w:r>
            <w:proofErr w:type="spellStart"/>
            <w:proofErr w:type="gramStart"/>
            <w:r w:rsidRPr="00354DC1">
              <w:rPr>
                <w:rFonts w:ascii="Arial" w:eastAsia="Times New Roman" w:hAnsi="Arial" w:cs="Arial"/>
                <w:color w:val="000000" w:themeColor="text1"/>
                <w:sz w:val="24"/>
                <w:szCs w:val="24"/>
                <w:lang w:eastAsia="ru-RU"/>
              </w:rPr>
              <w:t>админис</w:t>
            </w:r>
            <w:proofErr w:type="spellEnd"/>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тративно</w:t>
            </w:r>
            <w:proofErr w:type="spellEnd"/>
            <w:proofErr w:type="gramEnd"/>
            <w:r w:rsidRPr="00354DC1">
              <w:rPr>
                <w:rFonts w:ascii="Arial" w:eastAsia="Times New Roman" w:hAnsi="Arial" w:cs="Arial"/>
                <w:color w:val="000000" w:themeColor="text1"/>
                <w:spacing w:val="-57"/>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го</w:t>
            </w:r>
            <w:proofErr w:type="spellEnd"/>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pacing w:val="-1"/>
                <w:sz w:val="24"/>
                <w:szCs w:val="24"/>
                <w:lang w:eastAsia="ru-RU"/>
              </w:rPr>
              <w:t>регламен</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та</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28"/>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8"/>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отказа</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единым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стандартом</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Разъяснение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причин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отказа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r>
      <w:tr w:rsidR="00354DC1" w:rsidRPr="00354DC1" w:rsidTr="00354DC1">
        <w:trPr>
          <w:trHeight w:val="755"/>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2.15.1</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Представление</w:t>
            </w:r>
            <w:r w:rsidRPr="00354DC1">
              <w:rPr>
                <w:rFonts w:ascii="Arial" w:eastAsia="Times New Roman" w:hAnsi="Arial" w:cs="Arial"/>
                <w:color w:val="000000" w:themeColor="text1"/>
                <w:spacing w:val="52"/>
                <w:sz w:val="24"/>
                <w:szCs w:val="24"/>
                <w:lang w:eastAsia="ru-RU"/>
              </w:rPr>
              <w:t xml:space="preserve"> </w:t>
            </w:r>
            <w:r w:rsidRPr="00354DC1">
              <w:rPr>
                <w:rFonts w:ascii="Arial" w:eastAsia="Times New Roman" w:hAnsi="Arial" w:cs="Arial"/>
                <w:color w:val="000000" w:themeColor="text1"/>
                <w:sz w:val="24"/>
                <w:szCs w:val="24"/>
                <w:lang w:eastAsia="ru-RU"/>
              </w:rPr>
              <w:t>неполного</w:t>
            </w:r>
            <w:r w:rsidRPr="00354DC1">
              <w:rPr>
                <w:rFonts w:ascii="Arial" w:eastAsia="Times New Roman" w:hAnsi="Arial" w:cs="Arial"/>
                <w:color w:val="000000" w:themeColor="text1"/>
                <w:spacing w:val="53"/>
                <w:sz w:val="24"/>
                <w:szCs w:val="24"/>
                <w:lang w:eastAsia="ru-RU"/>
              </w:rPr>
              <w:t xml:space="preserve"> </w:t>
            </w:r>
            <w:r w:rsidRPr="00354DC1">
              <w:rPr>
                <w:rFonts w:ascii="Arial" w:eastAsia="Times New Roman" w:hAnsi="Arial" w:cs="Arial"/>
                <w:color w:val="000000" w:themeColor="text1"/>
                <w:sz w:val="24"/>
                <w:szCs w:val="24"/>
                <w:lang w:eastAsia="ru-RU"/>
              </w:rPr>
              <w:t>комплекта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Указывается исчерпывающий </w:t>
            </w:r>
            <w:r w:rsidRPr="00354DC1">
              <w:rPr>
                <w:rFonts w:ascii="Arial" w:eastAsia="Times New Roman" w:hAnsi="Arial" w:cs="Arial"/>
                <w:color w:val="000000" w:themeColor="text1"/>
                <w:spacing w:val="-1"/>
                <w:sz w:val="24"/>
                <w:szCs w:val="24"/>
                <w:lang w:eastAsia="ru-RU"/>
              </w:rPr>
              <w:t>перечень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 представленных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заявителем</w:t>
            </w:r>
          </w:p>
        </w:tc>
      </w:tr>
      <w:tr w:rsidR="00354DC1" w:rsidRPr="00354DC1" w:rsidTr="00354DC1">
        <w:trPr>
          <w:trHeight w:val="645"/>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2.15.2</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Представленные</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документы</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утратили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силу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момент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обращения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услугой</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Указывается исчерпывающий </w:t>
            </w:r>
            <w:r w:rsidRPr="00354DC1">
              <w:rPr>
                <w:rFonts w:ascii="Arial" w:eastAsia="Times New Roman" w:hAnsi="Arial" w:cs="Arial"/>
                <w:color w:val="000000" w:themeColor="text1"/>
                <w:spacing w:val="-1"/>
                <w:sz w:val="24"/>
                <w:szCs w:val="24"/>
                <w:lang w:eastAsia="ru-RU"/>
              </w:rPr>
              <w:t>перечень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утративших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силу</w:t>
            </w:r>
          </w:p>
        </w:tc>
      </w:tr>
      <w:tr w:rsidR="00354DC1" w:rsidRPr="00354DC1" w:rsidTr="00354DC1">
        <w:trPr>
          <w:trHeight w:val="1406"/>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2.15.3</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Представленные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содержат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подчистки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текста,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заверенные в порядке, установленном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законодательством </w:t>
            </w:r>
            <w:r w:rsidRPr="00354DC1">
              <w:rPr>
                <w:rFonts w:ascii="Arial" w:eastAsia="Times New Roman" w:hAnsi="Arial" w:cs="Arial"/>
                <w:color w:val="000000" w:themeColor="text1"/>
                <w:spacing w:val="-1"/>
                <w:sz w:val="24"/>
                <w:szCs w:val="24"/>
                <w:lang w:eastAsia="ru-RU"/>
              </w:rPr>
              <w:t>Российской</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исчерпывающий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перечень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содержащих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подчистки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исправления</w:t>
            </w:r>
          </w:p>
        </w:tc>
      </w:tr>
      <w:tr w:rsidR="00354DC1" w:rsidRPr="00354DC1" w:rsidTr="00354DC1">
        <w:trPr>
          <w:trHeight w:val="1406"/>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2.15.4</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Представленные в электронной форме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содержат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повреждения,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наличие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позволяет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полном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объеме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информацию и </w:t>
            </w:r>
            <w:r w:rsidRPr="00354DC1">
              <w:rPr>
                <w:rFonts w:ascii="Arial" w:eastAsia="Times New Roman" w:hAnsi="Arial" w:cs="Arial"/>
                <w:color w:val="000000" w:themeColor="text1"/>
                <w:spacing w:val="-1"/>
                <w:sz w:val="24"/>
                <w:szCs w:val="24"/>
                <w:lang w:eastAsia="ru-RU"/>
              </w:rPr>
              <w:t>сведения,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содержащиеся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lastRenderedPageBreak/>
              <w:t>предоставления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Указывается исчерпывающий </w:t>
            </w:r>
            <w:r w:rsidRPr="00354DC1">
              <w:rPr>
                <w:rFonts w:ascii="Arial" w:eastAsia="Times New Roman" w:hAnsi="Arial" w:cs="Arial"/>
                <w:color w:val="000000" w:themeColor="text1"/>
                <w:spacing w:val="-1"/>
                <w:sz w:val="24"/>
                <w:szCs w:val="24"/>
                <w:lang w:eastAsia="ru-RU"/>
              </w:rPr>
              <w:t>перечень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содержащих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повреждения</w:t>
            </w:r>
          </w:p>
        </w:tc>
      </w:tr>
    </w:tbl>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br w:type="textWrapping" w:clear="all"/>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r w:rsidR="00493A6D">
        <w:rPr>
          <w:rFonts w:ascii="Arial" w:hAnsi="Arial" w:cs="Arial"/>
          <w:noProof/>
          <w:color w:val="000000" w:themeColor="text1"/>
          <w:sz w:val="24"/>
          <w:szCs w:val="24"/>
          <w:lang w:eastAsia="ru-RU"/>
        </w:rPr>
        <mc:AlternateContent>
          <mc:Choice Requires="wps">
            <w:drawing>
              <wp:inline distT="0" distB="0" distL="0" distR="0">
                <wp:extent cx="63500" cy="201930"/>
                <wp:effectExtent l="0" t="0" r="3175" b="0"/>
                <wp:docPr id="2" name="Прямоугольник 20"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" filled="f" stroked="f">
                <o:lock v:ext="edit" aspectratio="t"/>
                <w10:anchorlock/>
              </v:rect>
            </w:pict>
          </mc:Fallback>
        </mc:AlternateContent>
      </w:r>
      <w:r w:rsidR="00493A6D">
        <w:rPr>
          <w:rFonts w:ascii="Arial" w:hAnsi="Arial" w:cs="Arial"/>
          <w:noProof/>
          <w:color w:val="000000" w:themeColor="text1"/>
          <w:sz w:val="24"/>
          <w:szCs w:val="24"/>
          <w:lang w:eastAsia="ru-RU"/>
        </w:rPr>
        <mc:AlternateContent>
          <mc:Choice Requires="wps">
            <w:drawing>
              <wp:inline distT="0" distB="0" distL="0" distR="0">
                <wp:extent cx="266065" cy="223520"/>
                <wp:effectExtent l="0" t="0" r="635" b="0"/>
                <wp:docPr id="1" name="Прямоугольник 19" descr="data:image/png;base64,iVBORw0KGgoAAAANSUhEUgAAABwAAAAXCAYAAAAYyi9XAAAAAXNSR0IArs4c6QAAAARnQU1BAACxjwv8YQUAAAAJcEhZcwAADsMAAA7DAcdvqGQAAAAZSURBVEhL7cExAQAAAMKg9U/tbwYgAAB4NQonAAE+qa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data:image/png;base64,iVBORw0KGgoAAAANSUhEUgAAABwAAAAXCAYAAAAYyi9XAAAAAXNSR0IArs4c6QAAAARnQU1BAACxjwv8YQUAAAAJcEhZcwAADsMAAA7DAcdvqGQAAAAZSURBVEhL7cExAQAAAMKg9U/tbwYgAAB4NQonAAE+qaO/AAAAAElFTkSuQmCC" style="width:20.9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" filled="f" stroked="f">
                <o:lock v:ext="edit" aspectratio="t"/>
                <w10:anchorlock/>
              </v:rect>
            </w:pict>
          </mc:Fallback>
        </mc:AlternateContent>
      </w:r>
    </w:p>
    <w:tbl>
      <w:tblPr>
        <w:tblW w:w="10055" w:type="dxa"/>
        <w:tblInd w:w="108" w:type="dxa"/>
        <w:tblCellMar>
          <w:left w:w="0" w:type="dxa"/>
          <w:right w:w="0" w:type="dxa"/>
        </w:tblCellMar>
        <w:tblLook w:val="04A0" w:firstRow="1" w:lastRow="0" w:firstColumn="1" w:lastColumn="0" w:noHBand="0" w:noVBand="1"/>
      </w:tblPr>
      <w:tblGrid>
        <w:gridCol w:w="1070"/>
        <w:gridCol w:w="4165"/>
        <w:gridCol w:w="4820"/>
      </w:tblGrid>
      <w:tr w:rsidR="00354DC1" w:rsidRPr="00354DC1" w:rsidTr="00354DC1">
        <w:trPr>
          <w:trHeight w:val="1680"/>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2.15.5</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Несоблюдение</w:t>
            </w:r>
            <w:r w:rsidRPr="00354DC1">
              <w:rPr>
                <w:rFonts w:ascii="Arial" w:eastAsia="Times New Roman" w:hAnsi="Arial" w:cs="Arial"/>
                <w:color w:val="000000" w:themeColor="text1"/>
                <w:spacing w:val="32"/>
                <w:sz w:val="24"/>
                <w:szCs w:val="24"/>
                <w:lang w:eastAsia="ru-RU"/>
              </w:rPr>
              <w:t xml:space="preserve"> </w:t>
            </w:r>
            <w:proofErr w:type="gramStart"/>
            <w:r w:rsidRPr="00354DC1">
              <w:rPr>
                <w:rFonts w:ascii="Arial" w:eastAsia="Times New Roman" w:hAnsi="Arial" w:cs="Arial"/>
                <w:color w:val="000000" w:themeColor="text1"/>
                <w:sz w:val="24"/>
                <w:szCs w:val="24"/>
                <w:lang w:eastAsia="ru-RU"/>
              </w:rPr>
              <w:t>установленных</w:t>
            </w:r>
            <w:proofErr w:type="gramEnd"/>
            <w:r w:rsidRPr="00354DC1">
              <w:rPr>
                <w:rFonts w:ascii="Arial" w:eastAsia="Times New Roman" w:hAnsi="Arial" w:cs="Arial"/>
                <w:color w:val="000000" w:themeColor="text1"/>
                <w:spacing w:val="30"/>
                <w:sz w:val="24"/>
                <w:szCs w:val="24"/>
                <w:lang w:eastAsia="ru-RU"/>
              </w:rPr>
              <w:t xml:space="preserve"> </w:t>
            </w:r>
            <w:r w:rsidRPr="00354DC1">
              <w:rPr>
                <w:rFonts w:ascii="Arial" w:eastAsia="Times New Roman" w:hAnsi="Arial" w:cs="Arial"/>
                <w:color w:val="000000" w:themeColor="text1"/>
                <w:sz w:val="24"/>
                <w:szCs w:val="24"/>
                <w:lang w:eastAsia="ru-RU"/>
              </w:rPr>
              <w:t>статьей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6</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апреля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 xml:space="preserve">2011 года </w:t>
            </w:r>
            <w:hyperlink r:id="rId52" w:tgtFrame="_blank" w:history="1">
              <w:r w:rsidRPr="00354DC1">
                <w:rPr>
                  <w:rFonts w:ascii="Arial" w:eastAsia="Times New Roman" w:hAnsi="Arial" w:cs="Arial"/>
                  <w:color w:val="000000" w:themeColor="text1"/>
                  <w:sz w:val="24"/>
                  <w:szCs w:val="24"/>
                  <w:lang w:eastAsia="ru-RU"/>
                </w:rPr>
                <w:t>№ 63-ФЗ «Об электронной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подписи</w:t>
              </w:r>
            </w:hyperlink>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признания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действительности, усиленной</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квалифицированной электронной подписи</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trHeight w:val="1406"/>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2.15.6</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Подача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запроса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необходимых</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 услуги, в электронной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нарушением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требований</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trHeight w:val="845"/>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2.15.7</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Неполное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полей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заявления,</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том</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числе</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интерактивной</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заявления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ЕПГУ</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bl>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Дополнительно</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информируем:</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Вы</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вправе</w:t>
      </w:r>
      <w:r w:rsidRPr="00354DC1">
        <w:rPr>
          <w:rFonts w:ascii="Arial" w:eastAsia="Times New Roman" w:hAnsi="Arial" w:cs="Arial"/>
          <w:color w:val="000000" w:themeColor="text1"/>
          <w:spacing w:val="28"/>
          <w:sz w:val="24"/>
          <w:szCs w:val="24"/>
          <w:lang w:eastAsia="ru-RU"/>
        </w:rPr>
        <w:t xml:space="preserve"> </w:t>
      </w:r>
      <w:r w:rsidRPr="00354DC1">
        <w:rPr>
          <w:rFonts w:ascii="Arial" w:eastAsia="Times New Roman" w:hAnsi="Arial" w:cs="Arial"/>
          <w:color w:val="000000" w:themeColor="text1"/>
          <w:sz w:val="24"/>
          <w:szCs w:val="24"/>
          <w:lang w:eastAsia="ru-RU"/>
        </w:rPr>
        <w:t>повторно</w:t>
      </w:r>
      <w:r w:rsidRPr="00354DC1">
        <w:rPr>
          <w:rFonts w:ascii="Arial" w:eastAsia="Times New Roman" w:hAnsi="Arial" w:cs="Arial"/>
          <w:color w:val="000000" w:themeColor="text1"/>
          <w:spacing w:val="27"/>
          <w:sz w:val="24"/>
          <w:szCs w:val="24"/>
          <w:lang w:eastAsia="ru-RU"/>
        </w:rPr>
        <w:t xml:space="preserve"> </w:t>
      </w:r>
      <w:r w:rsidRPr="00354DC1">
        <w:rPr>
          <w:rFonts w:ascii="Arial" w:eastAsia="Times New Roman" w:hAnsi="Arial" w:cs="Arial"/>
          <w:color w:val="000000" w:themeColor="text1"/>
          <w:sz w:val="24"/>
          <w:szCs w:val="24"/>
          <w:lang w:eastAsia="ru-RU"/>
        </w:rPr>
        <w:t>обратиться</w:t>
      </w:r>
      <w:r w:rsidRPr="00354DC1">
        <w:rPr>
          <w:rFonts w:ascii="Arial" w:eastAsia="Times New Roman" w:hAnsi="Arial" w:cs="Arial"/>
          <w:color w:val="000000" w:themeColor="text1"/>
          <w:spacing w:val="33"/>
          <w:sz w:val="24"/>
          <w:szCs w:val="24"/>
          <w:lang w:eastAsia="ru-RU"/>
        </w:rPr>
        <w:t xml:space="preserve"> </w:t>
      </w:r>
      <w:r w:rsidRPr="00354DC1">
        <w:rPr>
          <w:rFonts w:ascii="Arial" w:eastAsia="Times New Roman" w:hAnsi="Arial" w:cs="Arial"/>
          <w:color w:val="000000" w:themeColor="text1"/>
          <w:sz w:val="24"/>
          <w:szCs w:val="24"/>
          <w:lang w:eastAsia="ru-RU"/>
        </w:rPr>
        <w:t>c</w:t>
      </w:r>
      <w:r w:rsidRPr="00354DC1">
        <w:rPr>
          <w:rFonts w:ascii="Arial" w:eastAsia="Times New Roman" w:hAnsi="Arial" w:cs="Arial"/>
          <w:color w:val="000000" w:themeColor="text1"/>
          <w:spacing w:val="28"/>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27"/>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28"/>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после</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устранения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нарушений.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 вправе повторно обратиться с заявлением о предоставлении услуги после устранения указанных нарушений.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Данный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отказ может быть обжалован в досудебном порядке путем направления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жалобы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 ____________, а</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также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судебном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proofErr w:type="gramEnd"/>
    </w:p>
    <w:p w:rsidR="007919B9" w:rsidRPr="00354DC1" w:rsidRDefault="007919B9" w:rsidP="00354DC1">
      <w:pPr>
        <w:spacing w:after="0" w:line="240" w:lineRule="auto"/>
        <w:ind w:firstLine="709"/>
        <w:jc w:val="right"/>
        <w:rPr>
          <w:rFonts w:ascii="Arial" w:eastAsia="Times New Roman" w:hAnsi="Arial" w:cs="Arial"/>
          <w:b/>
          <w:bCs/>
          <w:color w:val="000000" w:themeColor="text1"/>
          <w:sz w:val="24"/>
          <w:szCs w:val="24"/>
          <w:lang w:eastAsia="ru-RU"/>
        </w:rPr>
        <w:sectPr w:rsidR="007919B9" w:rsidRPr="00354DC1" w:rsidSect="00354DC1">
          <w:pgSz w:w="11906" w:h="16838"/>
          <w:pgMar w:top="1134" w:right="851" w:bottom="1134" w:left="1701" w:header="708" w:footer="708" w:gutter="0"/>
          <w:cols w:space="708"/>
          <w:docGrid w:linePitch="360"/>
        </w:sectPr>
      </w:pPr>
    </w:p>
    <w:p w:rsidR="00354F7A" w:rsidRPr="00354DC1" w:rsidRDefault="00354F7A" w:rsidP="004922C7">
      <w:pPr>
        <w:autoSpaceDE w:val="0"/>
        <w:autoSpaceDN w:val="0"/>
        <w:adjustRightInd w:val="0"/>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kern w:val="2"/>
        </w:rPr>
        <w:lastRenderedPageBreak/>
        <w:t>Приложение № 9</w:t>
      </w:r>
    </w:p>
    <w:p w:rsidR="00354F7A" w:rsidRPr="00354DC1" w:rsidRDefault="00354F7A" w:rsidP="004922C7">
      <w:pPr>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Состав, последовательность и сроки выполнения административных процедур (действий) при предоставлении</w:t>
      </w:r>
      <w:r w:rsidRPr="00354DC1">
        <w:rPr>
          <w:rFonts w:ascii="Arial" w:eastAsia="Times New Roman" w:hAnsi="Arial" w:cs="Arial"/>
          <w:b/>
          <w:color w:val="000000" w:themeColor="text1"/>
          <w:spacing w:val="-67"/>
          <w:sz w:val="24"/>
          <w:szCs w:val="24"/>
          <w:lang w:eastAsia="ru-RU"/>
        </w:rPr>
        <w:t xml:space="preserve"> </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муниципальной</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tbl>
      <w:tblPr>
        <w:tblW w:w="0" w:type="auto"/>
        <w:tblInd w:w="116" w:type="dxa"/>
        <w:tblCellMar>
          <w:left w:w="0" w:type="dxa"/>
          <w:right w:w="0" w:type="dxa"/>
        </w:tblCellMar>
        <w:tblLook w:val="04A0" w:firstRow="1" w:lastRow="0" w:firstColumn="1" w:lastColumn="0" w:noHBand="0" w:noVBand="1"/>
      </w:tblPr>
      <w:tblGrid>
        <w:gridCol w:w="2196"/>
        <w:gridCol w:w="30"/>
        <w:gridCol w:w="2078"/>
        <w:gridCol w:w="33"/>
        <w:gridCol w:w="280"/>
        <w:gridCol w:w="1833"/>
        <w:gridCol w:w="9"/>
        <w:gridCol w:w="1898"/>
        <w:gridCol w:w="10"/>
        <w:gridCol w:w="1843"/>
        <w:gridCol w:w="35"/>
        <w:gridCol w:w="396"/>
        <w:gridCol w:w="46"/>
        <w:gridCol w:w="1219"/>
        <w:gridCol w:w="128"/>
        <w:gridCol w:w="2152"/>
      </w:tblGrid>
      <w:tr w:rsidR="00354DC1" w:rsidRPr="00354DC1" w:rsidTr="007919B9">
        <w:trPr>
          <w:trHeight w:val="2505"/>
        </w:trPr>
        <w:tc>
          <w:tcPr>
            <w:tcW w:w="2234"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Основание для</w:t>
            </w:r>
            <w:r w:rsidRPr="00354DC1">
              <w:rPr>
                <w:rFonts w:ascii="Arial" w:eastAsia="Times New Roman" w:hAnsi="Arial" w:cs="Arial"/>
                <w:b/>
                <w:color w:val="000000" w:themeColor="text1"/>
                <w:spacing w:val="-58"/>
                <w:sz w:val="24"/>
                <w:szCs w:val="24"/>
                <w:lang w:eastAsia="ru-RU"/>
              </w:rPr>
              <w:t xml:space="preserve"> </w:t>
            </w:r>
            <w:r w:rsidRPr="00354DC1">
              <w:rPr>
                <w:rFonts w:ascii="Arial" w:eastAsia="Times New Roman" w:hAnsi="Arial" w:cs="Arial"/>
                <w:b/>
                <w:color w:val="000000" w:themeColor="text1"/>
                <w:sz w:val="24"/>
                <w:szCs w:val="24"/>
                <w:lang w:eastAsia="ru-RU"/>
              </w:rPr>
              <w:t>начала</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административной</w:t>
            </w:r>
            <w:r w:rsidRPr="00354DC1">
              <w:rPr>
                <w:rFonts w:ascii="Arial" w:eastAsia="Times New Roman" w:hAnsi="Arial" w:cs="Arial"/>
                <w:b/>
                <w:color w:val="000000" w:themeColor="text1"/>
                <w:spacing w:val="-58"/>
                <w:sz w:val="24"/>
                <w:szCs w:val="24"/>
                <w:lang w:eastAsia="ru-RU"/>
              </w:rPr>
              <w:t xml:space="preserve"> </w:t>
            </w:r>
            <w:r w:rsidRPr="00354DC1">
              <w:rPr>
                <w:rFonts w:ascii="Arial" w:eastAsia="Times New Roman" w:hAnsi="Arial" w:cs="Arial"/>
                <w:b/>
                <w:color w:val="000000" w:themeColor="text1"/>
                <w:sz w:val="24"/>
                <w:szCs w:val="24"/>
                <w:lang w:eastAsia="ru-RU"/>
              </w:rPr>
              <w:t>процедуры</w:t>
            </w:r>
          </w:p>
        </w:tc>
        <w:tc>
          <w:tcPr>
            <w:tcW w:w="2390"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Содержание административных</w:t>
            </w:r>
            <w:r w:rsidRPr="00354DC1">
              <w:rPr>
                <w:rFonts w:ascii="Arial" w:eastAsia="Times New Roman" w:hAnsi="Arial" w:cs="Arial"/>
                <w:b/>
                <w:color w:val="000000" w:themeColor="text1"/>
                <w:spacing w:val="-57"/>
                <w:sz w:val="24"/>
                <w:szCs w:val="24"/>
                <w:lang w:eastAsia="ru-RU"/>
              </w:rPr>
              <w:t xml:space="preserve"> </w:t>
            </w:r>
            <w:r w:rsidRPr="00354DC1">
              <w:rPr>
                <w:rFonts w:ascii="Arial" w:eastAsia="Times New Roman" w:hAnsi="Arial" w:cs="Arial"/>
                <w:b/>
                <w:color w:val="000000" w:themeColor="text1"/>
                <w:sz w:val="24"/>
                <w:szCs w:val="24"/>
                <w:lang w:eastAsia="ru-RU"/>
              </w:rPr>
              <w:t>действий</w:t>
            </w:r>
          </w:p>
        </w:tc>
        <w:tc>
          <w:tcPr>
            <w:tcW w:w="1823"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Срок</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выполнения</w:t>
            </w:r>
            <w:r w:rsidRPr="00354DC1">
              <w:rPr>
                <w:rFonts w:ascii="Arial" w:eastAsia="Times New Roman" w:hAnsi="Arial" w:cs="Arial"/>
                <w:b/>
                <w:color w:val="000000" w:themeColor="text1"/>
                <w:spacing w:val="1"/>
                <w:sz w:val="24"/>
                <w:szCs w:val="24"/>
                <w:lang w:eastAsia="ru-RU"/>
              </w:rPr>
              <w:t xml:space="preserve"> </w:t>
            </w:r>
            <w:proofErr w:type="spellStart"/>
            <w:proofErr w:type="gramStart"/>
            <w:r w:rsidRPr="00354DC1">
              <w:rPr>
                <w:rFonts w:ascii="Arial" w:eastAsia="Times New Roman" w:hAnsi="Arial" w:cs="Arial"/>
                <w:b/>
                <w:color w:val="000000" w:themeColor="text1"/>
                <w:sz w:val="24"/>
                <w:szCs w:val="24"/>
                <w:lang w:eastAsia="ru-RU"/>
              </w:rPr>
              <w:t>администрати</w:t>
            </w:r>
            <w:proofErr w:type="spellEnd"/>
            <w:r w:rsidRPr="00354DC1">
              <w:rPr>
                <w:rFonts w:ascii="Arial" w:eastAsia="Times New Roman" w:hAnsi="Arial" w:cs="Arial"/>
                <w:b/>
                <w:color w:val="000000" w:themeColor="text1"/>
                <w:spacing w:val="-57"/>
                <w:sz w:val="24"/>
                <w:szCs w:val="24"/>
                <w:lang w:eastAsia="ru-RU"/>
              </w:rPr>
              <w:t xml:space="preserve"> </w:t>
            </w:r>
            <w:proofErr w:type="spellStart"/>
            <w:r w:rsidRPr="00354DC1">
              <w:rPr>
                <w:rFonts w:ascii="Arial" w:eastAsia="Times New Roman" w:hAnsi="Arial" w:cs="Arial"/>
                <w:b/>
                <w:color w:val="000000" w:themeColor="text1"/>
                <w:sz w:val="24"/>
                <w:szCs w:val="24"/>
                <w:lang w:eastAsia="ru-RU"/>
              </w:rPr>
              <w:t>вных</w:t>
            </w:r>
            <w:proofErr w:type="spellEnd"/>
            <w:proofErr w:type="gramEnd"/>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действий</w:t>
            </w:r>
          </w:p>
        </w:tc>
        <w:tc>
          <w:tcPr>
            <w:tcW w:w="1922"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proofErr w:type="spellStart"/>
            <w:proofErr w:type="gramStart"/>
            <w:r w:rsidRPr="00354DC1">
              <w:rPr>
                <w:rFonts w:ascii="Arial" w:eastAsia="Times New Roman" w:hAnsi="Arial" w:cs="Arial"/>
                <w:b/>
                <w:color w:val="000000" w:themeColor="text1"/>
                <w:spacing w:val="-1"/>
                <w:sz w:val="24"/>
                <w:szCs w:val="24"/>
                <w:lang w:eastAsia="ru-RU"/>
              </w:rPr>
              <w:t>Должност</w:t>
            </w:r>
            <w:proofErr w:type="spellEnd"/>
            <w:r w:rsidRPr="00354DC1">
              <w:rPr>
                <w:rFonts w:ascii="Arial" w:eastAsia="Times New Roman" w:hAnsi="Arial" w:cs="Arial"/>
                <w:b/>
                <w:color w:val="000000" w:themeColor="text1"/>
                <w:spacing w:val="-57"/>
                <w:sz w:val="24"/>
                <w:szCs w:val="24"/>
                <w:lang w:eastAsia="ru-RU"/>
              </w:rPr>
              <w:t xml:space="preserve"> </w:t>
            </w:r>
            <w:proofErr w:type="spellStart"/>
            <w:r w:rsidRPr="00354DC1">
              <w:rPr>
                <w:rFonts w:ascii="Arial" w:eastAsia="Times New Roman" w:hAnsi="Arial" w:cs="Arial"/>
                <w:b/>
                <w:color w:val="000000" w:themeColor="text1"/>
                <w:sz w:val="24"/>
                <w:szCs w:val="24"/>
                <w:lang w:eastAsia="ru-RU"/>
              </w:rPr>
              <w:t>ное</w:t>
            </w:r>
            <w:proofErr w:type="spellEnd"/>
            <w:proofErr w:type="gramEnd"/>
            <w:r w:rsidRPr="00354DC1">
              <w:rPr>
                <w:rFonts w:ascii="Arial" w:eastAsia="Times New Roman" w:hAnsi="Arial" w:cs="Arial"/>
                <w:b/>
                <w:color w:val="000000" w:themeColor="text1"/>
                <w:sz w:val="24"/>
                <w:szCs w:val="24"/>
                <w:lang w:eastAsia="ru-RU"/>
              </w:rPr>
              <w:t xml:space="preserve"> лицо,</w:t>
            </w:r>
            <w:r w:rsidRPr="00354DC1">
              <w:rPr>
                <w:rFonts w:ascii="Arial" w:eastAsia="Times New Roman" w:hAnsi="Arial" w:cs="Arial"/>
                <w:b/>
                <w:color w:val="000000" w:themeColor="text1"/>
                <w:spacing w:val="-57"/>
                <w:sz w:val="24"/>
                <w:szCs w:val="24"/>
                <w:lang w:eastAsia="ru-RU"/>
              </w:rPr>
              <w:t xml:space="preserve"> </w:t>
            </w:r>
            <w:proofErr w:type="spellStart"/>
            <w:r w:rsidRPr="00354DC1">
              <w:rPr>
                <w:rFonts w:ascii="Arial" w:eastAsia="Times New Roman" w:hAnsi="Arial" w:cs="Arial"/>
                <w:b/>
                <w:color w:val="000000" w:themeColor="text1"/>
                <w:sz w:val="24"/>
                <w:szCs w:val="24"/>
                <w:lang w:eastAsia="ru-RU"/>
              </w:rPr>
              <w:t>ответстве</w:t>
            </w:r>
            <w:proofErr w:type="spellEnd"/>
            <w:r w:rsidRPr="00354DC1">
              <w:rPr>
                <w:rFonts w:ascii="Arial" w:eastAsia="Times New Roman" w:hAnsi="Arial" w:cs="Arial"/>
                <w:b/>
                <w:color w:val="000000" w:themeColor="text1"/>
                <w:spacing w:val="-57"/>
                <w:sz w:val="24"/>
                <w:szCs w:val="24"/>
                <w:lang w:eastAsia="ru-RU"/>
              </w:rPr>
              <w:t xml:space="preserve"> </w:t>
            </w:r>
            <w:proofErr w:type="spellStart"/>
            <w:r w:rsidRPr="00354DC1">
              <w:rPr>
                <w:rFonts w:ascii="Arial" w:eastAsia="Times New Roman" w:hAnsi="Arial" w:cs="Arial"/>
                <w:b/>
                <w:color w:val="000000" w:themeColor="text1"/>
                <w:sz w:val="24"/>
                <w:szCs w:val="24"/>
                <w:lang w:eastAsia="ru-RU"/>
              </w:rPr>
              <w:t>нное</w:t>
            </w:r>
            <w:proofErr w:type="spellEnd"/>
            <w:r w:rsidRPr="00354DC1">
              <w:rPr>
                <w:rFonts w:ascii="Arial" w:eastAsia="Times New Roman" w:hAnsi="Arial" w:cs="Arial"/>
                <w:b/>
                <w:color w:val="000000" w:themeColor="text1"/>
                <w:sz w:val="24"/>
                <w:szCs w:val="24"/>
                <w:lang w:eastAsia="ru-RU"/>
              </w:rPr>
              <w:t xml:space="preserve"> за</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выполнен</w:t>
            </w:r>
            <w:r w:rsidRPr="00354DC1">
              <w:rPr>
                <w:rFonts w:ascii="Arial" w:eastAsia="Times New Roman" w:hAnsi="Arial" w:cs="Arial"/>
                <w:b/>
                <w:color w:val="000000" w:themeColor="text1"/>
                <w:spacing w:val="-57"/>
                <w:sz w:val="24"/>
                <w:szCs w:val="24"/>
                <w:lang w:eastAsia="ru-RU"/>
              </w:rPr>
              <w:t xml:space="preserve"> </w:t>
            </w:r>
            <w:proofErr w:type="spellStart"/>
            <w:r w:rsidRPr="00354DC1">
              <w:rPr>
                <w:rFonts w:ascii="Arial" w:eastAsia="Times New Roman" w:hAnsi="Arial" w:cs="Arial"/>
                <w:b/>
                <w:color w:val="000000" w:themeColor="text1"/>
                <w:sz w:val="24"/>
                <w:szCs w:val="24"/>
                <w:lang w:eastAsia="ru-RU"/>
              </w:rPr>
              <w:t>ие</w:t>
            </w:r>
            <w:proofErr w:type="spellEnd"/>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proofErr w:type="spellStart"/>
            <w:proofErr w:type="gramStart"/>
            <w:r w:rsidRPr="00354DC1">
              <w:rPr>
                <w:rFonts w:ascii="Arial" w:eastAsia="Times New Roman" w:hAnsi="Arial" w:cs="Arial"/>
                <w:b/>
                <w:color w:val="000000" w:themeColor="text1"/>
                <w:sz w:val="24"/>
                <w:szCs w:val="24"/>
                <w:lang w:eastAsia="ru-RU"/>
              </w:rPr>
              <w:t>администр</w:t>
            </w:r>
            <w:proofErr w:type="spellEnd"/>
            <w:r w:rsidRPr="00354DC1">
              <w:rPr>
                <w:rFonts w:ascii="Arial" w:eastAsia="Times New Roman" w:hAnsi="Arial" w:cs="Arial"/>
                <w:b/>
                <w:color w:val="000000" w:themeColor="text1"/>
                <w:spacing w:val="-57"/>
                <w:sz w:val="24"/>
                <w:szCs w:val="24"/>
                <w:lang w:eastAsia="ru-RU"/>
              </w:rPr>
              <w:t xml:space="preserve"> </w:t>
            </w:r>
            <w:proofErr w:type="spellStart"/>
            <w:r w:rsidRPr="00354DC1">
              <w:rPr>
                <w:rFonts w:ascii="Arial" w:eastAsia="Times New Roman" w:hAnsi="Arial" w:cs="Arial"/>
                <w:b/>
                <w:color w:val="000000" w:themeColor="text1"/>
                <w:sz w:val="24"/>
                <w:szCs w:val="24"/>
                <w:lang w:eastAsia="ru-RU"/>
              </w:rPr>
              <w:t>ативного</w:t>
            </w:r>
            <w:proofErr w:type="spellEnd"/>
            <w:proofErr w:type="gramEnd"/>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действия</w:t>
            </w:r>
          </w:p>
        </w:tc>
        <w:tc>
          <w:tcPr>
            <w:tcW w:w="2284" w:type="dxa"/>
            <w:gridSpan w:val="4"/>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Место</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выполнения</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proofErr w:type="spellStart"/>
            <w:proofErr w:type="gramStart"/>
            <w:r w:rsidRPr="00354DC1">
              <w:rPr>
                <w:rFonts w:ascii="Arial" w:eastAsia="Times New Roman" w:hAnsi="Arial" w:cs="Arial"/>
                <w:b/>
                <w:color w:val="000000" w:themeColor="text1"/>
                <w:sz w:val="24"/>
                <w:szCs w:val="24"/>
                <w:lang w:eastAsia="ru-RU"/>
              </w:rPr>
              <w:t>административног</w:t>
            </w:r>
            <w:proofErr w:type="spellEnd"/>
            <w:r w:rsidRPr="00354DC1">
              <w:rPr>
                <w:rFonts w:ascii="Arial" w:eastAsia="Times New Roman" w:hAnsi="Arial" w:cs="Arial"/>
                <w:b/>
                <w:color w:val="000000" w:themeColor="text1"/>
                <w:spacing w:val="-57"/>
                <w:sz w:val="24"/>
                <w:szCs w:val="24"/>
                <w:lang w:eastAsia="ru-RU"/>
              </w:rPr>
              <w:t xml:space="preserve"> </w:t>
            </w:r>
            <w:r w:rsidRPr="00354DC1">
              <w:rPr>
                <w:rFonts w:ascii="Arial" w:eastAsia="Times New Roman" w:hAnsi="Arial" w:cs="Arial"/>
                <w:b/>
                <w:color w:val="000000" w:themeColor="text1"/>
                <w:sz w:val="24"/>
                <w:szCs w:val="24"/>
                <w:lang w:eastAsia="ru-RU"/>
              </w:rPr>
              <w:t>о</w:t>
            </w:r>
            <w:proofErr w:type="gramEnd"/>
            <w:r w:rsidRPr="00354DC1">
              <w:rPr>
                <w:rFonts w:ascii="Arial" w:eastAsia="Times New Roman" w:hAnsi="Arial" w:cs="Arial"/>
                <w:b/>
                <w:color w:val="000000" w:themeColor="text1"/>
                <w:sz w:val="24"/>
                <w:szCs w:val="24"/>
                <w:lang w:eastAsia="ru-RU"/>
              </w:rPr>
              <w:t xml:space="preserve"> действия/</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используемая</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информационная</w:t>
            </w:r>
            <w:r w:rsidRPr="00354DC1">
              <w:rPr>
                <w:rFonts w:ascii="Arial" w:eastAsia="Times New Roman" w:hAnsi="Arial" w:cs="Arial"/>
                <w:b/>
                <w:color w:val="000000" w:themeColor="text1"/>
                <w:spacing w:val="-57"/>
                <w:sz w:val="24"/>
                <w:szCs w:val="24"/>
                <w:lang w:eastAsia="ru-RU"/>
              </w:rPr>
              <w:t xml:space="preserve"> </w:t>
            </w:r>
            <w:r w:rsidRPr="00354DC1">
              <w:rPr>
                <w:rFonts w:ascii="Arial" w:eastAsia="Times New Roman" w:hAnsi="Arial" w:cs="Arial"/>
                <w:b/>
                <w:color w:val="000000" w:themeColor="text1"/>
                <w:sz w:val="24"/>
                <w:szCs w:val="24"/>
                <w:lang w:eastAsia="ru-RU"/>
              </w:rPr>
              <w:t>система</w:t>
            </w:r>
          </w:p>
        </w:tc>
        <w:tc>
          <w:tcPr>
            <w:tcW w:w="1219"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Критерии</w:t>
            </w:r>
            <w:r w:rsidRPr="00354DC1">
              <w:rPr>
                <w:rFonts w:ascii="Arial" w:eastAsia="Times New Roman" w:hAnsi="Arial" w:cs="Arial"/>
                <w:b/>
                <w:color w:val="000000" w:themeColor="text1"/>
                <w:spacing w:val="-59"/>
                <w:sz w:val="24"/>
                <w:szCs w:val="24"/>
                <w:lang w:eastAsia="ru-RU"/>
              </w:rPr>
              <w:t xml:space="preserve"> </w:t>
            </w:r>
            <w:r w:rsidRPr="00354DC1">
              <w:rPr>
                <w:rFonts w:ascii="Arial" w:eastAsia="Times New Roman" w:hAnsi="Arial" w:cs="Arial"/>
                <w:b/>
                <w:color w:val="000000" w:themeColor="text1"/>
                <w:sz w:val="24"/>
                <w:szCs w:val="24"/>
                <w:lang w:eastAsia="ru-RU"/>
              </w:rPr>
              <w:t>принятия</w:t>
            </w:r>
            <w:r w:rsidRPr="00354DC1">
              <w:rPr>
                <w:rFonts w:ascii="Arial" w:eastAsia="Times New Roman" w:hAnsi="Arial" w:cs="Arial"/>
                <w:b/>
                <w:color w:val="000000" w:themeColor="text1"/>
                <w:spacing w:val="-58"/>
                <w:sz w:val="24"/>
                <w:szCs w:val="24"/>
                <w:lang w:eastAsia="ru-RU"/>
              </w:rPr>
              <w:t xml:space="preserve"> </w:t>
            </w:r>
            <w:r w:rsidRPr="00354DC1">
              <w:rPr>
                <w:rFonts w:ascii="Arial" w:eastAsia="Times New Roman" w:hAnsi="Arial" w:cs="Arial"/>
                <w:b/>
                <w:color w:val="000000" w:themeColor="text1"/>
                <w:sz w:val="24"/>
                <w:szCs w:val="24"/>
                <w:lang w:eastAsia="ru-RU"/>
              </w:rPr>
              <w:t>решения</w:t>
            </w:r>
          </w:p>
        </w:tc>
        <w:tc>
          <w:tcPr>
            <w:tcW w:w="2282"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Результат</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административного</w:t>
            </w:r>
            <w:r w:rsidRPr="00354DC1">
              <w:rPr>
                <w:rFonts w:ascii="Arial" w:eastAsia="Times New Roman" w:hAnsi="Arial" w:cs="Arial"/>
                <w:b/>
                <w:color w:val="000000" w:themeColor="text1"/>
                <w:spacing w:val="-57"/>
                <w:sz w:val="24"/>
                <w:szCs w:val="24"/>
                <w:lang w:eastAsia="ru-RU"/>
              </w:rPr>
              <w:t xml:space="preserve"> </w:t>
            </w:r>
            <w:r w:rsidRPr="00354DC1">
              <w:rPr>
                <w:rFonts w:ascii="Arial" w:eastAsia="Times New Roman" w:hAnsi="Arial" w:cs="Arial"/>
                <w:b/>
                <w:color w:val="000000" w:themeColor="text1"/>
                <w:sz w:val="24"/>
                <w:szCs w:val="24"/>
                <w:lang w:eastAsia="ru-RU"/>
              </w:rPr>
              <w:t>действия,</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способ</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фиксации</w:t>
            </w:r>
          </w:p>
        </w:tc>
      </w:tr>
      <w:tr w:rsidR="00354DC1" w:rsidRPr="00354DC1" w:rsidTr="007919B9">
        <w:trPr>
          <w:trHeight w:val="230"/>
        </w:trPr>
        <w:tc>
          <w:tcPr>
            <w:tcW w:w="2234" w:type="dxa"/>
            <w:gridSpan w:val="2"/>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p>
        </w:tc>
        <w:tc>
          <w:tcPr>
            <w:tcW w:w="2390" w:type="dxa"/>
            <w:gridSpan w:val="3"/>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w:t>
            </w:r>
          </w:p>
        </w:tc>
        <w:tc>
          <w:tcPr>
            <w:tcW w:w="1823" w:type="dxa"/>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w:t>
            </w:r>
          </w:p>
        </w:tc>
        <w:tc>
          <w:tcPr>
            <w:tcW w:w="1922" w:type="dxa"/>
            <w:gridSpan w:val="3"/>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w:t>
            </w:r>
          </w:p>
        </w:tc>
        <w:tc>
          <w:tcPr>
            <w:tcW w:w="2284" w:type="dxa"/>
            <w:gridSpan w:val="4"/>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w:t>
            </w:r>
          </w:p>
        </w:tc>
        <w:tc>
          <w:tcPr>
            <w:tcW w:w="1219" w:type="dxa"/>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w:t>
            </w:r>
          </w:p>
        </w:tc>
        <w:tc>
          <w:tcPr>
            <w:tcW w:w="2282" w:type="dxa"/>
            <w:gridSpan w:val="2"/>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w:t>
            </w:r>
          </w:p>
        </w:tc>
      </w:tr>
      <w:tr w:rsidR="00354DC1" w:rsidRPr="00354DC1" w:rsidTr="007919B9">
        <w:trPr>
          <w:trHeight w:val="275"/>
        </w:trPr>
        <w:tc>
          <w:tcPr>
            <w:tcW w:w="14154" w:type="dxa"/>
            <w:gridSpan w:val="16"/>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1.</w:t>
            </w:r>
            <w:r w:rsidRPr="00354DC1">
              <w:rPr>
                <w:rFonts w:ascii="Arial" w:eastAsia="Times New Roman" w:hAnsi="Arial" w:cs="Arial"/>
                <w:b/>
                <w:color w:val="000000" w:themeColor="text1"/>
                <w:spacing w:val="57"/>
                <w:sz w:val="24"/>
                <w:szCs w:val="24"/>
                <w:lang w:eastAsia="ru-RU"/>
              </w:rPr>
              <w:t xml:space="preserve"> </w:t>
            </w:r>
            <w:r w:rsidRPr="00354DC1">
              <w:rPr>
                <w:rFonts w:ascii="Arial" w:eastAsia="Times New Roman" w:hAnsi="Arial" w:cs="Arial"/>
                <w:b/>
                <w:color w:val="000000" w:themeColor="text1"/>
                <w:sz w:val="24"/>
                <w:szCs w:val="24"/>
                <w:lang w:eastAsia="ru-RU"/>
              </w:rPr>
              <w:t>Проверка</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документов</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и регистрация</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заявления</w:t>
            </w:r>
          </w:p>
        </w:tc>
      </w:tr>
      <w:tr w:rsidR="00354DC1" w:rsidRPr="00354DC1" w:rsidTr="007919B9">
        <w:trPr>
          <w:trHeight w:val="2955"/>
        </w:trPr>
        <w:tc>
          <w:tcPr>
            <w:tcW w:w="2234" w:type="dxa"/>
            <w:gridSpan w:val="2"/>
            <w:vMerge w:val="restart"/>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Поступление заявления о документов для предоставления муниципальной услуги в Уполномоченный орган </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390" w:type="dxa"/>
            <w:gridSpan w:val="3"/>
            <w:tcBorders>
              <w:top w:val="single" w:sz="6" w:space="0" w:color="000000"/>
              <w:left w:val="single" w:sz="6" w:space="0" w:color="000000"/>
              <w:bottom w:val="single" w:sz="4" w:space="0" w:color="auto"/>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Прием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проверка комплектности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 наличие/отсутствие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оснований 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отказа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приеме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документов, предусмотренных</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2.15 Административного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 xml:space="preserve">регламента. </w:t>
            </w:r>
          </w:p>
        </w:tc>
        <w:tc>
          <w:tcPr>
            <w:tcW w:w="1823" w:type="dxa"/>
            <w:tcBorders>
              <w:top w:val="single" w:sz="6" w:space="0" w:color="000000"/>
              <w:left w:val="single" w:sz="6" w:space="0" w:color="000000"/>
              <w:bottom w:val="single" w:sz="4" w:space="0" w:color="auto"/>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рабочий день</w:t>
            </w:r>
          </w:p>
        </w:tc>
        <w:tc>
          <w:tcPr>
            <w:tcW w:w="1922" w:type="dxa"/>
            <w:gridSpan w:val="3"/>
            <w:vMerge w:val="restart"/>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spellStart"/>
            <w:proofErr w:type="gramStart"/>
            <w:r w:rsidRPr="00354DC1">
              <w:rPr>
                <w:rFonts w:ascii="Arial" w:eastAsia="Times New Roman" w:hAnsi="Arial" w:cs="Arial"/>
                <w:color w:val="000000" w:themeColor="text1"/>
                <w:sz w:val="24"/>
                <w:szCs w:val="24"/>
                <w:lang w:eastAsia="ru-RU"/>
              </w:rPr>
              <w:t>Уполномоченн</w:t>
            </w:r>
            <w:proofErr w:type="spellEnd"/>
            <w:r w:rsidRPr="00354DC1">
              <w:rPr>
                <w:rFonts w:ascii="Arial" w:eastAsia="Times New Roman" w:hAnsi="Arial" w:cs="Arial"/>
                <w:color w:val="000000" w:themeColor="text1"/>
                <w:sz w:val="24"/>
                <w:szCs w:val="24"/>
                <w:lang w:eastAsia="ru-RU"/>
              </w:rPr>
              <w:t xml:space="preserve"> органа, ответственное  за предоставление муниципальной услуги</w:t>
            </w:r>
            <w:proofErr w:type="gramEnd"/>
          </w:p>
        </w:tc>
        <w:tc>
          <w:tcPr>
            <w:tcW w:w="2240" w:type="dxa"/>
            <w:gridSpan w:val="3"/>
            <w:vMerge w:val="restart"/>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Уполномоченный орган / ГИС</w:t>
            </w:r>
          </w:p>
        </w:tc>
        <w:tc>
          <w:tcPr>
            <w:tcW w:w="1263" w:type="dxa"/>
            <w:gridSpan w:val="2"/>
            <w:vMerge w:val="restart"/>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tc>
        <w:tc>
          <w:tcPr>
            <w:tcW w:w="2282" w:type="dxa"/>
            <w:gridSpan w:val="2"/>
            <w:vMerge w:val="restart"/>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Регистрация заявления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 документов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ГИС (присвоение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номера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 датирование); назначение должностного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лица, ответственного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 xml:space="preserve">передача </w:t>
            </w:r>
            <w:r w:rsidRPr="00354DC1">
              <w:rPr>
                <w:rFonts w:ascii="Arial" w:eastAsia="Times New Roman" w:hAnsi="Arial" w:cs="Arial"/>
                <w:color w:val="000000" w:themeColor="text1"/>
                <w:sz w:val="24"/>
                <w:szCs w:val="24"/>
                <w:lang w:eastAsia="ru-RU"/>
              </w:rPr>
              <w:lastRenderedPageBreak/>
              <w:t>ему</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p>
        </w:tc>
      </w:tr>
      <w:tr w:rsidR="00354DC1" w:rsidRPr="00354DC1" w:rsidTr="007919B9">
        <w:trPr>
          <w:trHeight w:val="2565"/>
        </w:trPr>
        <w:tc>
          <w:tcPr>
            <w:tcW w:w="2234" w:type="dxa"/>
            <w:gridSpan w:val="2"/>
            <w:vMerge/>
            <w:tcBorders>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390" w:type="dxa"/>
            <w:gridSpan w:val="3"/>
            <w:tcBorders>
              <w:top w:val="single" w:sz="4" w:space="0" w:color="auto"/>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выявления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оснований 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отказа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приеме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документов направление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заявителю</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 электронной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личный кабинет</w:t>
            </w:r>
            <w:proofErr w:type="gramEnd"/>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ЕПГУ</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уведомления</w:t>
            </w:r>
          </w:p>
        </w:tc>
        <w:tc>
          <w:tcPr>
            <w:tcW w:w="1823" w:type="dxa"/>
            <w:tcBorders>
              <w:top w:val="single" w:sz="4" w:space="0" w:color="auto"/>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1922" w:type="dxa"/>
            <w:gridSpan w:val="3"/>
            <w:vMerge/>
            <w:tcBorders>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240" w:type="dxa"/>
            <w:gridSpan w:val="3"/>
            <w:vMerge/>
            <w:tcBorders>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1263" w:type="dxa"/>
            <w:gridSpan w:val="2"/>
            <w:vMerge/>
            <w:tcBorders>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282" w:type="dxa"/>
            <w:gridSpan w:val="2"/>
            <w:vMerge/>
            <w:tcBorders>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r>
      <w:tr w:rsidR="00354DC1" w:rsidRPr="00354DC1" w:rsidTr="007919B9">
        <w:trPr>
          <w:trHeight w:val="275"/>
        </w:trPr>
        <w:tc>
          <w:tcPr>
            <w:tcW w:w="2234" w:type="dxa"/>
            <w:gridSpan w:val="2"/>
            <w:vMerge/>
            <w:tcBorders>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390" w:type="dxa"/>
            <w:gridSpan w:val="3"/>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отсутствия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оснований 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отказа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приеме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документов, предусмотренных</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2.15 Административного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регламента, регистрация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заявления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 электронной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базе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данных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 учету</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p>
        </w:tc>
        <w:tc>
          <w:tcPr>
            <w:tcW w:w="1823" w:type="dxa"/>
            <w:vMerge w:val="restart"/>
            <w:tcBorders>
              <w:top w:val="single" w:sz="6" w:space="0" w:color="000000"/>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рабочий день</w:t>
            </w:r>
          </w:p>
        </w:tc>
        <w:tc>
          <w:tcPr>
            <w:tcW w:w="1922" w:type="dxa"/>
            <w:gridSpan w:val="3"/>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лицо Уполномоченного органа ответственное за регистрацию корреспонденции </w:t>
            </w:r>
          </w:p>
        </w:tc>
        <w:tc>
          <w:tcPr>
            <w:tcW w:w="2240" w:type="dxa"/>
            <w:gridSpan w:val="3"/>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Уполномоченный орган / ГИС</w:t>
            </w:r>
          </w:p>
        </w:tc>
        <w:tc>
          <w:tcPr>
            <w:tcW w:w="1263" w:type="dxa"/>
            <w:gridSpan w:val="2"/>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282" w:type="dxa"/>
            <w:gridSpan w:val="2"/>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r>
      <w:tr w:rsidR="00354DC1" w:rsidRPr="00354DC1" w:rsidTr="007919B9">
        <w:trPr>
          <w:trHeight w:val="275"/>
        </w:trPr>
        <w:tc>
          <w:tcPr>
            <w:tcW w:w="2234" w:type="dxa"/>
            <w:gridSpan w:val="2"/>
            <w:vMerge/>
            <w:tcBorders>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390" w:type="dxa"/>
            <w:gridSpan w:val="3"/>
            <w:tcBorders>
              <w:top w:val="single" w:sz="6" w:space="0" w:color="000000"/>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Проверка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заявления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 документов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представленных для получения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муниципальной услуги</w:t>
            </w:r>
          </w:p>
        </w:tc>
        <w:tc>
          <w:tcPr>
            <w:tcW w:w="1823" w:type="dxa"/>
            <w:vMerge/>
            <w:tcBorders>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1922" w:type="dxa"/>
            <w:gridSpan w:val="3"/>
            <w:tcBorders>
              <w:top w:val="single" w:sz="6" w:space="0" w:color="000000"/>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Уполномоченного органа, ответственное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2240" w:type="dxa"/>
            <w:gridSpan w:val="3"/>
            <w:tcBorders>
              <w:top w:val="single" w:sz="6" w:space="0" w:color="000000"/>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Уполномоченный орган / ГИС</w:t>
            </w:r>
          </w:p>
        </w:tc>
        <w:tc>
          <w:tcPr>
            <w:tcW w:w="1263" w:type="dxa"/>
            <w:gridSpan w:val="2"/>
            <w:tcBorders>
              <w:top w:val="single" w:sz="6" w:space="0" w:color="000000"/>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tc>
        <w:tc>
          <w:tcPr>
            <w:tcW w:w="2282" w:type="dxa"/>
            <w:gridSpan w:val="2"/>
            <w:tcBorders>
              <w:top w:val="single" w:sz="6" w:space="0" w:color="000000"/>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Направленное заявителю электронное уведомление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 приеме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заявления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 рассмотрению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либо отказа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приеме заявления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 рассмотрению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r>
      <w:tr w:rsidR="00354DC1" w:rsidRPr="00354DC1" w:rsidTr="007919B9">
        <w:trPr>
          <w:trHeight w:val="300"/>
        </w:trPr>
        <w:tc>
          <w:tcPr>
            <w:tcW w:w="14154" w:type="dxa"/>
            <w:gridSpan w:val="16"/>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w:t>
            </w:r>
            <w:r w:rsidRPr="00354DC1">
              <w:rPr>
                <w:rFonts w:ascii="Arial" w:eastAsia="Times New Roman" w:hAnsi="Arial" w:cs="Arial"/>
                <w:color w:val="000000" w:themeColor="text1"/>
                <w:spacing w:val="56"/>
                <w:sz w:val="24"/>
                <w:szCs w:val="24"/>
                <w:lang w:eastAsia="ru-RU"/>
              </w:rPr>
              <w:t xml:space="preserve"> </w:t>
            </w:r>
            <w:r w:rsidRPr="00354DC1">
              <w:rPr>
                <w:rFonts w:ascii="Arial" w:eastAsia="Times New Roman" w:hAnsi="Arial" w:cs="Arial"/>
                <w:color w:val="000000" w:themeColor="text1"/>
                <w:sz w:val="24"/>
                <w:szCs w:val="24"/>
                <w:lang w:eastAsia="ru-RU"/>
              </w:rPr>
              <w:t>Получение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сведений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посредством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СМЭВ</w:t>
            </w:r>
          </w:p>
        </w:tc>
      </w:tr>
      <w:tr w:rsidR="00354DC1" w:rsidRPr="00354DC1" w:rsidTr="007919B9">
        <w:trPr>
          <w:trHeight w:val="3327"/>
        </w:trPr>
        <w:tc>
          <w:tcPr>
            <w:tcW w:w="2196" w:type="dxa"/>
            <w:vMerge w:val="restart"/>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Пакет зарегистрированных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документов, поступивших должностному лицу, ответственному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2137" w:type="dxa"/>
            <w:gridSpan w:val="3"/>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направление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межведомственных запросов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органы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организации, указанные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пункте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2.3 Административного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 xml:space="preserve">регламента </w:t>
            </w:r>
          </w:p>
        </w:tc>
        <w:tc>
          <w:tcPr>
            <w:tcW w:w="2125" w:type="dxa"/>
            <w:gridSpan w:val="3"/>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день регистрации заявления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 документов</w:t>
            </w:r>
          </w:p>
        </w:tc>
        <w:tc>
          <w:tcPr>
            <w:tcW w:w="1897"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Уполномоченного органа, ответственное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1822" w:type="dxa"/>
            <w:gridSpan w:val="2"/>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орган/ГИС/ СМЭВ</w:t>
            </w:r>
          </w:p>
        </w:tc>
        <w:tc>
          <w:tcPr>
            <w:tcW w:w="1826" w:type="dxa"/>
            <w:gridSpan w:val="5"/>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Отсутствие документов, необходимых для предоставления Муниципальной услуги, находящихся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 распоряжении государственных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органов (организаций)</w:t>
            </w:r>
          </w:p>
        </w:tc>
        <w:tc>
          <w:tcPr>
            <w:tcW w:w="2151"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Направление межведомственного запроса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органы (организации), предоставляющие документы (сведения), предусмотренные пунктами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2.12 Административного регламента,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том числе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 использованием СМЭВ</w:t>
            </w:r>
          </w:p>
        </w:tc>
      </w:tr>
      <w:tr w:rsidR="00354DC1" w:rsidRPr="00354DC1" w:rsidTr="007919B9">
        <w:trPr>
          <w:trHeight w:val="4566"/>
        </w:trPr>
        <w:tc>
          <w:tcPr>
            <w:tcW w:w="2196" w:type="dxa"/>
            <w:vMerge/>
            <w:tcBorders>
              <w:left w:val="single" w:sz="6" w:space="0" w:color="000000"/>
              <w:bottom w:val="nil"/>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108" w:type="dxa"/>
            <w:gridSpan w:val="2"/>
            <w:tcBorders>
              <w:top w:val="single" w:sz="6" w:space="0" w:color="000000"/>
              <w:left w:val="single" w:sz="6" w:space="0" w:color="000000"/>
              <w:bottom w:val="nil"/>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получение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ответов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 межведомственные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запросы, формирование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полного комплекта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p>
        </w:tc>
        <w:tc>
          <w:tcPr>
            <w:tcW w:w="2154" w:type="dxa"/>
            <w:gridSpan w:val="4"/>
            <w:tcBorders>
              <w:top w:val="single" w:sz="6" w:space="0" w:color="000000"/>
              <w:left w:val="single" w:sz="6" w:space="0" w:color="000000"/>
              <w:bottom w:val="nil"/>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рабочих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дня со дня направления межведомственного запроса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 орган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 организацию, предоставляющие документ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 информацию, если иные сроки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 предусмотрены 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РФ</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 субъекта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РФ</w:t>
            </w:r>
          </w:p>
        </w:tc>
        <w:tc>
          <w:tcPr>
            <w:tcW w:w="1897" w:type="dxa"/>
            <w:tcBorders>
              <w:top w:val="single" w:sz="6" w:space="0" w:color="000000"/>
              <w:left w:val="single" w:sz="6" w:space="0" w:color="000000"/>
              <w:bottom w:val="nil"/>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Уполномоченного органа, ответственное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1854" w:type="dxa"/>
            <w:gridSpan w:val="3"/>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 /ГИС/ СМЭВ</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1794" w:type="dxa"/>
            <w:gridSpan w:val="4"/>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tc>
        <w:tc>
          <w:tcPr>
            <w:tcW w:w="2151" w:type="dxa"/>
            <w:tcBorders>
              <w:top w:val="single" w:sz="6" w:space="0" w:color="000000"/>
              <w:left w:val="single" w:sz="6" w:space="0" w:color="000000"/>
              <w:bottom w:val="nil"/>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Получение документов (сведений), необходимых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 предоставления муниципальной услуги</w:t>
            </w:r>
          </w:p>
        </w:tc>
      </w:tr>
      <w:tr w:rsidR="007919B9" w:rsidRPr="00354DC1" w:rsidTr="007919B9">
        <w:trPr>
          <w:trHeight w:val="320"/>
        </w:trPr>
        <w:tc>
          <w:tcPr>
            <w:tcW w:w="14154" w:type="dxa"/>
            <w:gridSpan w:val="16"/>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lastRenderedPageBreak/>
              <w:t>3.</w:t>
            </w:r>
            <w:r w:rsidRPr="00354DC1">
              <w:rPr>
                <w:rFonts w:ascii="Arial" w:eastAsia="Times New Roman" w:hAnsi="Arial" w:cs="Arial"/>
                <w:b/>
                <w:color w:val="000000" w:themeColor="text1"/>
                <w:spacing w:val="57"/>
                <w:sz w:val="24"/>
                <w:szCs w:val="24"/>
                <w:lang w:eastAsia="ru-RU"/>
              </w:rPr>
              <w:t xml:space="preserve"> </w:t>
            </w:r>
            <w:r w:rsidRPr="00354DC1">
              <w:rPr>
                <w:rFonts w:ascii="Arial" w:eastAsia="Times New Roman" w:hAnsi="Arial" w:cs="Arial"/>
                <w:b/>
                <w:color w:val="000000" w:themeColor="text1"/>
                <w:sz w:val="24"/>
                <w:szCs w:val="24"/>
                <w:lang w:eastAsia="ru-RU"/>
              </w:rPr>
              <w:t>Рассмотрение</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документов</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и</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сведений</w:t>
            </w:r>
          </w:p>
        </w:tc>
      </w:tr>
    </w:tbl>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bl>
      <w:tblPr>
        <w:tblW w:w="14186" w:type="dxa"/>
        <w:tblInd w:w="116" w:type="dxa"/>
        <w:tblLayout w:type="fixed"/>
        <w:tblCellMar>
          <w:left w:w="0" w:type="dxa"/>
          <w:right w:w="0" w:type="dxa"/>
        </w:tblCellMar>
        <w:tblLook w:val="04A0" w:firstRow="1" w:lastRow="0" w:firstColumn="1" w:lastColumn="0" w:noHBand="0" w:noVBand="1"/>
      </w:tblPr>
      <w:tblGrid>
        <w:gridCol w:w="2308"/>
        <w:gridCol w:w="2404"/>
        <w:gridCol w:w="1827"/>
        <w:gridCol w:w="16"/>
        <w:gridCol w:w="1685"/>
        <w:gridCol w:w="16"/>
        <w:gridCol w:w="1968"/>
        <w:gridCol w:w="16"/>
        <w:gridCol w:w="1701"/>
        <w:gridCol w:w="2245"/>
      </w:tblGrid>
      <w:tr w:rsidR="00354DC1" w:rsidRPr="00354DC1" w:rsidTr="007919B9">
        <w:trPr>
          <w:trHeight w:val="2499"/>
        </w:trPr>
        <w:tc>
          <w:tcPr>
            <w:tcW w:w="2308" w:type="dxa"/>
            <w:tcBorders>
              <w:top w:val="single" w:sz="6" w:space="0" w:color="000000"/>
              <w:left w:val="single" w:sz="6" w:space="0" w:color="000000"/>
              <w:bottom w:val="single" w:sz="4" w:space="0" w:color="auto"/>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Пакет зарегистрированных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документов, поступивших должностному лицу, ответственному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2404" w:type="dxa"/>
            <w:tcBorders>
              <w:top w:val="single" w:sz="6" w:space="0" w:color="000000"/>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Проведение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соответствия документов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сведений требованиям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нормативных правовых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актов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 муниципальной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1843" w:type="dxa"/>
            <w:gridSpan w:val="2"/>
            <w:tcBorders>
              <w:top w:val="single" w:sz="6" w:space="0" w:color="000000"/>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рабочий день</w:t>
            </w:r>
          </w:p>
        </w:tc>
        <w:tc>
          <w:tcPr>
            <w:tcW w:w="1701" w:type="dxa"/>
            <w:gridSpan w:val="2"/>
            <w:tcBorders>
              <w:top w:val="single" w:sz="6" w:space="0" w:color="000000"/>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Уполномоченного органа, ответственное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1984" w:type="dxa"/>
            <w:gridSpan w:val="2"/>
            <w:tcBorders>
              <w:top w:val="single" w:sz="6" w:space="0" w:color="000000"/>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ГИС</w:t>
            </w:r>
            <w:proofErr w:type="gramEnd"/>
          </w:p>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1701" w:type="dxa"/>
            <w:tcBorders>
              <w:top w:val="single" w:sz="6" w:space="0" w:color="000000"/>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Основания отказа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 предоставлении муниципальной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 предусмотренные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2.19 Административного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регламента</w:t>
            </w:r>
          </w:p>
        </w:tc>
        <w:tc>
          <w:tcPr>
            <w:tcW w:w="2245" w:type="dxa"/>
            <w:tcBorders>
              <w:top w:val="single" w:sz="6" w:space="0" w:color="000000"/>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проект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результата предоставления муниципальной 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 приведенной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 приложении</w:t>
            </w:r>
            <w:r w:rsidRPr="00354DC1">
              <w:rPr>
                <w:rFonts w:ascii="Arial" w:eastAsia="Times New Roman" w:hAnsi="Arial" w:cs="Arial"/>
                <w:color w:val="000000" w:themeColor="text1"/>
                <w:spacing w:val="-1"/>
                <w:sz w:val="24"/>
                <w:szCs w:val="24"/>
                <w:lang w:eastAsia="ru-RU"/>
              </w:rPr>
              <w:t xml:space="preserve"> №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 </w:t>
            </w:r>
            <w:r w:rsidRPr="00354DC1">
              <w:rPr>
                <w:rFonts w:ascii="Arial" w:eastAsia="Times New Roman" w:hAnsi="Arial" w:cs="Arial"/>
                <w:color w:val="000000" w:themeColor="text1"/>
                <w:sz w:val="24"/>
                <w:szCs w:val="24"/>
                <w:lang w:eastAsia="ru-RU"/>
              </w:rPr>
              <w:t>3, № 4, № 5, № 6 к Административному регламенту</w:t>
            </w:r>
          </w:p>
        </w:tc>
      </w:tr>
      <w:tr w:rsidR="00354DC1" w:rsidRPr="00354DC1" w:rsidTr="007919B9">
        <w:trPr>
          <w:trHeight w:val="460"/>
        </w:trPr>
        <w:tc>
          <w:tcPr>
            <w:tcW w:w="14186" w:type="dxa"/>
            <w:gridSpan w:val="10"/>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4.</w:t>
            </w:r>
            <w:r w:rsidRPr="00354DC1">
              <w:rPr>
                <w:rFonts w:ascii="Arial" w:eastAsia="Times New Roman" w:hAnsi="Arial" w:cs="Arial"/>
                <w:b/>
                <w:color w:val="000000" w:themeColor="text1"/>
                <w:spacing w:val="58"/>
                <w:sz w:val="24"/>
                <w:szCs w:val="24"/>
                <w:lang w:eastAsia="ru-RU"/>
              </w:rPr>
              <w:t xml:space="preserve"> </w:t>
            </w:r>
            <w:r w:rsidRPr="00354DC1">
              <w:rPr>
                <w:rFonts w:ascii="Arial" w:eastAsia="Times New Roman" w:hAnsi="Arial" w:cs="Arial"/>
                <w:b/>
                <w:color w:val="000000" w:themeColor="text1"/>
                <w:sz w:val="24"/>
                <w:szCs w:val="24"/>
                <w:lang w:eastAsia="ru-RU"/>
              </w:rPr>
              <w:t>Принятие</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решения</w:t>
            </w:r>
          </w:p>
        </w:tc>
      </w:tr>
      <w:tr w:rsidR="00354DC1" w:rsidRPr="00354DC1" w:rsidTr="00D629CC">
        <w:trPr>
          <w:trHeight w:val="1874"/>
        </w:trPr>
        <w:tc>
          <w:tcPr>
            <w:tcW w:w="2308" w:type="dxa"/>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проект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результата предоставления муниципальной услуги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 согласно приложению № 2, № 3, № 4, № 5, № 6 к Административному регламенту</w:t>
            </w:r>
          </w:p>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2404" w:type="dxa"/>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Принятие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 предоставления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 отказе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1843" w:type="dxa"/>
            <w:gridSpan w:val="2"/>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рабочий день</w:t>
            </w:r>
          </w:p>
        </w:tc>
        <w:tc>
          <w:tcPr>
            <w:tcW w:w="1701" w:type="dxa"/>
            <w:gridSpan w:val="2"/>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Уполномоченного органа, ответственное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Руководитель Уполномоченного органа</w:t>
            </w:r>
            <w:proofErr w:type="gramStart"/>
            <w:r w:rsidRPr="00354DC1">
              <w:rPr>
                <w:rFonts w:ascii="Arial" w:eastAsia="Times New Roman" w:hAnsi="Arial" w:cs="Arial"/>
                <w:color w:val="000000" w:themeColor="text1"/>
                <w:sz w:val="24"/>
                <w:szCs w:val="24"/>
                <w:lang w:eastAsia="ru-RU"/>
              </w:rPr>
              <w:t>)и</w:t>
            </w:r>
            <w:proofErr w:type="gramEnd"/>
            <w:r w:rsidRPr="00354DC1">
              <w:rPr>
                <w:rFonts w:ascii="Arial" w:eastAsia="Times New Roman" w:hAnsi="Arial" w:cs="Arial"/>
                <w:color w:val="000000" w:themeColor="text1"/>
                <w:sz w:val="24"/>
                <w:szCs w:val="24"/>
                <w:lang w:eastAsia="ru-RU"/>
              </w:rPr>
              <w:t>ли иное уполномоченное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им лицо</w:t>
            </w:r>
          </w:p>
        </w:tc>
        <w:tc>
          <w:tcPr>
            <w:tcW w:w="1984" w:type="dxa"/>
            <w:gridSpan w:val="2"/>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ГИС</w:t>
            </w:r>
            <w:proofErr w:type="gramEnd"/>
          </w:p>
        </w:tc>
        <w:tc>
          <w:tcPr>
            <w:tcW w:w="1701" w:type="dxa"/>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2245" w:type="dxa"/>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Результат предоставления муниципальной 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 приведенной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 приложении № 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 3, № 4, № 5, № 6 к Административному регламенту, подписанный усиленной квалифицированной подписью руководителем Уполномоченного органа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или иного уполномоченного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lastRenderedPageBreak/>
              <w:t>им лица</w:t>
            </w:r>
          </w:p>
        </w:tc>
      </w:tr>
      <w:tr w:rsidR="00354DC1" w:rsidRPr="00354DC1" w:rsidTr="00354DC1">
        <w:trPr>
          <w:trHeight w:val="3073"/>
        </w:trPr>
        <w:tc>
          <w:tcPr>
            <w:tcW w:w="2308" w:type="dxa"/>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2404"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формирование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 предоставлении муниципальной услуги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 отказе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 муниципальной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услуги</w:t>
            </w:r>
          </w:p>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1843" w:type="dxa"/>
            <w:gridSpan w:val="2"/>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1701" w:type="dxa"/>
            <w:gridSpan w:val="2"/>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1984" w:type="dxa"/>
            <w:gridSpan w:val="2"/>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1701" w:type="dxa"/>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2245" w:type="dxa"/>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r>
      <w:tr w:rsidR="00354DC1" w:rsidRPr="00354DC1" w:rsidTr="007919B9">
        <w:trPr>
          <w:trHeight w:val="419"/>
        </w:trPr>
        <w:tc>
          <w:tcPr>
            <w:tcW w:w="14186" w:type="dxa"/>
            <w:gridSpan w:val="10"/>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lastRenderedPageBreak/>
              <w:t>5.</w:t>
            </w:r>
            <w:r w:rsidRPr="00354DC1">
              <w:rPr>
                <w:rFonts w:ascii="Arial" w:eastAsia="Times New Roman" w:hAnsi="Arial" w:cs="Arial"/>
                <w:b/>
                <w:color w:val="000000" w:themeColor="text1"/>
                <w:spacing w:val="59"/>
                <w:sz w:val="24"/>
                <w:szCs w:val="24"/>
                <w:lang w:eastAsia="ru-RU"/>
              </w:rPr>
              <w:t xml:space="preserve"> </w:t>
            </w:r>
            <w:r w:rsidRPr="00354DC1">
              <w:rPr>
                <w:rFonts w:ascii="Arial" w:eastAsia="Times New Roman" w:hAnsi="Arial" w:cs="Arial"/>
                <w:b/>
                <w:color w:val="000000" w:themeColor="text1"/>
                <w:sz w:val="24"/>
                <w:szCs w:val="24"/>
                <w:lang w:eastAsia="ru-RU"/>
              </w:rPr>
              <w:t>Выдача</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результата</w:t>
            </w:r>
          </w:p>
        </w:tc>
      </w:tr>
      <w:tr w:rsidR="00354DC1" w:rsidRPr="00354DC1" w:rsidTr="00D629CC">
        <w:trPr>
          <w:trHeight w:val="3074"/>
        </w:trPr>
        <w:tc>
          <w:tcPr>
            <w:tcW w:w="2308" w:type="dxa"/>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формирование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 регистрация результата муниципальной услуги,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указанного 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пункте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2.5 Административного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регламента,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 форме электронного документа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ГИС</w:t>
            </w:r>
          </w:p>
        </w:tc>
        <w:tc>
          <w:tcPr>
            <w:tcW w:w="2404" w:type="dxa"/>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Регистрация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результата предоставления муниципальной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1843" w:type="dxa"/>
            <w:gridSpan w:val="2"/>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После окончания процедуры принятия решения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 общий срок предоставления муниципальной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услуги не включается)</w:t>
            </w:r>
          </w:p>
        </w:tc>
        <w:tc>
          <w:tcPr>
            <w:tcW w:w="1701" w:type="dxa"/>
            <w:gridSpan w:val="2"/>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Уполномоченного Органа, ответственное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1984" w:type="dxa"/>
            <w:gridSpan w:val="2"/>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ГИС</w:t>
            </w:r>
            <w:proofErr w:type="gramEnd"/>
          </w:p>
        </w:tc>
        <w:tc>
          <w:tcPr>
            <w:tcW w:w="1701" w:type="dxa"/>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tc>
        <w:tc>
          <w:tcPr>
            <w:tcW w:w="2245" w:type="dxa"/>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Внесение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сведений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 конечном</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результате предоставления муниципальной услуги</w:t>
            </w:r>
          </w:p>
        </w:tc>
      </w:tr>
      <w:tr w:rsidR="00354DC1" w:rsidRPr="00354DC1" w:rsidTr="00354DC1">
        <w:trPr>
          <w:trHeight w:val="3546"/>
        </w:trPr>
        <w:tc>
          <w:tcPr>
            <w:tcW w:w="2308" w:type="dxa"/>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2404"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Направление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многофункциональный центр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результата муниципальной услуги,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указанного в пункте 2.5</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Административного</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регламента,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электронного документа, подписанного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усиленной квалифицированной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электронной подписью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 должностного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лица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органа</w:t>
            </w:r>
          </w:p>
        </w:tc>
        <w:tc>
          <w:tcPr>
            <w:tcW w:w="1843" w:type="dxa"/>
            <w:gridSpan w:val="2"/>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сроки,</w:t>
            </w:r>
            <w:r w:rsidRPr="00354DC1">
              <w:rPr>
                <w:rFonts w:ascii="Arial" w:eastAsia="Times New Roman" w:hAnsi="Arial" w:cs="Arial"/>
                <w:color w:val="000000" w:themeColor="text1"/>
                <w:spacing w:val="1"/>
                <w:sz w:val="24"/>
                <w:szCs w:val="24"/>
                <w:lang w:eastAsia="ru-RU"/>
              </w:rPr>
              <w:t xml:space="preserve"> </w:t>
            </w:r>
            <w:proofErr w:type="spellStart"/>
            <w:proofErr w:type="gramStart"/>
            <w:r w:rsidRPr="00354DC1">
              <w:rPr>
                <w:rFonts w:ascii="Arial" w:eastAsia="Times New Roman" w:hAnsi="Arial" w:cs="Arial"/>
                <w:color w:val="000000" w:themeColor="text1"/>
                <w:sz w:val="24"/>
                <w:szCs w:val="24"/>
                <w:lang w:eastAsia="ru-RU"/>
              </w:rPr>
              <w:t>установленны</w:t>
            </w:r>
            <w:proofErr w:type="spellEnd"/>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е</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соглашением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взаимодейств</w:t>
            </w:r>
            <w:proofErr w:type="spellEnd"/>
            <w:r w:rsidRPr="00354DC1">
              <w:rPr>
                <w:rFonts w:ascii="Arial" w:eastAsia="Times New Roman" w:hAnsi="Arial" w:cs="Arial"/>
                <w:color w:val="000000" w:themeColor="text1"/>
                <w:spacing w:val="-57"/>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ии</w:t>
            </w:r>
            <w:proofErr w:type="spellEnd"/>
            <w:r w:rsidRPr="00354DC1">
              <w:rPr>
                <w:rFonts w:ascii="Arial" w:eastAsia="Times New Roman" w:hAnsi="Arial" w:cs="Arial"/>
                <w:color w:val="000000" w:themeColor="text1"/>
                <w:sz w:val="24"/>
                <w:szCs w:val="24"/>
                <w:lang w:eastAsia="ru-RU"/>
              </w:rPr>
              <w:t xml:space="preserve"> между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w:t>
            </w:r>
            <w:r w:rsidRPr="00354DC1">
              <w:rPr>
                <w:rFonts w:ascii="Arial" w:eastAsia="Times New Roman" w:hAnsi="Arial" w:cs="Arial"/>
                <w:color w:val="000000" w:themeColor="text1"/>
                <w:spacing w:val="-57"/>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ным</w:t>
            </w:r>
            <w:proofErr w:type="spellEnd"/>
            <w:r w:rsidRPr="00354DC1">
              <w:rPr>
                <w:rFonts w:ascii="Arial" w:eastAsia="Times New Roman" w:hAnsi="Arial" w:cs="Arial"/>
                <w:color w:val="000000" w:themeColor="text1"/>
                <w:sz w:val="24"/>
                <w:szCs w:val="24"/>
                <w:lang w:eastAsia="ru-RU"/>
              </w:rPr>
              <w:t xml:space="preserve"> органом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многофункци</w:t>
            </w:r>
            <w:proofErr w:type="spellEnd"/>
            <w:r w:rsidRPr="00354DC1">
              <w:rPr>
                <w:rFonts w:ascii="Arial" w:eastAsia="Times New Roman" w:hAnsi="Arial" w:cs="Arial"/>
                <w:color w:val="000000" w:themeColor="text1"/>
                <w:spacing w:val="-57"/>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ональным</w:t>
            </w:r>
            <w:proofErr w:type="spell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центром</w:t>
            </w:r>
          </w:p>
        </w:tc>
        <w:tc>
          <w:tcPr>
            <w:tcW w:w="1701" w:type="dxa"/>
            <w:gridSpan w:val="2"/>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 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ответственное 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1984" w:type="dxa"/>
            <w:gridSpan w:val="2"/>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Уполномоченный орган) / АИС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МФЦ</w:t>
            </w:r>
            <w:proofErr w:type="gramEnd"/>
          </w:p>
        </w:tc>
        <w:tc>
          <w:tcPr>
            <w:tcW w:w="1701"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заявителем</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в Запросе способа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выдачи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 услуги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многофункциональном центре, 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также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подача Запроса через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pacing w:val="-1"/>
                <w:sz w:val="24"/>
                <w:szCs w:val="24"/>
                <w:lang w:eastAsia="ru-RU"/>
              </w:rPr>
              <w:t>многофункцион</w:t>
            </w:r>
            <w:r w:rsidRPr="00354DC1">
              <w:rPr>
                <w:rFonts w:ascii="Arial" w:eastAsia="Times New Roman" w:hAnsi="Arial" w:cs="Arial"/>
                <w:color w:val="000000" w:themeColor="text1"/>
                <w:sz w:val="24"/>
                <w:szCs w:val="24"/>
                <w:lang w:eastAsia="ru-RU"/>
              </w:rPr>
              <w:t>альный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центр</w:t>
            </w:r>
          </w:p>
        </w:tc>
        <w:tc>
          <w:tcPr>
            <w:tcW w:w="2245"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выдача результата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заявителю</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форме бумажного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документа, </w:t>
            </w:r>
            <w:r w:rsidRPr="00354DC1">
              <w:rPr>
                <w:rFonts w:ascii="Arial" w:eastAsia="Times New Roman" w:hAnsi="Arial" w:cs="Arial"/>
                <w:color w:val="000000" w:themeColor="text1"/>
                <w:spacing w:val="-1"/>
                <w:sz w:val="24"/>
                <w:szCs w:val="24"/>
                <w:lang w:eastAsia="ru-RU"/>
              </w:rPr>
              <w:t>подтверждающего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содержание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электронного документа,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заверенного печатью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многофункционального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центра; внесение сведений 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ГИС о выдаче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 услуги</w:t>
            </w:r>
          </w:p>
        </w:tc>
      </w:tr>
      <w:tr w:rsidR="00354DC1" w:rsidRPr="00354DC1" w:rsidTr="00D629CC">
        <w:trPr>
          <w:trHeight w:val="2683"/>
        </w:trPr>
        <w:tc>
          <w:tcPr>
            <w:tcW w:w="2308"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2404"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Направление заявителю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результата предоставления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 услуги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личный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кабинет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ЕПГУ</w:t>
            </w:r>
          </w:p>
        </w:tc>
        <w:tc>
          <w:tcPr>
            <w:tcW w:w="1843" w:type="dxa"/>
            <w:gridSpan w:val="2"/>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день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pacing w:val="-1"/>
                <w:sz w:val="24"/>
                <w:szCs w:val="24"/>
                <w:lang w:eastAsia="ru-RU"/>
              </w:rPr>
              <w:t>предоставлен</w:t>
            </w:r>
            <w:r w:rsidRPr="00354DC1">
              <w:rPr>
                <w:rFonts w:ascii="Arial" w:eastAsia="Times New Roman" w:hAnsi="Arial" w:cs="Arial"/>
                <w:color w:val="000000" w:themeColor="text1"/>
                <w:sz w:val="24"/>
                <w:szCs w:val="24"/>
                <w:lang w:eastAsia="ru-RU"/>
              </w:rPr>
              <w:t>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1701" w:type="dxa"/>
            <w:gridSpan w:val="2"/>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 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ответственное 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1984" w:type="dxa"/>
            <w:gridSpan w:val="2"/>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ГИС</w:t>
            </w:r>
          </w:p>
        </w:tc>
        <w:tc>
          <w:tcPr>
            <w:tcW w:w="1701"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2245"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Результат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направленный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заявителю</w:t>
            </w:r>
            <w:r w:rsidRPr="00354DC1">
              <w:rPr>
                <w:rFonts w:ascii="Arial" w:eastAsia="Times New Roman" w:hAnsi="Arial" w:cs="Arial"/>
                <w:color w:val="000000" w:themeColor="text1"/>
                <w:spacing w:val="38"/>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7"/>
                <w:sz w:val="24"/>
                <w:szCs w:val="24"/>
                <w:lang w:eastAsia="ru-RU"/>
              </w:rPr>
              <w:t xml:space="preserve"> </w:t>
            </w:r>
            <w:r w:rsidRPr="00354DC1">
              <w:rPr>
                <w:rFonts w:ascii="Arial" w:eastAsia="Times New Roman" w:hAnsi="Arial" w:cs="Arial"/>
                <w:color w:val="000000" w:themeColor="text1"/>
                <w:sz w:val="24"/>
                <w:szCs w:val="24"/>
                <w:lang w:eastAsia="ru-RU"/>
              </w:rPr>
              <w:t>личный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кабинет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ЕПГУ</w:t>
            </w:r>
          </w:p>
        </w:tc>
      </w:tr>
      <w:tr w:rsidR="00354DC1" w:rsidRPr="00354DC1" w:rsidTr="007919B9">
        <w:trPr>
          <w:trHeight w:val="275"/>
        </w:trPr>
        <w:tc>
          <w:tcPr>
            <w:tcW w:w="14186" w:type="dxa"/>
            <w:gridSpan w:val="10"/>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6.</w:t>
            </w:r>
            <w:r w:rsidRPr="00354DC1">
              <w:rPr>
                <w:rFonts w:ascii="Arial" w:eastAsia="Times New Roman" w:hAnsi="Arial" w:cs="Arial"/>
                <w:b/>
                <w:color w:val="000000" w:themeColor="text1"/>
                <w:spacing w:val="52"/>
                <w:sz w:val="24"/>
                <w:szCs w:val="24"/>
                <w:lang w:eastAsia="ru-RU"/>
              </w:rPr>
              <w:t xml:space="preserve"> </w:t>
            </w:r>
            <w:r w:rsidRPr="00354DC1">
              <w:rPr>
                <w:rFonts w:ascii="Arial" w:eastAsia="Times New Roman" w:hAnsi="Arial" w:cs="Arial"/>
                <w:b/>
                <w:color w:val="000000" w:themeColor="text1"/>
                <w:sz w:val="24"/>
                <w:szCs w:val="24"/>
                <w:lang w:eastAsia="ru-RU"/>
              </w:rPr>
              <w:t>Внесение</w:t>
            </w:r>
            <w:r w:rsidRPr="00354DC1">
              <w:rPr>
                <w:rFonts w:ascii="Arial" w:eastAsia="Times New Roman" w:hAnsi="Arial" w:cs="Arial"/>
                <w:b/>
                <w:color w:val="000000" w:themeColor="text1"/>
                <w:spacing w:val="-4"/>
                <w:sz w:val="24"/>
                <w:szCs w:val="24"/>
                <w:lang w:eastAsia="ru-RU"/>
              </w:rPr>
              <w:t xml:space="preserve"> </w:t>
            </w:r>
            <w:r w:rsidRPr="00354DC1">
              <w:rPr>
                <w:rFonts w:ascii="Arial" w:eastAsia="Times New Roman" w:hAnsi="Arial" w:cs="Arial"/>
                <w:b/>
                <w:color w:val="000000" w:themeColor="text1"/>
                <w:sz w:val="24"/>
                <w:szCs w:val="24"/>
                <w:lang w:eastAsia="ru-RU"/>
              </w:rPr>
              <w:t>результата</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государственной</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(муниципальной)</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услуги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в</w:t>
            </w:r>
            <w:r w:rsidRPr="00354DC1">
              <w:rPr>
                <w:rFonts w:ascii="Arial" w:eastAsia="Times New Roman" w:hAnsi="Arial" w:cs="Arial"/>
                <w:b/>
                <w:color w:val="000000" w:themeColor="text1"/>
                <w:spacing w:val="-4"/>
                <w:sz w:val="24"/>
                <w:szCs w:val="24"/>
                <w:lang w:eastAsia="ru-RU"/>
              </w:rPr>
              <w:t xml:space="preserve"> </w:t>
            </w:r>
            <w:r w:rsidRPr="00354DC1">
              <w:rPr>
                <w:rFonts w:ascii="Arial" w:eastAsia="Times New Roman" w:hAnsi="Arial" w:cs="Arial"/>
                <w:b/>
                <w:color w:val="000000" w:themeColor="text1"/>
                <w:sz w:val="24"/>
                <w:szCs w:val="24"/>
                <w:lang w:eastAsia="ru-RU"/>
              </w:rPr>
              <w:t>реестр</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решений</w:t>
            </w:r>
          </w:p>
        </w:tc>
      </w:tr>
      <w:tr w:rsidR="00354DC1" w:rsidRPr="00354DC1" w:rsidTr="00D629CC">
        <w:trPr>
          <w:trHeight w:val="3864"/>
        </w:trPr>
        <w:tc>
          <w:tcPr>
            <w:tcW w:w="2308" w:type="dxa"/>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Формирование 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 указанного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 пункте 2.5</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Административного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регламента,</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в форме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электронного документа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ГИС</w:t>
            </w:r>
          </w:p>
        </w:tc>
        <w:tc>
          <w:tcPr>
            <w:tcW w:w="2404" w:type="dxa"/>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Внесение сведений о результате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 государственной</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(муниципальной) услуги,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указанном в пункте 2.5</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Административного регламента,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реестр решений</w:t>
            </w:r>
          </w:p>
        </w:tc>
        <w:tc>
          <w:tcPr>
            <w:tcW w:w="1827" w:type="dxa"/>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рабочий</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день</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 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ответственное 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 услуги</w:t>
            </w:r>
          </w:p>
        </w:tc>
        <w:tc>
          <w:tcPr>
            <w:tcW w:w="1984" w:type="dxa"/>
            <w:gridSpan w:val="2"/>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ГИС</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tc>
        <w:tc>
          <w:tcPr>
            <w:tcW w:w="2245" w:type="dxa"/>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Результат предоставления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 указанный 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пункте 2.5</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Административного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регламента внесен 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реестр</w:t>
            </w:r>
          </w:p>
        </w:tc>
      </w:tr>
    </w:tbl>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sectPr w:rsidR="007919B9" w:rsidRPr="00354DC1" w:rsidSect="00354DC1">
          <w:pgSz w:w="16838" w:h="11906" w:orient="landscape"/>
          <w:pgMar w:top="1134" w:right="851" w:bottom="1134" w:left="1701" w:header="709" w:footer="709" w:gutter="0"/>
          <w:cols w:space="708"/>
          <w:docGrid w:linePitch="360"/>
        </w:sectPr>
      </w:pPr>
    </w:p>
    <w:p w:rsidR="00354F7A" w:rsidRPr="00354DC1" w:rsidRDefault="00354F7A" w:rsidP="004922C7">
      <w:pPr>
        <w:autoSpaceDE w:val="0"/>
        <w:autoSpaceDN w:val="0"/>
        <w:adjustRightInd w:val="0"/>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kern w:val="2"/>
        </w:rPr>
        <w:lastRenderedPageBreak/>
        <w:t>Приложение № 10</w:t>
      </w:r>
    </w:p>
    <w:p w:rsidR="00354F7A" w:rsidRPr="00354DC1" w:rsidRDefault="00354F7A" w:rsidP="004922C7">
      <w:pPr>
        <w:spacing w:after="0" w:line="240" w:lineRule="auto"/>
        <w:ind w:firstLine="709"/>
        <w:jc w:val="right"/>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lang w:eastAsia="ru-RU"/>
        </w:rPr>
      </w:pPr>
      <w:r w:rsidRPr="00354DC1">
        <w:rPr>
          <w:rFonts w:ascii="Arial" w:eastAsia="Times New Roman" w:hAnsi="Arial" w:cs="Arial"/>
          <w:bCs/>
          <w:color w:val="000000" w:themeColor="text1"/>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кому: 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w:t>
      </w:r>
      <w:r w:rsidRPr="00354DC1">
        <w:rPr>
          <w:rFonts w:ascii="Arial" w:eastAsia="Times New Roman" w:hAnsi="Arial" w:cs="Arial"/>
          <w:i/>
          <w:iCs/>
          <w:color w:val="000000" w:themeColor="text1"/>
          <w:sz w:val="24"/>
          <w:szCs w:val="24"/>
          <w:lang w:eastAsia="ru-RU"/>
        </w:rPr>
        <w:t>наимено</w:t>
      </w:r>
      <w:r w:rsidR="00D629CC" w:rsidRPr="00354DC1">
        <w:rPr>
          <w:rFonts w:ascii="Arial" w:eastAsia="Times New Roman" w:hAnsi="Arial" w:cs="Arial"/>
          <w:i/>
          <w:iCs/>
          <w:color w:val="000000" w:themeColor="text1"/>
          <w:sz w:val="24"/>
          <w:szCs w:val="24"/>
          <w:lang w:eastAsia="ru-RU"/>
        </w:rPr>
        <w:t>вание уполномоченного органа</w:t>
      </w:r>
      <w:r w:rsidRPr="00354DC1">
        <w:rPr>
          <w:rFonts w:ascii="Arial" w:eastAsia="Times New Roman" w:hAnsi="Arial" w:cs="Arial"/>
          <w:i/>
          <w:iCs/>
          <w:color w:val="000000" w:themeColor="text1"/>
          <w:sz w:val="24"/>
          <w:szCs w:val="24"/>
          <w:lang w:eastAsia="ru-RU"/>
        </w:rPr>
        <w:t>,</w:t>
      </w:r>
      <w:r w:rsidR="00D629CC" w:rsidRPr="00354DC1">
        <w:rPr>
          <w:rFonts w:ascii="Arial" w:eastAsia="Times New Roman" w:hAnsi="Arial" w:cs="Arial"/>
          <w:i/>
          <w:iCs/>
          <w:color w:val="000000" w:themeColor="text1"/>
          <w:sz w:val="24"/>
          <w:szCs w:val="24"/>
          <w:lang w:eastAsia="ru-RU"/>
        </w:rPr>
        <w:t xml:space="preserve"> </w:t>
      </w:r>
      <w:r w:rsidRPr="00354DC1">
        <w:rPr>
          <w:rFonts w:ascii="Arial" w:eastAsia="Times New Roman" w:hAnsi="Arial" w:cs="Arial"/>
          <w:i/>
          <w:iCs/>
          <w:color w:val="000000" w:themeColor="text1"/>
          <w:sz w:val="24"/>
          <w:szCs w:val="24"/>
          <w:lang w:eastAsia="ru-RU"/>
        </w:rPr>
        <w:t>осуществляющего</w:t>
      </w:r>
      <w:r w:rsidRPr="00354DC1">
        <w:rPr>
          <w:rFonts w:ascii="Arial" w:eastAsia="Times New Roman" w:hAnsi="Arial" w:cs="Arial"/>
          <w:color w:val="000000" w:themeColor="text1"/>
          <w:sz w:val="24"/>
          <w:szCs w:val="24"/>
          <w:lang w:eastAsia="ru-RU"/>
        </w:rPr>
        <w:t xml:space="preserve"> </w:t>
      </w:r>
      <w:proofErr w:type="gramEnd"/>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выдачу разрешения на размещение объекта</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 кого: 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(полное наименование, ИНН,</w:t>
      </w:r>
      <w:r w:rsidR="00D629CC" w:rsidRPr="00354DC1">
        <w:rPr>
          <w:rFonts w:ascii="Arial" w:eastAsia="Times New Roman" w:hAnsi="Arial" w:cs="Arial"/>
          <w:i/>
          <w:iCs/>
          <w:color w:val="000000" w:themeColor="text1"/>
          <w:sz w:val="24"/>
          <w:szCs w:val="24"/>
          <w:lang w:eastAsia="ru-RU"/>
        </w:rPr>
        <w:t xml:space="preserve"> </w:t>
      </w:r>
      <w:r w:rsidRPr="00354DC1">
        <w:rPr>
          <w:rFonts w:ascii="Arial" w:eastAsia="Times New Roman" w:hAnsi="Arial" w:cs="Arial"/>
          <w:i/>
          <w:iCs/>
          <w:color w:val="000000" w:themeColor="text1"/>
          <w:sz w:val="24"/>
          <w:szCs w:val="24"/>
          <w:lang w:eastAsia="ru-RU"/>
        </w:rPr>
        <w:t>ОГРН юридического лица, ИП)</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(контактный телефон, электронная почта, почтовый адрес)</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(фамилия, имя, отчество (последнее </w:t>
      </w:r>
      <w:proofErr w:type="gramStart"/>
      <w:r w:rsidRPr="00354DC1">
        <w:rPr>
          <w:rFonts w:ascii="Arial" w:eastAsia="Times New Roman" w:hAnsi="Arial" w:cs="Arial"/>
          <w:i/>
          <w:iCs/>
          <w:color w:val="000000" w:themeColor="text1"/>
          <w:sz w:val="24"/>
          <w:szCs w:val="24"/>
          <w:lang w:eastAsia="ru-RU"/>
        </w:rPr>
        <w:t>–п</w:t>
      </w:r>
      <w:proofErr w:type="gramEnd"/>
      <w:r w:rsidRPr="00354DC1">
        <w:rPr>
          <w:rFonts w:ascii="Arial" w:eastAsia="Times New Roman" w:hAnsi="Arial" w:cs="Arial"/>
          <w:i/>
          <w:iCs/>
          <w:color w:val="000000" w:themeColor="text1"/>
          <w:sz w:val="24"/>
          <w:szCs w:val="24"/>
          <w:lang w:eastAsia="ru-RU"/>
        </w:rPr>
        <w:t>ри наличии), данные</w:t>
      </w:r>
      <w:r w:rsidRPr="00354DC1">
        <w:rPr>
          <w:rFonts w:ascii="Arial" w:eastAsia="Times New Roman" w:hAnsi="Arial" w:cs="Arial"/>
          <w:color w:val="000000" w:themeColor="text1"/>
          <w:sz w:val="24"/>
          <w:szCs w:val="24"/>
          <w:lang w:eastAsia="ru-RU"/>
        </w:rPr>
        <w:t xml:space="preserve"> </w:t>
      </w:r>
      <w:r w:rsidRPr="00354DC1">
        <w:rPr>
          <w:rFonts w:ascii="Arial" w:eastAsia="Times New Roman" w:hAnsi="Arial" w:cs="Arial"/>
          <w:i/>
          <w:iCs/>
          <w:color w:val="000000" w:themeColor="text1"/>
          <w:sz w:val="24"/>
          <w:szCs w:val="24"/>
          <w:lang w:eastAsia="ru-RU"/>
        </w:rPr>
        <w:t>документа, удостоверяющего личность, контактный телефон, адрес электронной почты, адрес регистрации, адрес</w:t>
      </w:r>
      <w:r w:rsidRPr="00354DC1">
        <w:rPr>
          <w:rFonts w:ascii="Arial" w:eastAsia="Times New Roman" w:hAnsi="Arial" w:cs="Arial"/>
          <w:color w:val="000000" w:themeColor="text1"/>
          <w:sz w:val="24"/>
          <w:szCs w:val="24"/>
          <w:lang w:eastAsia="ru-RU"/>
        </w:rPr>
        <w:t xml:space="preserve"> </w:t>
      </w:r>
      <w:r w:rsidRPr="00354DC1">
        <w:rPr>
          <w:rFonts w:ascii="Arial" w:eastAsia="Times New Roman" w:hAnsi="Arial" w:cs="Arial"/>
          <w:i/>
          <w:iCs/>
          <w:color w:val="000000" w:themeColor="text1"/>
          <w:sz w:val="24"/>
          <w:szCs w:val="24"/>
          <w:lang w:eastAsia="ru-RU"/>
        </w:rPr>
        <w:t>фактического проживания уполномоченного лица)</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ЗАЯВЛЕНИЕ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 исправлении допущенных опечаток и (или) ошибок в выданных в результате предоставления результате предоставления муниципальной услуги и документах</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4922C7">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Прошу исправить опечатку и (или) ошибку </w:t>
      </w:r>
      <w:proofErr w:type="gramStart"/>
      <w:r w:rsidRPr="00354DC1">
        <w:rPr>
          <w:rFonts w:ascii="Arial" w:eastAsia="Times New Roman" w:hAnsi="Arial" w:cs="Arial"/>
          <w:color w:val="000000" w:themeColor="text1"/>
          <w:sz w:val="24"/>
          <w:szCs w:val="24"/>
          <w:lang w:eastAsia="ru-RU"/>
        </w:rPr>
        <w:t>в</w:t>
      </w:r>
      <w:proofErr w:type="gramEnd"/>
      <w:r w:rsidRPr="00354DC1">
        <w:rPr>
          <w:rFonts w:ascii="Arial" w:eastAsia="Times New Roman" w:hAnsi="Arial" w:cs="Arial"/>
          <w:color w:val="000000" w:themeColor="text1"/>
          <w:sz w:val="24"/>
          <w:szCs w:val="24"/>
          <w:lang w:eastAsia="ru-RU"/>
        </w:rPr>
        <w:t xml:space="preserve"> __</w:t>
      </w:r>
      <w:r w:rsidR="004922C7">
        <w:rPr>
          <w:rFonts w:ascii="Arial" w:eastAsia="Times New Roman" w:hAnsi="Arial" w:cs="Arial"/>
          <w:color w:val="000000" w:themeColor="text1"/>
          <w:sz w:val="24"/>
          <w:szCs w:val="24"/>
          <w:lang w:eastAsia="ru-RU"/>
        </w:rPr>
        <w:t>___________________________________________________________________</w:t>
      </w:r>
      <w:r w:rsidRPr="00354DC1">
        <w:rPr>
          <w:rFonts w:ascii="Arial" w:eastAsia="Times New Roman" w:hAnsi="Arial" w:cs="Arial"/>
          <w:color w:val="000000" w:themeColor="text1"/>
          <w:sz w:val="24"/>
          <w:szCs w:val="24"/>
          <w:lang w:eastAsia="ru-RU"/>
        </w:rPr>
        <w:t>.</w:t>
      </w:r>
    </w:p>
    <w:p w:rsidR="007919B9" w:rsidRPr="004922C7" w:rsidRDefault="007919B9" w:rsidP="00354DC1">
      <w:pPr>
        <w:spacing w:after="0" w:line="240" w:lineRule="auto"/>
        <w:ind w:firstLine="709"/>
        <w:jc w:val="center"/>
        <w:rPr>
          <w:rFonts w:ascii="Arial" w:eastAsia="Times New Roman" w:hAnsi="Arial" w:cs="Arial"/>
          <w:color w:val="000000" w:themeColor="text1"/>
          <w:sz w:val="20"/>
          <w:szCs w:val="20"/>
          <w:lang w:eastAsia="ru-RU"/>
        </w:rPr>
      </w:pPr>
      <w:r w:rsidRPr="004922C7">
        <w:rPr>
          <w:rFonts w:ascii="Arial" w:eastAsia="Times New Roman" w:hAnsi="Arial" w:cs="Arial"/>
          <w:color w:val="000000" w:themeColor="text1"/>
          <w:sz w:val="20"/>
          <w:szCs w:val="20"/>
          <w:lang w:eastAsia="ru-RU"/>
        </w:rPr>
        <w:t>указываются реквизиты и название документа, выданного уполномоченным органом в результате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Приложение (при наличии): _______________</w:t>
      </w:r>
      <w:r w:rsidR="004922C7">
        <w:rPr>
          <w:rFonts w:ascii="Arial" w:eastAsia="Times New Roman" w:hAnsi="Arial" w:cs="Arial"/>
          <w:color w:val="000000" w:themeColor="text1"/>
          <w:sz w:val="24"/>
          <w:szCs w:val="24"/>
          <w:lang w:eastAsia="ru-RU"/>
        </w:rPr>
        <w:t>_________________________</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Прилагаются материалы, обосновывающие наличие опечатки и (или) ошибки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Подпись заявителя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Дата</w:t>
      </w:r>
    </w:p>
    <w:p w:rsidR="0017717D" w:rsidRPr="00354DC1" w:rsidRDefault="0017717D" w:rsidP="00354DC1">
      <w:pPr>
        <w:ind w:firstLine="709"/>
        <w:rPr>
          <w:rFonts w:ascii="Arial" w:hAnsi="Arial" w:cs="Arial"/>
          <w:color w:val="000000" w:themeColor="text1"/>
        </w:rPr>
      </w:pPr>
    </w:p>
    <w:sectPr w:rsidR="0017717D" w:rsidRPr="00354DC1" w:rsidSect="00354DC1">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27450"/>
    <w:multiLevelType w:val="hybridMultilevel"/>
    <w:tmpl w:val="4DB806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732C3281"/>
    <w:multiLevelType w:val="hybridMultilevel"/>
    <w:tmpl w:val="CBA8640E"/>
    <w:lvl w:ilvl="0" w:tplc="FDB25BDC">
      <w:start w:val="1"/>
      <w:numFmt w:val="decimal"/>
      <w:lvlText w:val="%1."/>
      <w:lvlJc w:val="left"/>
      <w:pPr>
        <w:ind w:left="360" w:hanging="360"/>
      </w:pPr>
      <w:rPr>
        <w:rFonts w:ascii="Arial" w:eastAsia="Calibr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B9"/>
    <w:rsid w:val="0017717D"/>
    <w:rsid w:val="00354DC1"/>
    <w:rsid w:val="00354F7A"/>
    <w:rsid w:val="003B0414"/>
    <w:rsid w:val="004922C7"/>
    <w:rsid w:val="00493A6D"/>
    <w:rsid w:val="00612413"/>
    <w:rsid w:val="00695545"/>
    <w:rsid w:val="00766800"/>
    <w:rsid w:val="007919B9"/>
    <w:rsid w:val="008A6E65"/>
    <w:rsid w:val="00C24D2A"/>
    <w:rsid w:val="00D629CC"/>
    <w:rsid w:val="00F9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B9"/>
    <w:rPr>
      <w:rFonts w:ascii="Calibri" w:eastAsia="Calibri" w:hAnsi="Calibri" w:cs="Times New Roman"/>
    </w:rPr>
  </w:style>
  <w:style w:type="paragraph" w:styleId="4">
    <w:name w:val="heading 4"/>
    <w:basedOn w:val="a"/>
    <w:link w:val="40"/>
    <w:uiPriority w:val="9"/>
    <w:qFormat/>
    <w:rsid w:val="007919B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919B9"/>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919B9"/>
  </w:style>
  <w:style w:type="paragraph" w:styleId="a3">
    <w:name w:val="Normal (Web)"/>
    <w:basedOn w:val="a"/>
    <w:uiPriority w:val="99"/>
    <w:unhideWhenUsed/>
    <w:rsid w:val="007919B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7919B9"/>
    <w:rPr>
      <w:color w:val="0000FF"/>
      <w:u w:val="single"/>
    </w:rPr>
  </w:style>
  <w:style w:type="character" w:styleId="a5">
    <w:name w:val="FollowedHyperlink"/>
    <w:uiPriority w:val="99"/>
    <w:semiHidden/>
    <w:unhideWhenUsed/>
    <w:rsid w:val="007919B9"/>
    <w:rPr>
      <w:color w:val="800080"/>
      <w:u w:val="single"/>
    </w:rPr>
  </w:style>
  <w:style w:type="character" w:customStyle="1" w:styleId="10">
    <w:name w:val="Гиперссылка1"/>
    <w:basedOn w:val="a0"/>
    <w:rsid w:val="007919B9"/>
  </w:style>
  <w:style w:type="paragraph" w:customStyle="1" w:styleId="listparagraph">
    <w:name w:val="listparagraph"/>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110"/>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12"/>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
    <w:name w:val="130"/>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paragraph"/>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0">
    <w:name w:val="table0"/>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
    <w:name w:val="table"/>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Знак Знак Знак Знак"/>
    <w:basedOn w:val="a"/>
    <w:uiPriority w:val="99"/>
    <w:rsid w:val="007919B9"/>
    <w:pPr>
      <w:spacing w:after="0" w:line="240" w:lineRule="auto"/>
    </w:pPr>
    <w:rPr>
      <w:rFonts w:ascii="Verdana" w:eastAsia="Times New Roman" w:hAnsi="Verdana" w:cs="Verdana"/>
      <w:sz w:val="20"/>
      <w:szCs w:val="20"/>
      <w:lang w:val="en-US"/>
    </w:rPr>
  </w:style>
  <w:style w:type="paragraph" w:styleId="a7">
    <w:name w:val="List Paragraph"/>
    <w:basedOn w:val="a"/>
    <w:uiPriority w:val="1"/>
    <w:qFormat/>
    <w:rsid w:val="00C24D2A"/>
    <w:pPr>
      <w:ind w:left="720"/>
      <w:contextualSpacing/>
    </w:pPr>
    <w:rPr>
      <w:rFonts w:asciiTheme="minorHAnsi" w:eastAsiaTheme="minorHAnsi" w:hAnsiTheme="minorHAnsi" w:cstheme="minorBidi"/>
    </w:rPr>
  </w:style>
  <w:style w:type="paragraph" w:styleId="a8">
    <w:name w:val="Subtitle"/>
    <w:basedOn w:val="a"/>
    <w:link w:val="a9"/>
    <w:qFormat/>
    <w:rsid w:val="00C24D2A"/>
    <w:pPr>
      <w:spacing w:after="0" w:line="240" w:lineRule="auto"/>
      <w:jc w:val="center"/>
    </w:pPr>
    <w:rPr>
      <w:rFonts w:ascii="Times New Roman" w:eastAsia="Times New Roman" w:hAnsi="Times New Roman"/>
      <w:b/>
      <w:bCs/>
      <w:sz w:val="36"/>
      <w:szCs w:val="24"/>
      <w:lang w:eastAsia="ru-RU"/>
    </w:rPr>
  </w:style>
  <w:style w:type="character" w:customStyle="1" w:styleId="a9">
    <w:name w:val="Подзаголовок Знак"/>
    <w:basedOn w:val="a0"/>
    <w:link w:val="a8"/>
    <w:rsid w:val="00C24D2A"/>
    <w:rPr>
      <w:rFonts w:ascii="Times New Roman" w:eastAsia="Times New Roman" w:hAnsi="Times New Roman" w:cs="Times New Roman"/>
      <w:b/>
      <w:bCs/>
      <w:sz w:val="36"/>
      <w:szCs w:val="24"/>
      <w:lang w:eastAsia="ru-RU"/>
    </w:rPr>
  </w:style>
  <w:style w:type="paragraph" w:styleId="aa">
    <w:name w:val="Balloon Text"/>
    <w:basedOn w:val="a"/>
    <w:link w:val="ab"/>
    <w:uiPriority w:val="99"/>
    <w:semiHidden/>
    <w:unhideWhenUsed/>
    <w:rsid w:val="004922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22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B9"/>
    <w:rPr>
      <w:rFonts w:ascii="Calibri" w:eastAsia="Calibri" w:hAnsi="Calibri" w:cs="Times New Roman"/>
    </w:rPr>
  </w:style>
  <w:style w:type="paragraph" w:styleId="4">
    <w:name w:val="heading 4"/>
    <w:basedOn w:val="a"/>
    <w:link w:val="40"/>
    <w:uiPriority w:val="9"/>
    <w:qFormat/>
    <w:rsid w:val="007919B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919B9"/>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919B9"/>
  </w:style>
  <w:style w:type="paragraph" w:styleId="a3">
    <w:name w:val="Normal (Web)"/>
    <w:basedOn w:val="a"/>
    <w:uiPriority w:val="99"/>
    <w:unhideWhenUsed/>
    <w:rsid w:val="007919B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7919B9"/>
    <w:rPr>
      <w:color w:val="0000FF"/>
      <w:u w:val="single"/>
    </w:rPr>
  </w:style>
  <w:style w:type="character" w:styleId="a5">
    <w:name w:val="FollowedHyperlink"/>
    <w:uiPriority w:val="99"/>
    <w:semiHidden/>
    <w:unhideWhenUsed/>
    <w:rsid w:val="007919B9"/>
    <w:rPr>
      <w:color w:val="800080"/>
      <w:u w:val="single"/>
    </w:rPr>
  </w:style>
  <w:style w:type="character" w:customStyle="1" w:styleId="10">
    <w:name w:val="Гиперссылка1"/>
    <w:basedOn w:val="a0"/>
    <w:rsid w:val="007919B9"/>
  </w:style>
  <w:style w:type="paragraph" w:customStyle="1" w:styleId="listparagraph">
    <w:name w:val="listparagraph"/>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110"/>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12"/>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
    <w:name w:val="130"/>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paragraph"/>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0">
    <w:name w:val="table0"/>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
    <w:name w:val="table"/>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Знак Знак Знак Знак"/>
    <w:basedOn w:val="a"/>
    <w:uiPriority w:val="99"/>
    <w:rsid w:val="007919B9"/>
    <w:pPr>
      <w:spacing w:after="0" w:line="240" w:lineRule="auto"/>
    </w:pPr>
    <w:rPr>
      <w:rFonts w:ascii="Verdana" w:eastAsia="Times New Roman" w:hAnsi="Verdana" w:cs="Verdana"/>
      <w:sz w:val="20"/>
      <w:szCs w:val="20"/>
      <w:lang w:val="en-US"/>
    </w:rPr>
  </w:style>
  <w:style w:type="paragraph" w:styleId="a7">
    <w:name w:val="List Paragraph"/>
    <w:basedOn w:val="a"/>
    <w:uiPriority w:val="1"/>
    <w:qFormat/>
    <w:rsid w:val="00C24D2A"/>
    <w:pPr>
      <w:ind w:left="720"/>
      <w:contextualSpacing/>
    </w:pPr>
    <w:rPr>
      <w:rFonts w:asciiTheme="minorHAnsi" w:eastAsiaTheme="minorHAnsi" w:hAnsiTheme="minorHAnsi" w:cstheme="minorBidi"/>
    </w:rPr>
  </w:style>
  <w:style w:type="paragraph" w:styleId="a8">
    <w:name w:val="Subtitle"/>
    <w:basedOn w:val="a"/>
    <w:link w:val="a9"/>
    <w:qFormat/>
    <w:rsid w:val="00C24D2A"/>
    <w:pPr>
      <w:spacing w:after="0" w:line="240" w:lineRule="auto"/>
      <w:jc w:val="center"/>
    </w:pPr>
    <w:rPr>
      <w:rFonts w:ascii="Times New Roman" w:eastAsia="Times New Roman" w:hAnsi="Times New Roman"/>
      <w:b/>
      <w:bCs/>
      <w:sz w:val="36"/>
      <w:szCs w:val="24"/>
      <w:lang w:eastAsia="ru-RU"/>
    </w:rPr>
  </w:style>
  <w:style w:type="character" w:customStyle="1" w:styleId="a9">
    <w:name w:val="Подзаголовок Знак"/>
    <w:basedOn w:val="a0"/>
    <w:link w:val="a8"/>
    <w:rsid w:val="00C24D2A"/>
    <w:rPr>
      <w:rFonts w:ascii="Times New Roman" w:eastAsia="Times New Roman" w:hAnsi="Times New Roman" w:cs="Times New Roman"/>
      <w:b/>
      <w:bCs/>
      <w:sz w:val="36"/>
      <w:szCs w:val="24"/>
      <w:lang w:eastAsia="ru-RU"/>
    </w:rPr>
  </w:style>
  <w:style w:type="paragraph" w:styleId="aa">
    <w:name w:val="Balloon Text"/>
    <w:basedOn w:val="a"/>
    <w:link w:val="ab"/>
    <w:uiPriority w:val="99"/>
    <w:semiHidden/>
    <w:unhideWhenUsed/>
    <w:rsid w:val="004922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22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5BE3AE78-3347-4073-AE6F-96707F7BBCAA" TargetMode="External"/><Relationship Id="rId18"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s://pravo-search.minjust.ru/bigs/showDocument.html?id=CFF822A1-201B-4168-905D-21F0BA5FC42B" TargetMode="External"/><Relationship Id="rId39" Type="http://schemas.openxmlformats.org/officeDocument/2006/relationships/hyperlink" Target="https://pravo-search.minjust.ru/bigs/showDocument.html?id=9CF2F1C3-393D-4051-A52D-9923B0E51C0C" TargetMode="External"/><Relationship Id="rId3" Type="http://schemas.microsoft.com/office/2007/relationships/stylesWithEffects" Target="stylesWithEffects.xml"/><Relationship Id="rId21" Type="http://schemas.openxmlformats.org/officeDocument/2006/relationships/hyperlink" Target="https://pravo-search.minjust.ru/bigs/showDocument.html?id=9CF2F1C3-393D-4051-A52D-9923B0E51C0C" TargetMode="External"/><Relationship Id="rId34" Type="http://schemas.openxmlformats.org/officeDocument/2006/relationships/hyperlink" Target="https://pravo-search.minjust.ru/bigs/showDocument.html?id=9CF2F1C3-393D-4051-A52D-9923B0E51C0C" TargetMode="External"/><Relationship Id="rId42" Type="http://schemas.openxmlformats.org/officeDocument/2006/relationships/hyperlink" Target="https://pravo-search.minjust.ru/bigs/showDocument.html?id=9CF2F1C3-393D-4051-A52D-9923B0E51C0C" TargetMode="External"/><Relationship Id="rId47" Type="http://schemas.openxmlformats.org/officeDocument/2006/relationships/hyperlink" Target="https://pravo-search.minjust.ru/bigs/showDocument.html?id=9CF2F1C3-393D-4051-A52D-9923B0E51C0C" TargetMode="External"/><Relationship Id="rId50" Type="http://schemas.openxmlformats.org/officeDocument/2006/relationships/hyperlink" Target="https://pravo-search.minjust.ru/bigs/showDocument.html?id=9CF2F1C3-393D-4051-A52D-9923B0E51C0C" TargetMode="External"/><Relationship Id="rId7" Type="http://schemas.openxmlformats.org/officeDocument/2006/relationships/hyperlink" Target="https://pravo-search.minjust.ru/bigs/showDocument.html?id=9CF2F1C3-393D-4051-A52D-9923B0E51C0C" TargetMode="External"/><Relationship Id="rId12" Type="http://schemas.openxmlformats.org/officeDocument/2006/relationships/hyperlink" Target="https://pravo-search.minjust.ru/bigs/showDocument.html?id=03CF0FB8-17D5-46F6-A5EC-D1642676534B" TargetMode="External"/><Relationship Id="rId17" Type="http://schemas.openxmlformats.org/officeDocument/2006/relationships/hyperlink" Target="https://pravo-search.minjust.ru/bigs/showDocument.html?id=9CF2F1C3-393D-4051-A52D-9923B0E51C0C" TargetMode="External"/><Relationship Id="rId25" Type="http://schemas.openxmlformats.org/officeDocument/2006/relationships/hyperlink" Target="https://pravo-search.minjust.ru/bigs/showDocument.html?id=9CF2F1C3-393D-4051-A52D-9923B0E51C0C"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showDocument.html?id=9CF2F1C3-393D-4051-A52D-9923B0E51C0C" TargetMode="External"/><Relationship Id="rId46" Type="http://schemas.openxmlformats.org/officeDocument/2006/relationships/hyperlink" Target="https://pravo-search.minjust.ru/bigs/showDocument.html?id=9CF2F1C3-393D-4051-A52D-9923B0E51C0C" TargetMode="External"/><Relationship Id="rId2" Type="http://schemas.openxmlformats.org/officeDocument/2006/relationships/styles" Target="styles.xml"/><Relationship Id="rId16" Type="http://schemas.openxmlformats.org/officeDocument/2006/relationships/hyperlink" Target="https://pravo-search.minjust.ru/bigs/showDocument.html?id=03CF0FB8-17D5-46F6-A5EC-D1642676534B" TargetMode="External"/><Relationship Id="rId20" Type="http://schemas.openxmlformats.org/officeDocument/2006/relationships/hyperlink" Target="https://pravo-search.minjust.ru/bigs/showDocument.html?id=9CF2F1C3-393D-4051-A52D-9923B0E51C0C" TargetMode="External"/><Relationship Id="rId29" Type="http://schemas.openxmlformats.org/officeDocument/2006/relationships/hyperlink" Target="https://pravo-search.minjust.ru/bigs/showDocument.html?id=BBA0BFB1-06C7-4E50-A8D3-FE1045784BF1" TargetMode="External"/><Relationship Id="rId41" Type="http://schemas.openxmlformats.org/officeDocument/2006/relationships/hyperlink" Target="https://pravo-search.minjust.ru/bigs/showDocument.html?id=9CF2F1C3-393D-4051-A52D-9923B0E51C0C"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9CF2F1C3-393D-4051-A52D-9923B0E51C0C" TargetMode="External"/><Relationship Id="rId11" Type="http://schemas.openxmlformats.org/officeDocument/2006/relationships/hyperlink" Target="https://pravo-search.minjust.ru/bigs/showDocument.html?id=9CF2F1C3-393D-4051-A52D-9923B0E51C0C" TargetMode="External"/><Relationship Id="rId24" Type="http://schemas.openxmlformats.org/officeDocument/2006/relationships/hyperlink" Target="https://pravo-search.minjust.ru/bigs/showDocument.html?id=9CF2F1C3-393D-4051-A52D-9923B0E51C0C"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hyperlink" Target="https://pravo-search.minjust.ru/bigs/showDocument.html?id=9CF2F1C3-393D-4051-A52D-9923B0E51C0C"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9CF2F1C3-393D-4051-A52D-9923B0E51C0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search.minjust.ru/bigs/showDocument.html?id=FAB97FEE-1BF1-4535-B011-2658FBCAF500" TargetMode="External"/><Relationship Id="rId23" Type="http://schemas.openxmlformats.org/officeDocument/2006/relationships/hyperlink" Target="https://pravo-search.minjust.ru/bigs/showDocument.html?id=9CF2F1C3-393D-4051-A52D-9923B0E51C0C" TargetMode="External"/><Relationship Id="rId28" Type="http://schemas.openxmlformats.org/officeDocument/2006/relationships/hyperlink" Target="https://pravo-search.minjust.ru/bigs/showDocument.html?id=3CE2FC5F-F61E-4592-87D3-B63D2AF525D8" TargetMode="External"/><Relationship Id="rId36" Type="http://schemas.openxmlformats.org/officeDocument/2006/relationships/hyperlink" Target="https://pravo-search.minjust.ru/bigs/showDocument.html?id=9CF2F1C3-393D-4051-A52D-9923B0E51C0C" TargetMode="External"/><Relationship Id="rId49" Type="http://schemas.openxmlformats.org/officeDocument/2006/relationships/hyperlink" Target="https://pravo-search.minjust.ru/bigs/showDocument.html?id=45004C75-5243-401B-8C73-766DB0B42115" TargetMode="Externa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9CF2F1C3-393D-4051-A52D-9923B0E51C0C" TargetMode="External"/><Relationship Id="rId31" Type="http://schemas.openxmlformats.org/officeDocument/2006/relationships/hyperlink" Target="https://pravo-search.minjust.ru/bigs/showDocument.html?id=9CF2F1C3-393D-4051-A52D-9923B0E51C0C" TargetMode="External"/><Relationship Id="rId44" Type="http://schemas.openxmlformats.org/officeDocument/2006/relationships/hyperlink" Target="https://pravo-search.minjust.ru/bigs/showDocument.html?id=9CF2F1C3-393D-4051-A52D-9923B0E51C0C" TargetMode="External"/><Relationship Id="rId52" Type="http://schemas.openxmlformats.org/officeDocument/2006/relationships/hyperlink" Target="https://pravo-search.minjust.ru/bigs/showDocument.html?id=03CF0FB8-17D5-46F6-A5EC-D1642676534B" TargetMode="External"/><Relationship Id="rId4" Type="http://schemas.openxmlformats.org/officeDocument/2006/relationships/settings" Target="settings.xml"/><Relationship Id="rId9" Type="http://schemas.openxmlformats.org/officeDocument/2006/relationships/hyperlink" Target="https://pravo-search.minjust.ru/bigs/showDocument.html?id=4F48675C-2DC2-4B7B-8F43-C7D17AB9072F" TargetMode="External"/><Relationship Id="rId14" Type="http://schemas.openxmlformats.org/officeDocument/2006/relationships/hyperlink" Target="https://pravo-search.minjust.ru/bigs/showDocument.html?id=4B713A73-14DE-4295-929D-9283DCC04E68" TargetMode="External"/><Relationship Id="rId22" Type="http://schemas.openxmlformats.org/officeDocument/2006/relationships/hyperlink" Target="https://pravo-search.minjust.ru/bigs/showDocument.html?id=9CF2F1C3-393D-4051-A52D-9923B0E51C0C" TargetMode="External"/><Relationship Id="rId27" Type="http://schemas.openxmlformats.org/officeDocument/2006/relationships/hyperlink" Target="https://pravo-search.minjust.ru/bigs/showDocument.html?id=45004C75-5243-401B-8C73-766DB0B42115" TargetMode="External"/><Relationship Id="rId30" Type="http://schemas.openxmlformats.org/officeDocument/2006/relationships/hyperlink" Target="https://pravo-search.minjust.ru/bigs/showDocument.html?id=14F79F23-26A1-4AAC-9064-101F96742A57" TargetMode="External"/><Relationship Id="rId35" Type="http://schemas.openxmlformats.org/officeDocument/2006/relationships/hyperlink" Target="https://pravo-search.minjust.ru/bigs/showDocument.html?id=9CF2F1C3-393D-4051-A52D-9923B0E51C0C" TargetMode="External"/><Relationship Id="rId43" Type="http://schemas.openxmlformats.org/officeDocument/2006/relationships/hyperlink" Target="https://pravo-search.minjust.ru/bigs/showDocument.html?id=9CF2F1C3-393D-4051-A52D-9923B0E51C0C" TargetMode="External"/><Relationship Id="rId48" Type="http://schemas.openxmlformats.org/officeDocument/2006/relationships/hyperlink" Target="https://pravo-search.minjust.ru/bigs/showDocument.html?id=CFF822A1-201B-4168-905D-21F0BA5FC42B" TargetMode="External"/><Relationship Id="rId8" Type="http://schemas.openxmlformats.org/officeDocument/2006/relationships/hyperlink" Target="https://pravo-search.minjust.ru/bigs/showDocument.html?id=CFF822A1-201B-4168-905D-21F0BA5FC42B" TargetMode="External"/><Relationship Id="rId51" Type="http://schemas.openxmlformats.org/officeDocument/2006/relationships/hyperlink" Target="https://pravo-search.minjust.ru/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26216</Words>
  <Characters>149436</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Екатерина</cp:lastModifiedBy>
  <cp:revision>4</cp:revision>
  <cp:lastPrinted>2023-11-21T06:58:00Z</cp:lastPrinted>
  <dcterms:created xsi:type="dcterms:W3CDTF">2023-11-21T04:43:00Z</dcterms:created>
  <dcterms:modified xsi:type="dcterms:W3CDTF">2023-11-21T07:28:00Z</dcterms:modified>
</cp:coreProperties>
</file>