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6A" w:rsidRPr="00E7678C" w:rsidRDefault="00355A3C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15.03</w:t>
      </w:r>
      <w:r w:rsidR="004C1156">
        <w:rPr>
          <w:rFonts w:ascii="Arial" w:hAnsi="Arial" w:cs="Arial"/>
          <w:b/>
          <w:color w:val="1D1B11"/>
          <w:sz w:val="32"/>
          <w:szCs w:val="32"/>
        </w:rPr>
        <w:t>.202</w:t>
      </w:r>
      <w:r>
        <w:rPr>
          <w:rFonts w:ascii="Arial" w:hAnsi="Arial" w:cs="Arial"/>
          <w:b/>
          <w:color w:val="1D1B11"/>
          <w:sz w:val="32"/>
          <w:szCs w:val="32"/>
        </w:rPr>
        <w:t>4</w:t>
      </w:r>
      <w:r w:rsidR="0002106A"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5</w:t>
      </w:r>
      <w:bookmarkStart w:id="0" w:name="_GoBack"/>
      <w:bookmarkEnd w:id="0"/>
    </w:p>
    <w:p w:rsidR="0002106A" w:rsidRPr="00E7678C" w:rsidRDefault="0002106A" w:rsidP="0002106A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02106A" w:rsidRPr="00E7678C" w:rsidRDefault="0002106A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02106A" w:rsidRPr="00E7678C" w:rsidRDefault="0002106A" w:rsidP="0002106A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02106A" w:rsidRPr="00E7678C" w:rsidRDefault="0002106A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02106A" w:rsidRDefault="0002106A" w:rsidP="0002106A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F76D1E" w:rsidRPr="006D423B" w:rsidRDefault="00F76D1E" w:rsidP="006D423B">
      <w:pPr>
        <w:rPr>
          <w:b/>
        </w:rPr>
      </w:pPr>
    </w:p>
    <w:p w:rsidR="00994CB9" w:rsidRPr="00994CB9" w:rsidRDefault="00994CB9" w:rsidP="00994CB9">
      <w:pPr>
        <w:jc w:val="center"/>
        <w:rPr>
          <w:rFonts w:ascii="Arial" w:hAnsi="Arial" w:cs="Arial"/>
          <w:b/>
          <w:sz w:val="32"/>
          <w:szCs w:val="32"/>
        </w:rPr>
      </w:pPr>
      <w:r w:rsidRPr="00994CB9">
        <w:rPr>
          <w:rFonts w:ascii="Arial" w:hAnsi="Arial" w:cs="Arial"/>
          <w:b/>
          <w:sz w:val="32"/>
          <w:szCs w:val="32"/>
        </w:rPr>
        <w:t>О мерах пожарной безопасности населенных пунктов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4CB9">
        <w:rPr>
          <w:rFonts w:ascii="Arial" w:hAnsi="Arial" w:cs="Arial"/>
          <w:b/>
          <w:sz w:val="32"/>
          <w:szCs w:val="32"/>
        </w:rPr>
        <w:t>в весенне-летний период 20</w:t>
      </w:r>
      <w:r>
        <w:rPr>
          <w:rFonts w:ascii="Arial" w:hAnsi="Arial" w:cs="Arial"/>
          <w:b/>
          <w:sz w:val="32"/>
          <w:szCs w:val="32"/>
        </w:rPr>
        <w:t>2</w:t>
      </w:r>
      <w:r w:rsidR="00355A3C">
        <w:rPr>
          <w:rFonts w:ascii="Arial" w:hAnsi="Arial" w:cs="Arial"/>
          <w:b/>
          <w:sz w:val="32"/>
          <w:szCs w:val="32"/>
        </w:rPr>
        <w:t>4</w:t>
      </w:r>
      <w:r w:rsidRPr="00994CB9">
        <w:rPr>
          <w:rFonts w:ascii="Arial" w:hAnsi="Arial" w:cs="Arial"/>
          <w:b/>
          <w:sz w:val="32"/>
          <w:szCs w:val="32"/>
        </w:rPr>
        <w:t xml:space="preserve"> года</w:t>
      </w:r>
    </w:p>
    <w:p w:rsidR="00994CB9" w:rsidRPr="00994CB9" w:rsidRDefault="00994CB9" w:rsidP="00994CB9">
      <w:pPr>
        <w:rPr>
          <w:rFonts w:ascii="Arial" w:hAnsi="Arial" w:cs="Arial"/>
          <w:sz w:val="32"/>
          <w:szCs w:val="32"/>
        </w:rPr>
      </w:pPr>
    </w:p>
    <w:p w:rsidR="00994CB9" w:rsidRPr="00994CB9" w:rsidRDefault="00994CB9" w:rsidP="00994CB9">
      <w:pPr>
        <w:ind w:firstLine="709"/>
        <w:jc w:val="both"/>
        <w:rPr>
          <w:rFonts w:ascii="Arial" w:hAnsi="Arial" w:cs="Arial"/>
        </w:rPr>
      </w:pPr>
      <w:r w:rsidRPr="00994CB9">
        <w:rPr>
          <w:rFonts w:ascii="Arial" w:hAnsi="Arial" w:cs="Arial"/>
        </w:rPr>
        <w:t>В целях повышения пожарной безопасности населенных пунктов поселения и объектов в весенне-летний период 20</w:t>
      </w:r>
      <w:r>
        <w:rPr>
          <w:rFonts w:ascii="Arial" w:hAnsi="Arial" w:cs="Arial"/>
        </w:rPr>
        <w:t>2</w:t>
      </w:r>
      <w:r w:rsidR="004C1156">
        <w:rPr>
          <w:rFonts w:ascii="Arial" w:hAnsi="Arial" w:cs="Arial"/>
        </w:rPr>
        <w:t>1</w:t>
      </w:r>
      <w:r w:rsidRPr="00994CB9">
        <w:rPr>
          <w:rFonts w:ascii="Arial" w:hAnsi="Arial" w:cs="Arial"/>
        </w:rPr>
        <w:t xml:space="preserve"> года</w:t>
      </w:r>
      <w:r w:rsidR="00831792">
        <w:rPr>
          <w:rFonts w:ascii="Arial" w:hAnsi="Arial" w:cs="Arial"/>
        </w:rPr>
        <w:t>20</w:t>
      </w:r>
      <w:r w:rsidRPr="00994CB9">
        <w:rPr>
          <w:rFonts w:ascii="Arial" w:hAnsi="Arial" w:cs="Arial"/>
        </w:rPr>
        <w:t xml:space="preserve">, руководствуясь статьей 18 Федерального закона от 21 декабря 1994 года № 69-ФЗ " О пожарной безопасности", в соответствии с Уставом Витимского муниципального образования, администрация поселения </w:t>
      </w:r>
    </w:p>
    <w:p w:rsidR="00994CB9" w:rsidRPr="00994CB9" w:rsidRDefault="00994CB9" w:rsidP="00994CB9">
      <w:pPr>
        <w:rPr>
          <w:rFonts w:ascii="Arial" w:hAnsi="Arial" w:cs="Arial"/>
        </w:rPr>
      </w:pPr>
    </w:p>
    <w:p w:rsidR="00994CB9" w:rsidRPr="00994CB9" w:rsidRDefault="00994CB9" w:rsidP="00994CB9">
      <w:pPr>
        <w:ind w:left="284"/>
        <w:jc w:val="both"/>
        <w:rPr>
          <w:rFonts w:ascii="Arial" w:hAnsi="Arial" w:cs="Arial"/>
          <w:bCs/>
          <w:iCs/>
        </w:rPr>
      </w:pPr>
      <w:r w:rsidRPr="00994CB9">
        <w:rPr>
          <w:rFonts w:ascii="Arial" w:hAnsi="Arial" w:cs="Arial"/>
          <w:bCs/>
          <w:iCs/>
        </w:rPr>
        <w:t>1.Комиссии по ЧС и ПБ поселения</w:t>
      </w:r>
      <w:proofErr w:type="gramStart"/>
      <w:r w:rsidRPr="00994CB9">
        <w:rPr>
          <w:rFonts w:ascii="Arial" w:hAnsi="Arial" w:cs="Arial"/>
          <w:bCs/>
          <w:iCs/>
        </w:rPr>
        <w:t xml:space="preserve"> :</w:t>
      </w:r>
      <w:proofErr w:type="gramEnd"/>
      <w:r w:rsidRPr="00994CB9">
        <w:rPr>
          <w:rFonts w:ascii="Arial" w:hAnsi="Arial" w:cs="Arial"/>
          <w:bCs/>
          <w:iCs/>
        </w:rPr>
        <w:t xml:space="preserve"> </w:t>
      </w:r>
    </w:p>
    <w:p w:rsidR="00994CB9" w:rsidRPr="00994CB9" w:rsidRDefault="00994CB9" w:rsidP="00994CB9">
      <w:pPr>
        <w:tabs>
          <w:tab w:val="num" w:pos="360"/>
        </w:tabs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1.1</w:t>
      </w:r>
      <w:r w:rsidRPr="00994CB9">
        <w:rPr>
          <w:rFonts w:ascii="Arial" w:hAnsi="Arial" w:cs="Arial"/>
          <w:bCs/>
          <w:iCs/>
        </w:rPr>
        <w:t xml:space="preserve">провести заседание </w:t>
      </w:r>
      <w:r w:rsidRPr="00994CB9">
        <w:rPr>
          <w:rFonts w:ascii="Arial" w:hAnsi="Arial" w:cs="Arial"/>
          <w:b/>
          <w:bCs/>
          <w:iCs/>
        </w:rPr>
        <w:t xml:space="preserve">до </w:t>
      </w:r>
      <w:r w:rsidR="004C1156">
        <w:rPr>
          <w:rFonts w:ascii="Arial" w:hAnsi="Arial" w:cs="Arial"/>
          <w:b/>
          <w:bCs/>
          <w:iCs/>
        </w:rPr>
        <w:t>1</w:t>
      </w:r>
      <w:r w:rsidRPr="00994CB9">
        <w:rPr>
          <w:rFonts w:ascii="Arial" w:hAnsi="Arial" w:cs="Arial"/>
          <w:b/>
          <w:bCs/>
          <w:iCs/>
        </w:rPr>
        <w:t>5.0</w:t>
      </w:r>
      <w:r w:rsidR="004C1156">
        <w:rPr>
          <w:rFonts w:ascii="Arial" w:hAnsi="Arial" w:cs="Arial"/>
          <w:b/>
          <w:bCs/>
          <w:iCs/>
        </w:rPr>
        <w:t>5</w:t>
      </w:r>
      <w:r w:rsidRPr="00994CB9">
        <w:rPr>
          <w:rFonts w:ascii="Arial" w:hAnsi="Arial" w:cs="Arial"/>
          <w:b/>
          <w:bCs/>
          <w:iCs/>
        </w:rPr>
        <w:t>.20</w:t>
      </w:r>
      <w:r>
        <w:rPr>
          <w:rFonts w:ascii="Arial" w:hAnsi="Arial" w:cs="Arial"/>
          <w:b/>
          <w:bCs/>
          <w:iCs/>
        </w:rPr>
        <w:t>2</w:t>
      </w:r>
      <w:r w:rsidR="00355A3C">
        <w:rPr>
          <w:rFonts w:ascii="Arial" w:hAnsi="Arial" w:cs="Arial"/>
          <w:b/>
          <w:bCs/>
          <w:iCs/>
        </w:rPr>
        <w:t>4</w:t>
      </w:r>
      <w:r w:rsidRPr="00994CB9">
        <w:rPr>
          <w:rFonts w:ascii="Arial" w:hAnsi="Arial" w:cs="Arial"/>
          <w:b/>
          <w:bCs/>
          <w:iCs/>
        </w:rPr>
        <w:t xml:space="preserve"> года </w:t>
      </w:r>
      <w:r w:rsidRPr="00994CB9">
        <w:rPr>
          <w:rFonts w:ascii="Arial" w:hAnsi="Arial" w:cs="Arial"/>
          <w:bCs/>
          <w:iCs/>
        </w:rPr>
        <w:t>по вопросу состояния подготовки населенных пунктов поселения, зданий</w:t>
      </w:r>
      <w:proofErr w:type="gramStart"/>
      <w:r w:rsidRPr="00994CB9">
        <w:rPr>
          <w:rFonts w:ascii="Arial" w:hAnsi="Arial" w:cs="Arial"/>
          <w:bCs/>
          <w:iCs/>
        </w:rPr>
        <w:t xml:space="preserve"> ,</w:t>
      </w:r>
      <w:proofErr w:type="gramEnd"/>
      <w:r w:rsidRPr="00994CB9">
        <w:rPr>
          <w:rFonts w:ascii="Arial" w:hAnsi="Arial" w:cs="Arial"/>
          <w:bCs/>
          <w:iCs/>
        </w:rPr>
        <w:t xml:space="preserve"> жилых домов к весенне-летнему периоду с заслушиванием руководителей организаций по обеспечению пожарной безопасности, обратив особое внимание на :</w:t>
      </w:r>
    </w:p>
    <w:p w:rsid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4" w:line="254" w:lineRule="exact"/>
        <w:ind w:firstLine="284"/>
        <w:jc w:val="both"/>
        <w:rPr>
          <w:rFonts w:ascii="Arial" w:hAnsi="Arial" w:cs="Arial"/>
          <w:color w:val="000000"/>
        </w:rPr>
      </w:pPr>
      <w:r w:rsidRPr="00994CB9">
        <w:rPr>
          <w:rFonts w:ascii="Arial" w:hAnsi="Arial" w:cs="Arial"/>
          <w:bCs/>
          <w:iCs/>
        </w:rPr>
        <w:t xml:space="preserve">- </w:t>
      </w:r>
      <w:r w:rsidRPr="00994CB9">
        <w:rPr>
          <w:rFonts w:ascii="Arial" w:hAnsi="Arial" w:cs="Arial"/>
          <w:color w:val="000000"/>
        </w:rPr>
        <w:t>недопущение разведения костров, сжигание мусора, пожогов сухой травы на территориях</w:t>
      </w:r>
      <w:r>
        <w:rPr>
          <w:rFonts w:ascii="Arial" w:hAnsi="Arial" w:cs="Arial"/>
          <w:color w:val="000000"/>
        </w:rPr>
        <w:t>;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4" w:line="254" w:lineRule="exact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994CB9">
        <w:rPr>
          <w:rFonts w:ascii="Arial" w:hAnsi="Arial" w:cs="Arial"/>
          <w:color w:val="000000"/>
          <w:spacing w:val="-3"/>
        </w:rPr>
        <w:t>населенных пунктов и прилегающей к ним зоне, на территориях садово-дачных участков, на</w:t>
      </w:r>
      <w:r>
        <w:rPr>
          <w:rFonts w:ascii="Arial" w:hAnsi="Arial" w:cs="Arial"/>
          <w:color w:val="000000"/>
          <w:spacing w:val="-3"/>
        </w:rPr>
        <w:t xml:space="preserve"> </w:t>
      </w:r>
      <w:r w:rsidRPr="00994CB9">
        <w:rPr>
          <w:rFonts w:ascii="Arial" w:hAnsi="Arial" w:cs="Arial"/>
          <w:color w:val="000000"/>
          <w:spacing w:val="-4"/>
        </w:rPr>
        <w:t>территориях объектов, расположенных в лесной зоне.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line="254" w:lineRule="exact"/>
        <w:ind w:firstLine="284"/>
        <w:jc w:val="both"/>
        <w:rPr>
          <w:rFonts w:ascii="Arial" w:hAnsi="Arial" w:cs="Arial"/>
          <w:color w:val="000000"/>
        </w:rPr>
      </w:pPr>
      <w:r w:rsidRPr="00994CB9">
        <w:rPr>
          <w:rFonts w:ascii="Arial" w:hAnsi="Arial" w:cs="Arial"/>
          <w:color w:val="000000"/>
          <w:spacing w:val="2"/>
        </w:rPr>
        <w:t>- выполнение мероприятий по защите поселков и объектов, находящихся в лесной зоне,</w:t>
      </w:r>
      <w:r w:rsidRPr="00994CB9">
        <w:rPr>
          <w:rFonts w:ascii="Arial" w:hAnsi="Arial" w:cs="Arial"/>
          <w:color w:val="000000"/>
          <w:spacing w:val="-5"/>
        </w:rPr>
        <w:t xml:space="preserve"> обеспечение запаса средств пожаротушения и воды для тушения пожаров, </w:t>
      </w:r>
      <w:proofErr w:type="gramStart"/>
      <w:r w:rsidRPr="00994CB9">
        <w:rPr>
          <w:rFonts w:ascii="Arial" w:hAnsi="Arial" w:cs="Arial"/>
          <w:color w:val="000000"/>
          <w:spacing w:val="-5"/>
        </w:rPr>
        <w:t>согласно</w:t>
      </w:r>
      <w:r>
        <w:rPr>
          <w:rFonts w:ascii="Arial" w:hAnsi="Arial" w:cs="Arial"/>
          <w:color w:val="000000"/>
          <w:spacing w:val="-5"/>
        </w:rPr>
        <w:t xml:space="preserve"> </w:t>
      </w:r>
      <w:r w:rsidRPr="00994CB9">
        <w:rPr>
          <w:rFonts w:ascii="Arial" w:hAnsi="Arial" w:cs="Arial"/>
          <w:color w:val="000000"/>
          <w:spacing w:val="-4"/>
        </w:rPr>
        <w:t>требований</w:t>
      </w:r>
      <w:proofErr w:type="gramEnd"/>
      <w:r w:rsidRPr="00994CB9">
        <w:rPr>
          <w:rFonts w:ascii="Arial" w:hAnsi="Arial" w:cs="Arial"/>
          <w:color w:val="000000"/>
          <w:spacing w:val="-4"/>
        </w:rPr>
        <w:t xml:space="preserve"> п.78 и 80 Правил противопожарного режима в ПП РФ от 25.04 </w:t>
      </w:r>
      <w:smartTag w:uri="urn:schemas-microsoft-com:office:smarttags" w:element="metricconverter">
        <w:smartTagPr>
          <w:attr w:name="ProductID" w:val="2012 г"/>
        </w:smartTagPr>
        <w:r w:rsidRPr="00994CB9">
          <w:rPr>
            <w:rFonts w:ascii="Arial" w:hAnsi="Arial" w:cs="Arial"/>
            <w:color w:val="000000"/>
            <w:spacing w:val="-4"/>
          </w:rPr>
          <w:t>2012 г</w:t>
        </w:r>
      </w:smartTag>
      <w:r w:rsidRPr="00994CB9">
        <w:rPr>
          <w:rFonts w:ascii="Arial" w:hAnsi="Arial" w:cs="Arial"/>
          <w:color w:val="000000"/>
          <w:spacing w:val="-4"/>
        </w:rPr>
        <w:t>. № 390</w:t>
      </w:r>
      <w:r>
        <w:rPr>
          <w:rFonts w:ascii="Arial" w:hAnsi="Arial" w:cs="Arial"/>
          <w:color w:val="000000"/>
          <w:spacing w:val="-4"/>
        </w:rPr>
        <w:t>;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line="254" w:lineRule="exact"/>
        <w:ind w:firstLine="284"/>
        <w:jc w:val="both"/>
        <w:rPr>
          <w:rFonts w:ascii="Arial" w:hAnsi="Arial" w:cs="Arial"/>
          <w:color w:val="000000"/>
        </w:rPr>
      </w:pPr>
      <w:r w:rsidRPr="00994CB9">
        <w:rPr>
          <w:rFonts w:ascii="Arial" w:hAnsi="Arial" w:cs="Arial"/>
          <w:color w:val="000000"/>
          <w:spacing w:val="-3"/>
        </w:rPr>
        <w:t>- создание запаса ГСМ и обеспечение пожарных автомобилей топливом для патрулирования в</w:t>
      </w:r>
      <w:r>
        <w:rPr>
          <w:rFonts w:ascii="Arial" w:hAnsi="Arial" w:cs="Arial"/>
          <w:color w:val="000000"/>
          <w:spacing w:val="-3"/>
        </w:rPr>
        <w:t xml:space="preserve"> </w:t>
      </w:r>
      <w:r w:rsidRPr="00994CB9">
        <w:rPr>
          <w:rFonts w:ascii="Arial" w:hAnsi="Arial" w:cs="Arial"/>
          <w:color w:val="000000"/>
        </w:rPr>
        <w:t>особо пожароопасный период с целью своевременного предотвращения возникшего очага</w:t>
      </w:r>
      <w:r>
        <w:rPr>
          <w:rFonts w:ascii="Arial" w:hAnsi="Arial" w:cs="Arial"/>
          <w:color w:val="000000"/>
        </w:rPr>
        <w:t xml:space="preserve"> </w:t>
      </w:r>
      <w:r w:rsidRPr="00994CB9">
        <w:rPr>
          <w:rFonts w:ascii="Arial" w:hAnsi="Arial" w:cs="Arial"/>
          <w:color w:val="000000"/>
          <w:spacing w:val="-8"/>
        </w:rPr>
        <w:t>пожара</w:t>
      </w:r>
      <w:r>
        <w:rPr>
          <w:rFonts w:ascii="Arial" w:hAnsi="Arial" w:cs="Arial"/>
          <w:color w:val="000000"/>
          <w:spacing w:val="-8"/>
        </w:rPr>
        <w:t>;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line="254" w:lineRule="exact"/>
        <w:ind w:firstLine="284"/>
        <w:jc w:val="both"/>
        <w:rPr>
          <w:rFonts w:ascii="Arial" w:hAnsi="Arial" w:cs="Arial"/>
          <w:color w:val="000000"/>
        </w:rPr>
      </w:pPr>
      <w:r w:rsidRPr="00994CB9">
        <w:rPr>
          <w:rFonts w:ascii="Arial" w:hAnsi="Arial" w:cs="Arial"/>
          <w:color w:val="000000"/>
          <w:spacing w:val="-5"/>
        </w:rPr>
        <w:t>- проведение постоянной разъяснительной работы среди населения по недопущению пожаров с</w:t>
      </w:r>
      <w:r>
        <w:rPr>
          <w:rFonts w:ascii="Arial" w:hAnsi="Arial" w:cs="Arial"/>
          <w:color w:val="000000"/>
          <w:spacing w:val="-5"/>
        </w:rPr>
        <w:t xml:space="preserve"> </w:t>
      </w:r>
      <w:r w:rsidRPr="00994CB9">
        <w:rPr>
          <w:rFonts w:ascii="Arial" w:hAnsi="Arial" w:cs="Arial"/>
          <w:color w:val="000000"/>
          <w:spacing w:val="-4"/>
        </w:rPr>
        <w:t>использованием всех доступных средств массовой пропаганды и агитации</w:t>
      </w:r>
      <w:r>
        <w:rPr>
          <w:rFonts w:ascii="Arial" w:hAnsi="Arial" w:cs="Arial"/>
          <w:color w:val="000000"/>
          <w:spacing w:val="-4"/>
        </w:rPr>
        <w:t>;</w:t>
      </w:r>
    </w:p>
    <w:p w:rsidR="00994CB9" w:rsidRPr="00994CB9" w:rsidRDefault="00994CB9" w:rsidP="00994CB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5" w:line="254" w:lineRule="exact"/>
        <w:ind w:firstLine="284"/>
        <w:jc w:val="both"/>
        <w:rPr>
          <w:rFonts w:ascii="Arial" w:hAnsi="Arial" w:cs="Arial"/>
          <w:color w:val="000000"/>
          <w:spacing w:val="-4"/>
        </w:rPr>
      </w:pPr>
      <w:r w:rsidRPr="00994CB9">
        <w:rPr>
          <w:rFonts w:ascii="Arial" w:hAnsi="Arial" w:cs="Arial"/>
          <w:color w:val="000000"/>
          <w:spacing w:val="-1"/>
        </w:rPr>
        <w:t>- приведение в готовность всех имеющихся на территории пригодных технических средств,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994CB9">
        <w:rPr>
          <w:rFonts w:ascii="Arial" w:hAnsi="Arial" w:cs="Arial"/>
          <w:color w:val="000000"/>
          <w:spacing w:val="-4"/>
        </w:rPr>
        <w:t>независимо от ведомственной принадлежности, для тушения пожаров.</w:t>
      </w:r>
    </w:p>
    <w:p w:rsidR="00994CB9" w:rsidRP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  <w:bCs/>
          <w:iCs/>
        </w:rPr>
      </w:pPr>
      <w:r w:rsidRPr="00994CB9">
        <w:rPr>
          <w:rFonts w:ascii="Arial" w:hAnsi="Arial" w:cs="Arial"/>
          <w:bCs/>
          <w:iCs/>
        </w:rPr>
        <w:t xml:space="preserve">2. Уполномоченному по делам ГО и ЧС Лукичевой Т.А. до </w:t>
      </w:r>
      <w:r w:rsidR="004C1156">
        <w:rPr>
          <w:rFonts w:ascii="Arial" w:hAnsi="Arial" w:cs="Arial"/>
          <w:bCs/>
          <w:iCs/>
        </w:rPr>
        <w:t>1</w:t>
      </w:r>
      <w:r w:rsidRPr="00994CB9">
        <w:rPr>
          <w:rFonts w:ascii="Arial" w:hAnsi="Arial" w:cs="Arial"/>
          <w:bCs/>
          <w:iCs/>
        </w:rPr>
        <w:t>5.0</w:t>
      </w:r>
      <w:r w:rsidR="00F8710F">
        <w:rPr>
          <w:rFonts w:ascii="Arial" w:hAnsi="Arial" w:cs="Arial"/>
          <w:bCs/>
          <w:iCs/>
        </w:rPr>
        <w:t>5</w:t>
      </w:r>
      <w:r w:rsidRPr="00994CB9">
        <w:rPr>
          <w:rFonts w:ascii="Arial" w:hAnsi="Arial" w:cs="Arial"/>
          <w:bCs/>
          <w:iCs/>
        </w:rPr>
        <w:t>.20</w:t>
      </w:r>
      <w:r>
        <w:rPr>
          <w:rFonts w:ascii="Arial" w:hAnsi="Arial" w:cs="Arial"/>
          <w:bCs/>
          <w:iCs/>
        </w:rPr>
        <w:t>2</w:t>
      </w:r>
      <w:r w:rsidR="00355A3C">
        <w:rPr>
          <w:rFonts w:ascii="Arial" w:hAnsi="Arial" w:cs="Arial"/>
          <w:bCs/>
          <w:iCs/>
        </w:rPr>
        <w:t>4</w:t>
      </w:r>
      <w:r w:rsidRPr="00994CB9">
        <w:rPr>
          <w:rFonts w:ascii="Arial" w:hAnsi="Arial" w:cs="Arial"/>
          <w:bCs/>
          <w:iCs/>
        </w:rPr>
        <w:t xml:space="preserve"> года обеспечить разработку мероприятий пожарной безопасности и их реализацию </w:t>
      </w:r>
    </w:p>
    <w:p w:rsid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</w:rPr>
      </w:pPr>
      <w:r w:rsidRPr="00994CB9">
        <w:rPr>
          <w:rFonts w:ascii="Arial" w:hAnsi="Arial" w:cs="Arial"/>
          <w:bCs/>
          <w:iCs/>
        </w:rPr>
        <w:t>3.</w:t>
      </w:r>
      <w:r w:rsidR="00355A3C">
        <w:rPr>
          <w:rFonts w:ascii="Arial" w:hAnsi="Arial" w:cs="Arial"/>
          <w:bCs/>
          <w:iCs/>
        </w:rPr>
        <w:t xml:space="preserve"> Делопроизводителю</w:t>
      </w:r>
      <w:proofErr w:type="gramStart"/>
      <w:r w:rsidR="00355A3C">
        <w:rPr>
          <w:rFonts w:ascii="Arial" w:hAnsi="Arial" w:cs="Arial"/>
          <w:bCs/>
          <w:iCs/>
        </w:rPr>
        <w:t xml:space="preserve"> ,</w:t>
      </w:r>
      <w:proofErr w:type="gramEnd"/>
      <w:r w:rsidR="00355A3C">
        <w:rPr>
          <w:rFonts w:ascii="Arial" w:hAnsi="Arial" w:cs="Arial"/>
          <w:bCs/>
          <w:iCs/>
        </w:rPr>
        <w:t xml:space="preserve"> старшему по ДНД</w:t>
      </w:r>
      <w:r w:rsidRPr="00994CB9">
        <w:rPr>
          <w:rFonts w:ascii="Arial" w:hAnsi="Arial" w:cs="Arial"/>
          <w:bCs/>
          <w:iCs/>
        </w:rPr>
        <w:t xml:space="preserve"> Замарехину С.А.</w:t>
      </w:r>
      <w:r w:rsidRPr="00994CB9">
        <w:rPr>
          <w:rFonts w:ascii="Arial" w:hAnsi="Arial" w:cs="Arial"/>
        </w:rPr>
        <w:t xml:space="preserve"> </w:t>
      </w:r>
    </w:p>
    <w:p w:rsid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Pr="00994CB9">
        <w:rPr>
          <w:rFonts w:ascii="Arial" w:hAnsi="Arial" w:cs="Arial"/>
        </w:rPr>
        <w:t>организовать работу с владельцами земельных участков под огородные культуры</w:t>
      </w:r>
      <w:proofErr w:type="gramStart"/>
      <w:r w:rsidRPr="00994CB9">
        <w:rPr>
          <w:rFonts w:ascii="Arial" w:hAnsi="Arial" w:cs="Arial"/>
        </w:rPr>
        <w:t xml:space="preserve"> ,</w:t>
      </w:r>
      <w:proofErr w:type="gramEnd"/>
      <w:r w:rsidRPr="00994CB9">
        <w:rPr>
          <w:rFonts w:ascii="Arial" w:hAnsi="Arial" w:cs="Arial"/>
        </w:rPr>
        <w:t xml:space="preserve"> со </w:t>
      </w:r>
      <w:proofErr w:type="spellStart"/>
      <w:r w:rsidRPr="00994CB9">
        <w:rPr>
          <w:rFonts w:ascii="Arial" w:hAnsi="Arial" w:cs="Arial"/>
        </w:rPr>
        <w:t>скотовладельцами</w:t>
      </w:r>
      <w:proofErr w:type="spellEnd"/>
      <w:r w:rsidRPr="00994CB9">
        <w:rPr>
          <w:rFonts w:ascii="Arial" w:hAnsi="Arial" w:cs="Arial"/>
        </w:rPr>
        <w:t xml:space="preserve"> по соблюдению ими пожарной безопасности при работах на земельных участках, сенокосах и</w:t>
      </w:r>
      <w:r>
        <w:rPr>
          <w:rFonts w:ascii="Arial" w:hAnsi="Arial" w:cs="Arial"/>
        </w:rPr>
        <w:t xml:space="preserve"> </w:t>
      </w:r>
      <w:r w:rsidRPr="00994CB9">
        <w:rPr>
          <w:rFonts w:ascii="Arial" w:hAnsi="Arial" w:cs="Arial"/>
        </w:rPr>
        <w:t>недопущению пожогов сухой травы , стерни , мусора</w:t>
      </w:r>
      <w:r>
        <w:rPr>
          <w:rFonts w:ascii="Arial" w:hAnsi="Arial" w:cs="Arial"/>
        </w:rPr>
        <w:t>;</w:t>
      </w:r>
    </w:p>
    <w:p w:rsid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3.2 произвести проверку мест забора воды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а также  состояние существующих пожарных гидрантов;</w:t>
      </w:r>
    </w:p>
    <w:p w:rsidR="00994CB9" w:rsidRP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3.3 </w:t>
      </w:r>
      <w:r w:rsidRPr="00994CB9">
        <w:rPr>
          <w:rFonts w:ascii="Arial" w:hAnsi="Arial" w:cs="Arial"/>
          <w:bCs/>
          <w:iCs/>
        </w:rPr>
        <w:t xml:space="preserve">организовать рейды по поселку в целях выявления нарушений по противопожарной безопасности </w:t>
      </w:r>
      <w:proofErr w:type="gramStart"/>
      <w:r w:rsidRPr="00994CB9">
        <w:rPr>
          <w:rFonts w:ascii="Arial" w:hAnsi="Arial" w:cs="Arial"/>
          <w:bCs/>
          <w:iCs/>
        </w:rPr>
        <w:t xml:space="preserve">( </w:t>
      </w:r>
      <w:proofErr w:type="gramEnd"/>
      <w:r w:rsidRPr="00994CB9">
        <w:rPr>
          <w:rFonts w:ascii="Arial" w:hAnsi="Arial" w:cs="Arial"/>
          <w:bCs/>
          <w:iCs/>
        </w:rPr>
        <w:t>разведение костров в черте посёлка и т.д.)</w:t>
      </w:r>
    </w:p>
    <w:p w:rsidR="00994CB9" w:rsidRPr="00994CB9" w:rsidRDefault="00994CB9" w:rsidP="00994CB9">
      <w:pPr>
        <w:tabs>
          <w:tab w:val="num" w:pos="284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4</w:t>
      </w:r>
      <w:r w:rsidRPr="00994CB9">
        <w:rPr>
          <w:rFonts w:ascii="Arial" w:hAnsi="Arial" w:cs="Arial"/>
          <w:bCs/>
          <w:iCs/>
        </w:rPr>
        <w:t xml:space="preserve">. </w:t>
      </w:r>
      <w:proofErr w:type="gramStart"/>
      <w:r w:rsidRPr="00994CB9">
        <w:rPr>
          <w:rFonts w:ascii="Arial" w:hAnsi="Arial" w:cs="Arial"/>
          <w:bCs/>
          <w:iCs/>
        </w:rPr>
        <w:t>Контроль за</w:t>
      </w:r>
      <w:proofErr w:type="gramEnd"/>
      <w:r w:rsidRPr="00994CB9">
        <w:rPr>
          <w:rFonts w:ascii="Arial" w:hAnsi="Arial" w:cs="Arial"/>
          <w:bCs/>
          <w:iCs/>
        </w:rPr>
        <w:t xml:space="preserve"> выполнением настоящего постановления  оставляю за собой</w:t>
      </w:r>
    </w:p>
    <w:p w:rsidR="00994CB9" w:rsidRPr="00994CB9" w:rsidRDefault="00994CB9" w:rsidP="00994CB9">
      <w:pPr>
        <w:ind w:firstLine="284"/>
        <w:jc w:val="both"/>
        <w:rPr>
          <w:rFonts w:ascii="Arial" w:hAnsi="Arial" w:cs="Arial"/>
          <w:bCs/>
          <w:iCs/>
        </w:rPr>
      </w:pPr>
    </w:p>
    <w:p w:rsidR="00994CB9" w:rsidRPr="00994CB9" w:rsidRDefault="00994CB9" w:rsidP="00994CB9">
      <w:pPr>
        <w:tabs>
          <w:tab w:val="left" w:pos="1515"/>
        </w:tabs>
        <w:rPr>
          <w:rFonts w:ascii="Arial" w:hAnsi="Arial" w:cs="Arial"/>
        </w:rPr>
      </w:pPr>
    </w:p>
    <w:p w:rsidR="00994CB9" w:rsidRPr="00994CB9" w:rsidRDefault="00994CB9" w:rsidP="00994CB9">
      <w:pPr>
        <w:ind w:left="1260"/>
        <w:rPr>
          <w:rFonts w:ascii="Arial" w:hAnsi="Arial" w:cs="Arial"/>
        </w:rPr>
      </w:pPr>
      <w:r w:rsidRPr="00994CB9">
        <w:rPr>
          <w:rFonts w:ascii="Arial" w:hAnsi="Arial" w:cs="Arial"/>
        </w:rPr>
        <w:t>Глава Витимского</w:t>
      </w:r>
    </w:p>
    <w:p w:rsidR="00994CB9" w:rsidRPr="00994CB9" w:rsidRDefault="00994CB9" w:rsidP="00994CB9">
      <w:pPr>
        <w:ind w:left="1260"/>
        <w:rPr>
          <w:rFonts w:ascii="Arial" w:hAnsi="Arial" w:cs="Arial"/>
        </w:rPr>
      </w:pPr>
      <w:r w:rsidRPr="00994CB9">
        <w:rPr>
          <w:rFonts w:ascii="Arial" w:hAnsi="Arial" w:cs="Arial"/>
        </w:rPr>
        <w:t xml:space="preserve">городского поселения                                                                  </w:t>
      </w:r>
      <w:proofErr w:type="spellStart"/>
      <w:r w:rsidRPr="00994CB9">
        <w:rPr>
          <w:rFonts w:ascii="Arial" w:hAnsi="Arial" w:cs="Arial"/>
        </w:rPr>
        <w:t>Н.В.Балуткин</w:t>
      </w:r>
      <w:proofErr w:type="spellEnd"/>
      <w:r w:rsidRPr="00994CB9">
        <w:rPr>
          <w:rFonts w:ascii="Arial" w:hAnsi="Arial" w:cs="Arial"/>
        </w:rPr>
        <w:t xml:space="preserve">  </w:t>
      </w:r>
    </w:p>
    <w:sectPr w:rsidR="00994CB9" w:rsidRPr="00994CB9" w:rsidSect="00994CB9">
      <w:pgSz w:w="11909" w:h="16834"/>
      <w:pgMar w:top="426" w:right="851" w:bottom="73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9A" w:rsidRDefault="0084089A">
      <w:r>
        <w:separator/>
      </w:r>
    </w:p>
  </w:endnote>
  <w:endnote w:type="continuationSeparator" w:id="0">
    <w:p w:rsidR="0084089A" w:rsidRDefault="0084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9A" w:rsidRDefault="0084089A">
      <w:r>
        <w:separator/>
      </w:r>
    </w:p>
  </w:footnote>
  <w:footnote w:type="continuationSeparator" w:id="0">
    <w:p w:rsidR="0084089A" w:rsidRDefault="0084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C0F"/>
    <w:multiLevelType w:val="multilevel"/>
    <w:tmpl w:val="23DC31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7C"/>
    <w:rsid w:val="0002106A"/>
    <w:rsid w:val="00093A01"/>
    <w:rsid w:val="00113A60"/>
    <w:rsid w:val="00147F65"/>
    <w:rsid w:val="002025E9"/>
    <w:rsid w:val="00271F1D"/>
    <w:rsid w:val="00291518"/>
    <w:rsid w:val="002B28A0"/>
    <w:rsid w:val="00316788"/>
    <w:rsid w:val="00355A3C"/>
    <w:rsid w:val="00360F32"/>
    <w:rsid w:val="003843A0"/>
    <w:rsid w:val="003D5BF1"/>
    <w:rsid w:val="00416323"/>
    <w:rsid w:val="00470D68"/>
    <w:rsid w:val="004A2BDA"/>
    <w:rsid w:val="004C1156"/>
    <w:rsid w:val="004C786D"/>
    <w:rsid w:val="005423E6"/>
    <w:rsid w:val="00566957"/>
    <w:rsid w:val="00595C39"/>
    <w:rsid w:val="0061045E"/>
    <w:rsid w:val="006201C8"/>
    <w:rsid w:val="006C6ED9"/>
    <w:rsid w:val="006D423B"/>
    <w:rsid w:val="006E3BD2"/>
    <w:rsid w:val="006F4A92"/>
    <w:rsid w:val="00716340"/>
    <w:rsid w:val="00723422"/>
    <w:rsid w:val="00796A34"/>
    <w:rsid w:val="007D10D3"/>
    <w:rsid w:val="007E01C3"/>
    <w:rsid w:val="0082041A"/>
    <w:rsid w:val="00831792"/>
    <w:rsid w:val="0084089A"/>
    <w:rsid w:val="008D5031"/>
    <w:rsid w:val="009059AF"/>
    <w:rsid w:val="00930111"/>
    <w:rsid w:val="009919B7"/>
    <w:rsid w:val="00994CB9"/>
    <w:rsid w:val="009B475C"/>
    <w:rsid w:val="009D1BAF"/>
    <w:rsid w:val="009D66D0"/>
    <w:rsid w:val="009F59C3"/>
    <w:rsid w:val="00A818D6"/>
    <w:rsid w:val="00AB05D9"/>
    <w:rsid w:val="00C619E8"/>
    <w:rsid w:val="00C674B9"/>
    <w:rsid w:val="00D10C4C"/>
    <w:rsid w:val="00D3757C"/>
    <w:rsid w:val="00D40E71"/>
    <w:rsid w:val="00DD0387"/>
    <w:rsid w:val="00DD0C86"/>
    <w:rsid w:val="00DD4D16"/>
    <w:rsid w:val="00E47DA2"/>
    <w:rsid w:val="00E56129"/>
    <w:rsid w:val="00E9441D"/>
    <w:rsid w:val="00EA620E"/>
    <w:rsid w:val="00ED7F2F"/>
    <w:rsid w:val="00EF261B"/>
    <w:rsid w:val="00F108B4"/>
    <w:rsid w:val="00F76D1E"/>
    <w:rsid w:val="00F8710F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79041434073</cp:lastModifiedBy>
  <cp:revision>2</cp:revision>
  <cp:lastPrinted>2021-06-22T10:11:00Z</cp:lastPrinted>
  <dcterms:created xsi:type="dcterms:W3CDTF">2024-04-04T01:37:00Z</dcterms:created>
  <dcterms:modified xsi:type="dcterms:W3CDTF">2024-04-04T01:37:00Z</dcterms:modified>
</cp:coreProperties>
</file>