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 w:rsidP="00034E15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C2457" w:rsidRPr="009F6448" w:rsidRDefault="005C2457" w:rsidP="00517629">
      <w:pPr>
        <w:jc w:val="center"/>
        <w:rPr>
          <w:b/>
          <w:sz w:val="28"/>
          <w:szCs w:val="28"/>
        </w:rPr>
      </w:pPr>
    </w:p>
    <w:p w:rsidR="009F6448" w:rsidRDefault="009F6448" w:rsidP="005E7E86">
      <w:pPr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1597"/>
        <w:gridCol w:w="1593"/>
        <w:gridCol w:w="3191"/>
      </w:tblGrid>
      <w:tr w:rsidR="00485953" w:rsidRPr="00987A3D" w:rsidTr="00A34198">
        <w:tc>
          <w:tcPr>
            <w:tcW w:w="3189" w:type="dxa"/>
          </w:tcPr>
          <w:p w:rsidR="00485953" w:rsidRPr="00D53518" w:rsidRDefault="00C06BDD" w:rsidP="00034E15">
            <w:pPr>
              <w:jc w:val="left"/>
              <w:rPr>
                <w:sz w:val="24"/>
                <w:szCs w:val="24"/>
                <w:highlight w:val="yellow"/>
              </w:rPr>
            </w:pPr>
            <w:r w:rsidRPr="005677C9">
              <w:rPr>
                <w:sz w:val="24"/>
                <w:szCs w:val="24"/>
              </w:rPr>
              <w:t>о</w:t>
            </w:r>
            <w:r w:rsidR="00485953" w:rsidRPr="005677C9">
              <w:rPr>
                <w:sz w:val="24"/>
                <w:szCs w:val="24"/>
              </w:rPr>
              <w:t xml:space="preserve">т </w:t>
            </w:r>
            <w:r w:rsidR="00341233">
              <w:rPr>
                <w:sz w:val="24"/>
                <w:szCs w:val="24"/>
              </w:rPr>
              <w:t xml:space="preserve"> </w:t>
            </w:r>
            <w:r w:rsidR="007E7F1F" w:rsidRPr="005677C9">
              <w:rPr>
                <w:sz w:val="24"/>
                <w:szCs w:val="24"/>
              </w:rPr>
              <w:t xml:space="preserve">  </w:t>
            </w:r>
            <w:r w:rsidR="008E307A">
              <w:rPr>
                <w:sz w:val="24"/>
                <w:szCs w:val="24"/>
              </w:rPr>
              <w:t>«</w:t>
            </w:r>
            <w:r w:rsidR="00911421">
              <w:rPr>
                <w:sz w:val="24"/>
                <w:szCs w:val="24"/>
              </w:rPr>
              <w:t>25</w:t>
            </w:r>
            <w:r w:rsidR="00821819">
              <w:rPr>
                <w:sz w:val="24"/>
                <w:szCs w:val="24"/>
              </w:rPr>
              <w:t xml:space="preserve"> »</w:t>
            </w:r>
            <w:r w:rsidR="00911421">
              <w:rPr>
                <w:sz w:val="24"/>
                <w:szCs w:val="24"/>
              </w:rPr>
              <w:t xml:space="preserve">   феврал</w:t>
            </w:r>
            <w:r w:rsidR="008E307A">
              <w:rPr>
                <w:sz w:val="24"/>
                <w:szCs w:val="24"/>
              </w:rPr>
              <w:t>я   2025</w:t>
            </w:r>
            <w:r w:rsidR="00D97770" w:rsidRPr="005677C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034E15">
            <w:pPr>
              <w:jc w:val="center"/>
              <w:rPr>
                <w:sz w:val="24"/>
                <w:szCs w:val="24"/>
              </w:rPr>
            </w:pPr>
            <w:r w:rsidRPr="00B44AC1">
              <w:rPr>
                <w:sz w:val="24"/>
                <w:szCs w:val="24"/>
              </w:rPr>
              <w:t>№</w:t>
            </w:r>
            <w:r w:rsidR="00E84DA6" w:rsidRPr="00B44AC1">
              <w:rPr>
                <w:sz w:val="24"/>
                <w:szCs w:val="24"/>
              </w:rPr>
              <w:t xml:space="preserve"> </w:t>
            </w:r>
            <w:r w:rsidR="009A0CD4">
              <w:rPr>
                <w:sz w:val="24"/>
                <w:szCs w:val="24"/>
              </w:rPr>
              <w:t>104</w:t>
            </w:r>
          </w:p>
        </w:tc>
      </w:tr>
      <w:tr w:rsidR="00485953" w:rsidRPr="00987A3D" w:rsidTr="00A34198">
        <w:tc>
          <w:tcPr>
            <w:tcW w:w="3189" w:type="dxa"/>
          </w:tcPr>
          <w:p w:rsidR="00485953" w:rsidRPr="00D53518" w:rsidRDefault="00485953" w:rsidP="00FC696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gridSpan w:val="2"/>
          </w:tcPr>
          <w:p w:rsidR="00C06BDD" w:rsidRDefault="00C06BDD" w:rsidP="00FC696B">
            <w:pPr>
              <w:jc w:val="center"/>
              <w:rPr>
                <w:sz w:val="24"/>
                <w:szCs w:val="24"/>
              </w:rPr>
            </w:pPr>
          </w:p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</w:t>
            </w:r>
            <w:proofErr w:type="gramStart"/>
            <w:r w:rsidRPr="00987A3D">
              <w:rPr>
                <w:sz w:val="24"/>
                <w:szCs w:val="24"/>
              </w:rPr>
              <w:t>.К</w:t>
            </w:r>
            <w:proofErr w:type="gramEnd"/>
            <w:r w:rsidRPr="00987A3D">
              <w:rPr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  <w:tr w:rsidR="002C2448" w:rsidRPr="00F9309A" w:rsidTr="00A34198">
        <w:trPr>
          <w:gridAfter w:val="2"/>
          <w:wAfter w:w="4784" w:type="dxa"/>
          <w:trHeight w:val="639"/>
        </w:trPr>
        <w:tc>
          <w:tcPr>
            <w:tcW w:w="4786" w:type="dxa"/>
            <w:gridSpan w:val="2"/>
          </w:tcPr>
          <w:p w:rsidR="005C2457" w:rsidRPr="0051615B" w:rsidRDefault="00702CF7" w:rsidP="008E307A">
            <w:pPr>
              <w:pStyle w:val="a7"/>
              <w:rPr>
                <w:sz w:val="20"/>
                <w:szCs w:val="20"/>
              </w:rPr>
            </w:pPr>
            <w:r w:rsidRPr="005161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34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07A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 изменений  в </w:t>
            </w:r>
            <w:r w:rsidR="00034E15">
              <w:rPr>
                <w:rFonts w:ascii="Times New Roman" w:hAnsi="Times New Roman" w:cs="Times New Roman"/>
                <w:sz w:val="20"/>
                <w:szCs w:val="20"/>
              </w:rPr>
              <w:t>положени</w:t>
            </w:r>
            <w:r w:rsidR="008E30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</w:tbl>
    <w:p w:rsidR="005E7E86" w:rsidRDefault="005C2457" w:rsidP="00B41795">
      <w:pPr>
        <w:tabs>
          <w:tab w:val="left" w:pos="1035"/>
        </w:tabs>
        <w:spacing w:line="360" w:lineRule="auto"/>
        <w:jc w:val="both"/>
      </w:pPr>
      <w:r>
        <w:t xml:space="preserve"> </w:t>
      </w:r>
      <w:r w:rsidR="00034E15">
        <w:tab/>
      </w:r>
      <w:proofErr w:type="gramStart"/>
      <w:r w:rsidR="00B41795" w:rsidRPr="00034E15">
        <w:t>В</w:t>
      </w:r>
      <w:r w:rsidR="00034E15" w:rsidRPr="00034E15">
        <w:t xml:space="preserve"> соответствии со ст. 15 Федерального закона </w:t>
      </w:r>
      <w:r w:rsidR="00034E15" w:rsidRPr="00034E15">
        <w:rPr>
          <w:color w:val="000000"/>
        </w:rPr>
        <w:t>от 6 октября 2003 г. N 131-ФЗ</w:t>
      </w:r>
      <w:r w:rsidR="00034E15" w:rsidRPr="00034E15">
        <w:rPr>
          <w:color w:val="000000"/>
        </w:rPr>
        <w:br/>
        <w:t>"Об общих принципах организации местного самоуправления в Российской Федерации"</w:t>
      </w:r>
      <w:r w:rsidR="009A2B91">
        <w:rPr>
          <w:color w:val="000000"/>
        </w:rPr>
        <w:t xml:space="preserve">, </w:t>
      </w:r>
      <w:r w:rsidR="00034E15">
        <w:rPr>
          <w:color w:val="000000"/>
        </w:rPr>
        <w:t xml:space="preserve"> ст. 7.1 Закона Иркутской области от 05 марта 2010 года № 4-ОЗ «Об отдельных вопросах здравоохранения в Иркутской области»</w:t>
      </w:r>
      <w:r w:rsidR="008E307A">
        <w:rPr>
          <w:color w:val="000000"/>
        </w:rPr>
        <w:t xml:space="preserve">, </w:t>
      </w:r>
      <w:r w:rsidR="00034E15">
        <w:rPr>
          <w:color w:val="000000"/>
        </w:rPr>
        <w:t xml:space="preserve"> в целях</w:t>
      </w:r>
      <w:r w:rsidR="008E307A">
        <w:rPr>
          <w:color w:val="000000"/>
        </w:rPr>
        <w:t xml:space="preserve"> более эффективной </w:t>
      </w:r>
      <w:r w:rsidR="00034E15">
        <w:rPr>
          <w:color w:val="000000"/>
        </w:rPr>
        <w:t xml:space="preserve"> реализации муниципальной программы </w:t>
      </w:r>
      <w:r w:rsidR="00034E15" w:rsidRPr="00034E15">
        <w:t>«Создание условий для оказания услуг медицинского характера населению  Киренского муниципа</w:t>
      </w:r>
      <w:r w:rsidR="008E307A">
        <w:t>льного района на</w:t>
      </w:r>
      <w:proofErr w:type="gramEnd"/>
      <w:r w:rsidR="008E307A">
        <w:t xml:space="preserve"> 2018-2027</w:t>
      </w:r>
      <w:r w:rsidR="00034E15" w:rsidRPr="00034E15">
        <w:t xml:space="preserve"> годы»</w:t>
      </w:r>
      <w:r w:rsidR="00034E15">
        <w:t>, утвержденной постановлением администрации Киренского м</w:t>
      </w:r>
      <w:r w:rsidR="008E307A">
        <w:t>униципального района  №535 от 21.11.2017г.</w:t>
      </w:r>
      <w:r w:rsidR="009A2B91">
        <w:t>,</w:t>
      </w:r>
      <w:r w:rsidR="001B514A" w:rsidRPr="00592DEB">
        <w:t xml:space="preserve"> </w:t>
      </w:r>
      <w:r w:rsidR="00821819">
        <w:t xml:space="preserve">на основании  </w:t>
      </w:r>
      <w:r w:rsidR="008E307A">
        <w:t>п.14 «Положения о выплате подъемных специалистам медицинского профиля Киренского муниципального района»,</w:t>
      </w:r>
      <w:r w:rsidR="00821819">
        <w:t xml:space="preserve"> </w:t>
      </w:r>
      <w:r w:rsidR="005468CF" w:rsidRPr="00592DEB">
        <w:t xml:space="preserve">руководствуясь </w:t>
      </w:r>
      <w:r w:rsidR="00002DF1">
        <w:t>статьями</w:t>
      </w:r>
      <w:r w:rsidR="005468CF" w:rsidRPr="00592DEB">
        <w:t xml:space="preserve"> 39,55 Устава Муниципальн</w:t>
      </w:r>
      <w:r w:rsidR="008E307A">
        <w:t>ого образования Киренский район</w:t>
      </w:r>
      <w:r w:rsidR="00A1608F">
        <w:t>, администрация Киренского муниципального района</w:t>
      </w:r>
      <w:r w:rsidR="005468CF" w:rsidRPr="00592DEB">
        <w:t xml:space="preserve"> </w:t>
      </w:r>
    </w:p>
    <w:p w:rsidR="00F9309A" w:rsidRDefault="002A6406" w:rsidP="005E7E86">
      <w:pPr>
        <w:jc w:val="center"/>
        <w:rPr>
          <w:b/>
        </w:rPr>
      </w:pPr>
      <w:proofErr w:type="gramStart"/>
      <w:r w:rsidRPr="00B34FAC">
        <w:rPr>
          <w:b/>
        </w:rPr>
        <w:t>П</w:t>
      </w:r>
      <w:proofErr w:type="gramEnd"/>
      <w:r w:rsidRPr="00B34FAC">
        <w:rPr>
          <w:b/>
        </w:rPr>
        <w:t xml:space="preserve"> О С Т А Н О В Л Я Е Т</w:t>
      </w:r>
      <w:r w:rsidR="00F9309A" w:rsidRPr="00B34FAC">
        <w:rPr>
          <w:b/>
        </w:rPr>
        <w:t>:</w:t>
      </w:r>
    </w:p>
    <w:p w:rsidR="005E7E86" w:rsidRPr="005E7E86" w:rsidRDefault="005E7E86" w:rsidP="005E7E86">
      <w:pPr>
        <w:jc w:val="center"/>
        <w:rPr>
          <w:b/>
        </w:rPr>
      </w:pPr>
    </w:p>
    <w:p w:rsidR="008E307A" w:rsidRPr="008E307A" w:rsidRDefault="00BF2C43" w:rsidP="00821819">
      <w:pPr>
        <w:shd w:val="clear" w:color="auto" w:fill="FFFFFF"/>
        <w:spacing w:after="190" w:line="360" w:lineRule="auto"/>
        <w:ind w:firstLine="708"/>
        <w:jc w:val="both"/>
        <w:textAlignment w:val="baseline"/>
        <w:outlineLvl w:val="0"/>
      </w:pPr>
      <w:r w:rsidRPr="002031F5">
        <w:t>1.</w:t>
      </w:r>
      <w:r w:rsidR="00217BB0" w:rsidRPr="002031F5">
        <w:t xml:space="preserve"> </w:t>
      </w:r>
      <w:r w:rsidR="008E307A">
        <w:t>Внести следующие изменения в п.14 Положения</w:t>
      </w:r>
      <w:r w:rsidR="009A2B91">
        <w:t xml:space="preserve"> о выплате подъемных специалистам медицинского профиля Киренского муниципального района</w:t>
      </w:r>
      <w:r w:rsidR="008E307A">
        <w:t>, изложив его в следующей редакции: «Е</w:t>
      </w:r>
      <w:r w:rsidR="008E307A" w:rsidRPr="008E307A">
        <w:t xml:space="preserve">диновременная  денежная выплата выплачивается специалисту медицинского профиля в рамках муниципальной программы </w:t>
      </w:r>
      <w:r w:rsidR="008E307A" w:rsidRPr="008E307A">
        <w:rPr>
          <w:b/>
          <w:bCs/>
          <w:color w:val="000000"/>
        </w:rPr>
        <w:t xml:space="preserve"> </w:t>
      </w:r>
      <w:r w:rsidR="008E307A" w:rsidRPr="008E307A">
        <w:t xml:space="preserve"> «Создание условий для оказания услуг медицинского характера населению  Киренского му</w:t>
      </w:r>
      <w:r w:rsidR="008E307A">
        <w:t>ниципального района на 2018-2027</w:t>
      </w:r>
      <w:r w:rsidR="008E307A" w:rsidRPr="008E307A">
        <w:t xml:space="preserve"> годы», в размере:</w:t>
      </w:r>
    </w:p>
    <w:p w:rsidR="008E307A" w:rsidRPr="008E307A" w:rsidRDefault="008E307A" w:rsidP="008E307A">
      <w:pPr>
        <w:shd w:val="clear" w:color="auto" w:fill="FFFFFF"/>
        <w:spacing w:after="190"/>
        <w:jc w:val="both"/>
        <w:textAlignment w:val="baseline"/>
        <w:outlineLvl w:val="0"/>
      </w:pPr>
      <w:r w:rsidRPr="008E307A">
        <w:tab/>
        <w:t>- 200,0 тысяч рублей специалистам медицинского профиля - врачам;</w:t>
      </w:r>
    </w:p>
    <w:p w:rsidR="009A2B91" w:rsidRDefault="008E307A" w:rsidP="008E307A">
      <w:pPr>
        <w:shd w:val="clear" w:color="auto" w:fill="FFFFFF"/>
        <w:spacing w:after="190"/>
        <w:jc w:val="both"/>
        <w:textAlignment w:val="baseline"/>
        <w:outlineLvl w:val="0"/>
      </w:pPr>
      <w:r>
        <w:tab/>
        <w:t>-</w:t>
      </w:r>
      <w:r w:rsidRPr="008E307A">
        <w:t xml:space="preserve">100,0 тысяч рублей  специалистам медицинского профиля - среднему медицинскому </w:t>
      </w:r>
      <w:proofErr w:type="spellStart"/>
      <w:proofErr w:type="gramStart"/>
      <w:r w:rsidRPr="008E307A">
        <w:t>персоналу</w:t>
      </w:r>
      <w:r w:rsidR="00911421">
        <w:t>-фельдшерам</w:t>
      </w:r>
      <w:proofErr w:type="spellEnd"/>
      <w:proofErr w:type="gramEnd"/>
      <w:r w:rsidRPr="008E307A">
        <w:t>.</w:t>
      </w:r>
    </w:p>
    <w:p w:rsidR="00FB4C46" w:rsidRDefault="00911421" w:rsidP="00911421">
      <w:pPr>
        <w:shd w:val="clear" w:color="auto" w:fill="FFFFFF"/>
        <w:spacing w:after="190"/>
        <w:jc w:val="both"/>
        <w:textAlignment w:val="baseline"/>
        <w:outlineLvl w:val="0"/>
      </w:pPr>
      <w:r>
        <w:t xml:space="preserve">       </w:t>
      </w:r>
    </w:p>
    <w:p w:rsidR="00FB4C46" w:rsidRDefault="00FB4C46" w:rsidP="00911421">
      <w:pPr>
        <w:shd w:val="clear" w:color="auto" w:fill="FFFFFF"/>
        <w:spacing w:after="190"/>
        <w:jc w:val="both"/>
        <w:textAlignment w:val="baseline"/>
        <w:outlineLvl w:val="0"/>
      </w:pPr>
    </w:p>
    <w:p w:rsidR="00911421" w:rsidRDefault="00FB4C46" w:rsidP="008E307A">
      <w:pPr>
        <w:shd w:val="clear" w:color="auto" w:fill="FFFFFF"/>
        <w:spacing w:after="190"/>
        <w:jc w:val="both"/>
        <w:textAlignment w:val="baseline"/>
        <w:outlineLvl w:val="0"/>
      </w:pPr>
      <w:r>
        <w:t xml:space="preserve">        </w:t>
      </w:r>
      <w:r w:rsidR="00911421">
        <w:t xml:space="preserve">   -5</w:t>
      </w:r>
      <w:r w:rsidR="00911421" w:rsidRPr="008E307A">
        <w:t xml:space="preserve">0,0 тысяч рублей  специалистам медицинского профиля - среднему медицинскому </w:t>
      </w:r>
      <w:proofErr w:type="spellStart"/>
      <w:proofErr w:type="gramStart"/>
      <w:r w:rsidR="00911421" w:rsidRPr="008E307A">
        <w:t>персоналу</w:t>
      </w:r>
      <w:r w:rsidR="00911421">
        <w:t>-медицинским</w:t>
      </w:r>
      <w:proofErr w:type="spellEnd"/>
      <w:proofErr w:type="gramEnd"/>
      <w:r w:rsidR="00911421">
        <w:t xml:space="preserve"> сестрам</w:t>
      </w:r>
      <w:r w:rsidR="00911421" w:rsidRPr="008E307A">
        <w:t>.</w:t>
      </w:r>
    </w:p>
    <w:p w:rsidR="00821819" w:rsidRDefault="008E307A" w:rsidP="00797375">
      <w:pPr>
        <w:tabs>
          <w:tab w:val="left" w:pos="709"/>
          <w:tab w:val="left" w:pos="1035"/>
        </w:tabs>
        <w:spacing w:line="360" w:lineRule="auto"/>
        <w:jc w:val="both"/>
      </w:pPr>
      <w:r>
        <w:tab/>
        <w:t>2</w:t>
      </w:r>
      <w:r w:rsidR="009A2B91">
        <w:t xml:space="preserve">. </w:t>
      </w:r>
      <w:r w:rsidR="009A2B91" w:rsidRPr="00D330B1">
        <w:t>Настоящее постановление подлежит р</w:t>
      </w:r>
      <w:r w:rsidR="009A2B91" w:rsidRPr="00D330B1">
        <w:rPr>
          <w:rFonts w:eastAsia="MS Mincho"/>
        </w:rPr>
        <w:t xml:space="preserve">азмещению на официальном сайте администрации </w:t>
      </w:r>
      <w:r w:rsidR="009A2B91" w:rsidRPr="00D330B1">
        <w:t>Киренского муниципального района</w:t>
      </w:r>
      <w:r w:rsidR="00821819">
        <w:t>.</w:t>
      </w:r>
      <w:r w:rsidR="009A2B91" w:rsidRPr="00D330B1">
        <w:t xml:space="preserve"> </w:t>
      </w:r>
    </w:p>
    <w:p w:rsidR="00821819" w:rsidRDefault="008E307A" w:rsidP="00821819">
      <w:pPr>
        <w:tabs>
          <w:tab w:val="left" w:pos="709"/>
          <w:tab w:val="left" w:pos="1035"/>
        </w:tabs>
        <w:spacing w:line="360" w:lineRule="auto"/>
        <w:jc w:val="both"/>
      </w:pPr>
      <w:r>
        <w:tab/>
        <w:t>3</w:t>
      </w:r>
      <w:r w:rsidR="009A2B91">
        <w:t>.</w:t>
      </w:r>
      <w:r w:rsidR="009A2B91" w:rsidRPr="009A2B91">
        <w:t xml:space="preserve"> </w:t>
      </w:r>
      <w:r w:rsidR="009A2B91" w:rsidRPr="00D330B1">
        <w:t xml:space="preserve">Постановление вступает в силу со дня </w:t>
      </w:r>
      <w:r w:rsidR="009A2B91">
        <w:t>подписания</w:t>
      </w:r>
      <w:r w:rsidR="009A2B91" w:rsidRPr="00D330B1">
        <w:t>.</w:t>
      </w:r>
    </w:p>
    <w:p w:rsidR="00F72DAF" w:rsidRDefault="008E307A" w:rsidP="005E7E86">
      <w:pPr>
        <w:tabs>
          <w:tab w:val="left" w:pos="709"/>
        </w:tabs>
        <w:spacing w:line="360" w:lineRule="auto"/>
        <w:jc w:val="both"/>
      </w:pPr>
      <w:r>
        <w:t xml:space="preserve">         </w:t>
      </w:r>
      <w:r w:rsidR="00DD65F8">
        <w:t xml:space="preserve"> </w:t>
      </w:r>
      <w:r>
        <w:t xml:space="preserve"> 4</w:t>
      </w:r>
      <w:r w:rsidR="009A2B91">
        <w:t>.</w:t>
      </w:r>
      <w:r w:rsidR="009A2B91" w:rsidRPr="009A2B91">
        <w:t xml:space="preserve"> </w:t>
      </w:r>
      <w:proofErr w:type="gramStart"/>
      <w:r w:rsidR="009A2B91" w:rsidRPr="00D330B1">
        <w:t>Контроль за</w:t>
      </w:r>
      <w:proofErr w:type="gramEnd"/>
      <w:r w:rsidR="009A2B91" w:rsidRPr="00D330B1">
        <w:t xml:space="preserve"> выполнением настоящего постановления </w:t>
      </w:r>
      <w:r>
        <w:t>оставляю за собой.</w:t>
      </w:r>
    </w:p>
    <w:p w:rsidR="008E307A" w:rsidRDefault="008E307A" w:rsidP="005E7E86">
      <w:pPr>
        <w:tabs>
          <w:tab w:val="left" w:pos="709"/>
        </w:tabs>
        <w:spacing w:line="360" w:lineRule="auto"/>
        <w:jc w:val="both"/>
      </w:pPr>
    </w:p>
    <w:p w:rsidR="008E307A" w:rsidRDefault="008E307A" w:rsidP="005E7E86">
      <w:pPr>
        <w:tabs>
          <w:tab w:val="left" w:pos="709"/>
        </w:tabs>
        <w:spacing w:line="360" w:lineRule="auto"/>
        <w:jc w:val="both"/>
      </w:pPr>
    </w:p>
    <w:p w:rsidR="008E307A" w:rsidRPr="005E7E86" w:rsidRDefault="008E307A" w:rsidP="005E7E86">
      <w:pPr>
        <w:tabs>
          <w:tab w:val="left" w:pos="709"/>
        </w:tabs>
        <w:spacing w:line="360" w:lineRule="auto"/>
        <w:jc w:val="both"/>
      </w:pPr>
    </w:p>
    <w:p w:rsidR="00A756E9" w:rsidRDefault="008E307A" w:rsidP="004F3721">
      <w:pPr>
        <w:rPr>
          <w:sz w:val="20"/>
          <w:szCs w:val="20"/>
        </w:rPr>
      </w:pPr>
      <w:r>
        <w:rPr>
          <w:b/>
        </w:rPr>
        <w:t>И.о.</w:t>
      </w:r>
      <w:r w:rsidR="00E47DBD">
        <w:rPr>
          <w:b/>
        </w:rPr>
        <w:t xml:space="preserve"> </w:t>
      </w:r>
      <w:r>
        <w:rPr>
          <w:b/>
        </w:rPr>
        <w:t>Главы</w:t>
      </w:r>
      <w:r w:rsidR="004F3721">
        <w:rPr>
          <w:b/>
        </w:rPr>
        <w:t xml:space="preserve"> администрации</w:t>
      </w:r>
      <w:r w:rsidR="00A34198">
        <w:rPr>
          <w:b/>
        </w:rPr>
        <w:tab/>
      </w:r>
      <w:r w:rsidR="00A34198">
        <w:rPr>
          <w:b/>
        </w:rPr>
        <w:tab/>
      </w:r>
      <w:r w:rsidR="00A34198">
        <w:rPr>
          <w:b/>
        </w:rPr>
        <w:tab/>
      </w:r>
      <w:r>
        <w:rPr>
          <w:b/>
        </w:rPr>
        <w:t xml:space="preserve">                       </w:t>
      </w:r>
      <w:r w:rsidR="00FB4C46">
        <w:rPr>
          <w:b/>
        </w:rPr>
        <w:t xml:space="preserve">          </w:t>
      </w:r>
      <w:r>
        <w:rPr>
          <w:b/>
        </w:rPr>
        <w:t xml:space="preserve">  А.В.Воробьев</w:t>
      </w:r>
    </w:p>
    <w:p w:rsidR="00A756E9" w:rsidRDefault="00A756E9" w:rsidP="00702CF7">
      <w:pPr>
        <w:jc w:val="both"/>
        <w:rPr>
          <w:sz w:val="20"/>
          <w:szCs w:val="20"/>
        </w:rPr>
      </w:pPr>
    </w:p>
    <w:p w:rsidR="00A756E9" w:rsidRDefault="00A756E9" w:rsidP="00702CF7">
      <w:pPr>
        <w:jc w:val="both"/>
        <w:rPr>
          <w:sz w:val="20"/>
          <w:szCs w:val="20"/>
        </w:rPr>
      </w:pPr>
    </w:p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5E7E86" w:rsidRDefault="005E7E86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821819" w:rsidRDefault="00821819" w:rsidP="005E7E86">
      <w:pPr>
        <w:rPr>
          <w:b/>
        </w:rPr>
      </w:pPr>
    </w:p>
    <w:p w:rsidR="005E7E86" w:rsidRDefault="005E7E86" w:rsidP="005E7E86">
      <w:pPr>
        <w:rPr>
          <w:b/>
        </w:rPr>
      </w:pPr>
      <w:r>
        <w:rPr>
          <w:b/>
        </w:rPr>
        <w:t xml:space="preserve">Лист согласования к постановлению № </w:t>
      </w:r>
      <w:r w:rsidR="00FB4C46">
        <w:rPr>
          <w:b/>
        </w:rPr>
        <w:t>104</w:t>
      </w:r>
      <w:r>
        <w:rPr>
          <w:b/>
        </w:rPr>
        <w:t xml:space="preserve">       от </w:t>
      </w:r>
      <w:r w:rsidR="00821819">
        <w:rPr>
          <w:b/>
        </w:rPr>
        <w:t xml:space="preserve"> </w:t>
      </w:r>
      <w:r w:rsidR="00911421">
        <w:rPr>
          <w:b/>
        </w:rPr>
        <w:t xml:space="preserve">25  февраля </w:t>
      </w:r>
      <w:r w:rsidR="00821819">
        <w:rPr>
          <w:b/>
        </w:rPr>
        <w:t xml:space="preserve">  </w:t>
      </w:r>
      <w:r w:rsidR="008E307A">
        <w:rPr>
          <w:b/>
        </w:rPr>
        <w:t xml:space="preserve"> 2025</w:t>
      </w:r>
      <w:r>
        <w:rPr>
          <w:b/>
        </w:rPr>
        <w:t>г.</w:t>
      </w:r>
    </w:p>
    <w:p w:rsidR="005E7E86" w:rsidRDefault="005E7E86" w:rsidP="005E7E86"/>
    <w:p w:rsidR="005E7E86" w:rsidRDefault="005E7E86" w:rsidP="005E7E86"/>
    <w:p w:rsidR="005E7E86" w:rsidRDefault="005E7E86" w:rsidP="005E7E86">
      <w:r w:rsidRPr="00524020">
        <w:t>СОГЛАСОВАНО:</w:t>
      </w:r>
    </w:p>
    <w:p w:rsidR="005E7E86" w:rsidRDefault="005E7E86" w:rsidP="005E7E86"/>
    <w:p w:rsidR="005E7E86" w:rsidRDefault="005E7E86" w:rsidP="005E7E86"/>
    <w:p w:rsidR="005E7E86" w:rsidRDefault="005E7E86" w:rsidP="005E7E86"/>
    <w:p w:rsidR="005E7E86" w:rsidRPr="004301F4" w:rsidRDefault="005E7E86" w:rsidP="005E7E86">
      <w:r>
        <w:t xml:space="preserve"> </w:t>
      </w:r>
      <w:r w:rsidRPr="004301F4">
        <w:t>Начальник финансового управле</w:t>
      </w:r>
      <w:r>
        <w:t xml:space="preserve">ния                                                                 </w:t>
      </w:r>
      <w:proofErr w:type="spellStart"/>
      <w:r>
        <w:t>Е.А.Шалда</w:t>
      </w:r>
      <w:proofErr w:type="spellEnd"/>
    </w:p>
    <w:p w:rsidR="005E7E86" w:rsidRDefault="005E7E86" w:rsidP="005E7E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7E86" w:rsidRDefault="005E7E86" w:rsidP="005E7E86">
      <w:pPr>
        <w:rPr>
          <w:b/>
        </w:rPr>
      </w:pPr>
      <w:r>
        <w:t xml:space="preserve">Начальник отдела по экономике                                                                         М.Р. Синькова </w:t>
      </w:r>
    </w:p>
    <w:p w:rsidR="005E7E86" w:rsidRPr="00524020" w:rsidRDefault="005E7E86" w:rsidP="005E7E86"/>
    <w:p w:rsidR="005E7E86" w:rsidRPr="00565DAF" w:rsidRDefault="005E7E86" w:rsidP="005E7E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7A">
        <w:rPr>
          <w:rFonts w:ascii="Times New Roman" w:hAnsi="Times New Roman" w:cs="Times New Roman"/>
          <w:sz w:val="24"/>
          <w:szCs w:val="24"/>
        </w:rPr>
        <w:t>Начальник  п</w:t>
      </w:r>
      <w:r w:rsidRPr="00565DAF">
        <w:rPr>
          <w:rFonts w:ascii="Times New Roman" w:hAnsi="Times New Roman" w:cs="Times New Roman"/>
          <w:sz w:val="24"/>
          <w:szCs w:val="24"/>
        </w:rPr>
        <w:t>равов</w:t>
      </w:r>
      <w:r w:rsidR="008E307A">
        <w:rPr>
          <w:rFonts w:ascii="Times New Roman" w:hAnsi="Times New Roman" w:cs="Times New Roman"/>
          <w:sz w:val="24"/>
          <w:szCs w:val="24"/>
        </w:rPr>
        <w:t>ого   отдела                                                                          Е.В.Зырянов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5E7E86" w:rsidRDefault="005E7E86" w:rsidP="005E7E86"/>
    <w:p w:rsidR="005E7E86" w:rsidRPr="005A683D" w:rsidRDefault="005E7E86" w:rsidP="005E7E86">
      <w:r>
        <w:t>Главный бухгалтер администрации                                                                  М.В.Пономарева</w:t>
      </w:r>
    </w:p>
    <w:p w:rsidR="005E7E86" w:rsidRPr="005A683D" w:rsidRDefault="005E7E86" w:rsidP="005E7E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E7E86" w:rsidRDefault="005E7E86" w:rsidP="005E7E86">
      <w:pPr>
        <w:pStyle w:val="a7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65DA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E7E86" w:rsidRDefault="005E7E86" w:rsidP="005E7E86">
      <w:pPr>
        <w:rPr>
          <w:b/>
        </w:rPr>
      </w:pPr>
    </w:p>
    <w:p w:rsidR="005E7E86" w:rsidRDefault="005E7E86" w:rsidP="005E7E86">
      <w:pPr>
        <w:rPr>
          <w:b/>
        </w:rPr>
      </w:pPr>
    </w:p>
    <w:p w:rsidR="005E7E86" w:rsidRDefault="005E7E86" w:rsidP="005E7E86">
      <w:pPr>
        <w:rPr>
          <w:b/>
        </w:rPr>
      </w:pPr>
    </w:p>
    <w:p w:rsidR="005E7E86" w:rsidRDefault="005E7E86" w:rsidP="005E7E86">
      <w:pPr>
        <w:rPr>
          <w:b/>
        </w:rPr>
      </w:pPr>
    </w:p>
    <w:p w:rsidR="005E7E86" w:rsidRDefault="005E7E86" w:rsidP="005E7E86">
      <w:pPr>
        <w:rPr>
          <w:sz w:val="20"/>
          <w:szCs w:val="20"/>
        </w:rPr>
      </w:pPr>
    </w:p>
    <w:p w:rsidR="005E7E86" w:rsidRDefault="005E7E86" w:rsidP="005E7E86">
      <w:pPr>
        <w:rPr>
          <w:sz w:val="20"/>
          <w:szCs w:val="20"/>
        </w:rPr>
      </w:pPr>
    </w:p>
    <w:p w:rsidR="005E7E86" w:rsidRDefault="005E7E86" w:rsidP="005E7E86">
      <w:pPr>
        <w:rPr>
          <w:sz w:val="20"/>
          <w:szCs w:val="20"/>
        </w:rPr>
      </w:pPr>
    </w:p>
    <w:p w:rsidR="005E7E86" w:rsidRDefault="005E7E86" w:rsidP="005E7E86">
      <w:pPr>
        <w:rPr>
          <w:sz w:val="20"/>
          <w:szCs w:val="20"/>
        </w:rPr>
      </w:pPr>
      <w:r w:rsidRPr="006B6E19">
        <w:rPr>
          <w:sz w:val="20"/>
          <w:szCs w:val="20"/>
        </w:rPr>
        <w:t xml:space="preserve">Подготовила: </w:t>
      </w:r>
    </w:p>
    <w:p w:rsidR="005E7E86" w:rsidRDefault="005E7E86" w:rsidP="005E7E8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Слёзкина</w:t>
      </w:r>
      <w:proofErr w:type="spellEnd"/>
      <w:r>
        <w:rPr>
          <w:sz w:val="20"/>
          <w:szCs w:val="20"/>
        </w:rPr>
        <w:t xml:space="preserve"> О.С.</w:t>
      </w:r>
      <w:r w:rsidRPr="006B6E19">
        <w:rPr>
          <w:sz w:val="20"/>
          <w:szCs w:val="20"/>
        </w:rPr>
        <w:t xml:space="preserve">– </w:t>
      </w:r>
      <w:r>
        <w:rPr>
          <w:sz w:val="20"/>
          <w:szCs w:val="20"/>
        </w:rPr>
        <w:t>начальник отдела  по культуре, делам молодежи и спорта</w:t>
      </w:r>
    </w:p>
    <w:p w:rsidR="005E7E86" w:rsidRDefault="005E7E86" w:rsidP="005E7E86"/>
    <w:p w:rsidR="005E7E86" w:rsidRDefault="005E7E86" w:rsidP="005E7E86"/>
    <w:p w:rsidR="005E7E86" w:rsidRDefault="005E7E86" w:rsidP="005E7E86"/>
    <w:p w:rsidR="005E7E86" w:rsidRDefault="005E7E86" w:rsidP="005E7E86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sectPr w:rsidR="00702CF7" w:rsidSect="009A2B91">
      <w:pgSz w:w="11906" w:h="16838"/>
      <w:pgMar w:top="284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09B"/>
    <w:multiLevelType w:val="hybridMultilevel"/>
    <w:tmpl w:val="96DC1A40"/>
    <w:lvl w:ilvl="0" w:tplc="91A862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02DF1"/>
    <w:rsid w:val="00017C0B"/>
    <w:rsid w:val="0002187F"/>
    <w:rsid w:val="00032306"/>
    <w:rsid w:val="00034574"/>
    <w:rsid w:val="00034E15"/>
    <w:rsid w:val="00035001"/>
    <w:rsid w:val="0004023D"/>
    <w:rsid w:val="00052B37"/>
    <w:rsid w:val="00053A8F"/>
    <w:rsid w:val="00055FF5"/>
    <w:rsid w:val="0006245B"/>
    <w:rsid w:val="000653E1"/>
    <w:rsid w:val="00065B0D"/>
    <w:rsid w:val="000743A9"/>
    <w:rsid w:val="000910F1"/>
    <w:rsid w:val="00093F3D"/>
    <w:rsid w:val="00095459"/>
    <w:rsid w:val="000A1FD2"/>
    <w:rsid w:val="000A59CA"/>
    <w:rsid w:val="000A610D"/>
    <w:rsid w:val="000A6DB0"/>
    <w:rsid w:val="000B1492"/>
    <w:rsid w:val="000B5254"/>
    <w:rsid w:val="000C7871"/>
    <w:rsid w:val="000E47C8"/>
    <w:rsid w:val="000E514C"/>
    <w:rsid w:val="000F0BF4"/>
    <w:rsid w:val="001032EF"/>
    <w:rsid w:val="00114348"/>
    <w:rsid w:val="001159CE"/>
    <w:rsid w:val="00120B28"/>
    <w:rsid w:val="00121385"/>
    <w:rsid w:val="00122CEE"/>
    <w:rsid w:val="00132898"/>
    <w:rsid w:val="001337A8"/>
    <w:rsid w:val="00133F83"/>
    <w:rsid w:val="00135B0E"/>
    <w:rsid w:val="0014083A"/>
    <w:rsid w:val="00142E3B"/>
    <w:rsid w:val="00142E66"/>
    <w:rsid w:val="00143B2A"/>
    <w:rsid w:val="00150604"/>
    <w:rsid w:val="00151B9A"/>
    <w:rsid w:val="00151C44"/>
    <w:rsid w:val="00152416"/>
    <w:rsid w:val="00162555"/>
    <w:rsid w:val="00163347"/>
    <w:rsid w:val="00173387"/>
    <w:rsid w:val="00176209"/>
    <w:rsid w:val="00182DF6"/>
    <w:rsid w:val="00184875"/>
    <w:rsid w:val="00192FC8"/>
    <w:rsid w:val="001A2B0F"/>
    <w:rsid w:val="001A3113"/>
    <w:rsid w:val="001B005A"/>
    <w:rsid w:val="001B0B9B"/>
    <w:rsid w:val="001B514A"/>
    <w:rsid w:val="001C407F"/>
    <w:rsid w:val="001C5EE3"/>
    <w:rsid w:val="001D3D10"/>
    <w:rsid w:val="001E04CC"/>
    <w:rsid w:val="001E59F2"/>
    <w:rsid w:val="001F2272"/>
    <w:rsid w:val="001F35E3"/>
    <w:rsid w:val="001F3995"/>
    <w:rsid w:val="001F585A"/>
    <w:rsid w:val="001F7204"/>
    <w:rsid w:val="002031F5"/>
    <w:rsid w:val="002072A2"/>
    <w:rsid w:val="00212212"/>
    <w:rsid w:val="00217BB0"/>
    <w:rsid w:val="00221DBC"/>
    <w:rsid w:val="002269DA"/>
    <w:rsid w:val="00227CCF"/>
    <w:rsid w:val="002355B0"/>
    <w:rsid w:val="00237E76"/>
    <w:rsid w:val="002402E3"/>
    <w:rsid w:val="00241CA6"/>
    <w:rsid w:val="00244E08"/>
    <w:rsid w:val="00246B36"/>
    <w:rsid w:val="002541FE"/>
    <w:rsid w:val="002564C0"/>
    <w:rsid w:val="002749D7"/>
    <w:rsid w:val="00285E6D"/>
    <w:rsid w:val="0029571E"/>
    <w:rsid w:val="0029780E"/>
    <w:rsid w:val="002A318B"/>
    <w:rsid w:val="002A6406"/>
    <w:rsid w:val="002B4899"/>
    <w:rsid w:val="002C15CA"/>
    <w:rsid w:val="002C2448"/>
    <w:rsid w:val="002D42B0"/>
    <w:rsid w:val="002D69A0"/>
    <w:rsid w:val="002D78BE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1233"/>
    <w:rsid w:val="00342D22"/>
    <w:rsid w:val="00347FB2"/>
    <w:rsid w:val="00351596"/>
    <w:rsid w:val="00353C53"/>
    <w:rsid w:val="00357D77"/>
    <w:rsid w:val="003657FE"/>
    <w:rsid w:val="00367F6F"/>
    <w:rsid w:val="00374A33"/>
    <w:rsid w:val="00382B30"/>
    <w:rsid w:val="0038797A"/>
    <w:rsid w:val="00390862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3E0D91"/>
    <w:rsid w:val="00404D94"/>
    <w:rsid w:val="00406B04"/>
    <w:rsid w:val="00412590"/>
    <w:rsid w:val="00415622"/>
    <w:rsid w:val="00416B7A"/>
    <w:rsid w:val="00424D0F"/>
    <w:rsid w:val="00425321"/>
    <w:rsid w:val="0043013B"/>
    <w:rsid w:val="00431E8C"/>
    <w:rsid w:val="004445E4"/>
    <w:rsid w:val="00445531"/>
    <w:rsid w:val="00450676"/>
    <w:rsid w:val="00460ADA"/>
    <w:rsid w:val="004631F4"/>
    <w:rsid w:val="00471C7B"/>
    <w:rsid w:val="00476343"/>
    <w:rsid w:val="004818AF"/>
    <w:rsid w:val="00485953"/>
    <w:rsid w:val="004902B8"/>
    <w:rsid w:val="00490A68"/>
    <w:rsid w:val="004A042F"/>
    <w:rsid w:val="004B10C3"/>
    <w:rsid w:val="004C3AA1"/>
    <w:rsid w:val="004C4659"/>
    <w:rsid w:val="004C730F"/>
    <w:rsid w:val="004D49DD"/>
    <w:rsid w:val="004F0056"/>
    <w:rsid w:val="004F007A"/>
    <w:rsid w:val="004F3721"/>
    <w:rsid w:val="0050648F"/>
    <w:rsid w:val="00514631"/>
    <w:rsid w:val="0051615B"/>
    <w:rsid w:val="00517629"/>
    <w:rsid w:val="00520E01"/>
    <w:rsid w:val="005259AA"/>
    <w:rsid w:val="00530158"/>
    <w:rsid w:val="00531D06"/>
    <w:rsid w:val="0054358A"/>
    <w:rsid w:val="005468CF"/>
    <w:rsid w:val="00555A41"/>
    <w:rsid w:val="005677C9"/>
    <w:rsid w:val="00584B9E"/>
    <w:rsid w:val="00592DEB"/>
    <w:rsid w:val="00596B78"/>
    <w:rsid w:val="00596C41"/>
    <w:rsid w:val="005A1601"/>
    <w:rsid w:val="005C0632"/>
    <w:rsid w:val="005C2280"/>
    <w:rsid w:val="005C2457"/>
    <w:rsid w:val="005C5B6A"/>
    <w:rsid w:val="005D12FD"/>
    <w:rsid w:val="005E6C62"/>
    <w:rsid w:val="005E7E86"/>
    <w:rsid w:val="005F2718"/>
    <w:rsid w:val="006070F1"/>
    <w:rsid w:val="006101FF"/>
    <w:rsid w:val="00615678"/>
    <w:rsid w:val="00624446"/>
    <w:rsid w:val="006269DB"/>
    <w:rsid w:val="0064263E"/>
    <w:rsid w:val="00643583"/>
    <w:rsid w:val="0065026E"/>
    <w:rsid w:val="00652151"/>
    <w:rsid w:val="00653B35"/>
    <w:rsid w:val="00663484"/>
    <w:rsid w:val="006645DA"/>
    <w:rsid w:val="00666BB2"/>
    <w:rsid w:val="006700AC"/>
    <w:rsid w:val="00680B61"/>
    <w:rsid w:val="006855B5"/>
    <w:rsid w:val="0069036A"/>
    <w:rsid w:val="00692817"/>
    <w:rsid w:val="006A180A"/>
    <w:rsid w:val="006A240A"/>
    <w:rsid w:val="006A7EF6"/>
    <w:rsid w:val="006B02D5"/>
    <w:rsid w:val="006B3C89"/>
    <w:rsid w:val="006B7021"/>
    <w:rsid w:val="006C119D"/>
    <w:rsid w:val="006C1510"/>
    <w:rsid w:val="006D2C53"/>
    <w:rsid w:val="006E0AA6"/>
    <w:rsid w:val="006E0AC5"/>
    <w:rsid w:val="006E643D"/>
    <w:rsid w:val="006F0B3C"/>
    <w:rsid w:val="006F2CE6"/>
    <w:rsid w:val="0070029A"/>
    <w:rsid w:val="00702CF7"/>
    <w:rsid w:val="00703B4E"/>
    <w:rsid w:val="007147D9"/>
    <w:rsid w:val="0072289B"/>
    <w:rsid w:val="00730662"/>
    <w:rsid w:val="00737ABC"/>
    <w:rsid w:val="00737BAB"/>
    <w:rsid w:val="007428B2"/>
    <w:rsid w:val="00746EF1"/>
    <w:rsid w:val="007639C4"/>
    <w:rsid w:val="00766BF5"/>
    <w:rsid w:val="0077742E"/>
    <w:rsid w:val="00777AC7"/>
    <w:rsid w:val="007817C5"/>
    <w:rsid w:val="00782131"/>
    <w:rsid w:val="00782FD6"/>
    <w:rsid w:val="00793DE5"/>
    <w:rsid w:val="00795BE5"/>
    <w:rsid w:val="00797375"/>
    <w:rsid w:val="007A2960"/>
    <w:rsid w:val="007A7C2F"/>
    <w:rsid w:val="007B18D8"/>
    <w:rsid w:val="007B3FAA"/>
    <w:rsid w:val="007B5FDC"/>
    <w:rsid w:val="007D0F00"/>
    <w:rsid w:val="007D3CE0"/>
    <w:rsid w:val="007E0491"/>
    <w:rsid w:val="007E7F1F"/>
    <w:rsid w:val="007F2DB5"/>
    <w:rsid w:val="007F3BDE"/>
    <w:rsid w:val="00805FA6"/>
    <w:rsid w:val="008075A6"/>
    <w:rsid w:val="008113E9"/>
    <w:rsid w:val="00814779"/>
    <w:rsid w:val="008212FC"/>
    <w:rsid w:val="00821819"/>
    <w:rsid w:val="00833789"/>
    <w:rsid w:val="008337E3"/>
    <w:rsid w:val="00835F45"/>
    <w:rsid w:val="008373FA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D04A7"/>
    <w:rsid w:val="008D0EB2"/>
    <w:rsid w:val="008D390B"/>
    <w:rsid w:val="008E307A"/>
    <w:rsid w:val="008E639E"/>
    <w:rsid w:val="008F1C81"/>
    <w:rsid w:val="008F3655"/>
    <w:rsid w:val="008F5303"/>
    <w:rsid w:val="008F6610"/>
    <w:rsid w:val="00906FFF"/>
    <w:rsid w:val="00911421"/>
    <w:rsid w:val="00916856"/>
    <w:rsid w:val="009176A7"/>
    <w:rsid w:val="00921676"/>
    <w:rsid w:val="00923EF5"/>
    <w:rsid w:val="00931476"/>
    <w:rsid w:val="00931828"/>
    <w:rsid w:val="009366FA"/>
    <w:rsid w:val="009373CB"/>
    <w:rsid w:val="0094119C"/>
    <w:rsid w:val="00961212"/>
    <w:rsid w:val="009623CC"/>
    <w:rsid w:val="00963C85"/>
    <w:rsid w:val="00964D7D"/>
    <w:rsid w:val="00970CBB"/>
    <w:rsid w:val="009879D0"/>
    <w:rsid w:val="00987A3D"/>
    <w:rsid w:val="00997606"/>
    <w:rsid w:val="009A0CD4"/>
    <w:rsid w:val="009A2B91"/>
    <w:rsid w:val="009A6E96"/>
    <w:rsid w:val="009B46DF"/>
    <w:rsid w:val="009D1622"/>
    <w:rsid w:val="009D3C26"/>
    <w:rsid w:val="009F1469"/>
    <w:rsid w:val="009F6448"/>
    <w:rsid w:val="00A00FC8"/>
    <w:rsid w:val="00A01E70"/>
    <w:rsid w:val="00A066D1"/>
    <w:rsid w:val="00A0735F"/>
    <w:rsid w:val="00A1608F"/>
    <w:rsid w:val="00A21A96"/>
    <w:rsid w:val="00A22987"/>
    <w:rsid w:val="00A34198"/>
    <w:rsid w:val="00A35C65"/>
    <w:rsid w:val="00A412B0"/>
    <w:rsid w:val="00A52AE9"/>
    <w:rsid w:val="00A533F3"/>
    <w:rsid w:val="00A5681E"/>
    <w:rsid w:val="00A63015"/>
    <w:rsid w:val="00A65AD1"/>
    <w:rsid w:val="00A71AB1"/>
    <w:rsid w:val="00A73A33"/>
    <w:rsid w:val="00A752DE"/>
    <w:rsid w:val="00A756E9"/>
    <w:rsid w:val="00A938EF"/>
    <w:rsid w:val="00A94155"/>
    <w:rsid w:val="00AA22DE"/>
    <w:rsid w:val="00AA2F85"/>
    <w:rsid w:val="00AA3944"/>
    <w:rsid w:val="00AB0287"/>
    <w:rsid w:val="00AB0D86"/>
    <w:rsid w:val="00AB1043"/>
    <w:rsid w:val="00AB24C9"/>
    <w:rsid w:val="00AB2E07"/>
    <w:rsid w:val="00AC048D"/>
    <w:rsid w:val="00AC5FB8"/>
    <w:rsid w:val="00AC743C"/>
    <w:rsid w:val="00AC761C"/>
    <w:rsid w:val="00AE6356"/>
    <w:rsid w:val="00AF5D61"/>
    <w:rsid w:val="00AF7D20"/>
    <w:rsid w:val="00B015B6"/>
    <w:rsid w:val="00B20793"/>
    <w:rsid w:val="00B22B10"/>
    <w:rsid w:val="00B27AF2"/>
    <w:rsid w:val="00B30A97"/>
    <w:rsid w:val="00B31CDC"/>
    <w:rsid w:val="00B34FAC"/>
    <w:rsid w:val="00B3649C"/>
    <w:rsid w:val="00B40055"/>
    <w:rsid w:val="00B40F00"/>
    <w:rsid w:val="00B41795"/>
    <w:rsid w:val="00B44AC1"/>
    <w:rsid w:val="00B47F10"/>
    <w:rsid w:val="00B5057C"/>
    <w:rsid w:val="00B61E12"/>
    <w:rsid w:val="00B75EDF"/>
    <w:rsid w:val="00B76D41"/>
    <w:rsid w:val="00B77631"/>
    <w:rsid w:val="00B81775"/>
    <w:rsid w:val="00B8410E"/>
    <w:rsid w:val="00B9516E"/>
    <w:rsid w:val="00BA3F34"/>
    <w:rsid w:val="00BB5F3F"/>
    <w:rsid w:val="00BC174C"/>
    <w:rsid w:val="00BC6292"/>
    <w:rsid w:val="00BD0456"/>
    <w:rsid w:val="00BD4C37"/>
    <w:rsid w:val="00BD7604"/>
    <w:rsid w:val="00BE2522"/>
    <w:rsid w:val="00BF207D"/>
    <w:rsid w:val="00BF2C43"/>
    <w:rsid w:val="00C01752"/>
    <w:rsid w:val="00C06BDD"/>
    <w:rsid w:val="00C14E16"/>
    <w:rsid w:val="00C177E8"/>
    <w:rsid w:val="00C200FB"/>
    <w:rsid w:val="00C204E3"/>
    <w:rsid w:val="00C26ECF"/>
    <w:rsid w:val="00C271C5"/>
    <w:rsid w:val="00C427E0"/>
    <w:rsid w:val="00C55D7B"/>
    <w:rsid w:val="00C71A59"/>
    <w:rsid w:val="00C7242E"/>
    <w:rsid w:val="00C73CBE"/>
    <w:rsid w:val="00C74CD1"/>
    <w:rsid w:val="00C76AC7"/>
    <w:rsid w:val="00C844E0"/>
    <w:rsid w:val="00C85978"/>
    <w:rsid w:val="00C91F7C"/>
    <w:rsid w:val="00CA2B7A"/>
    <w:rsid w:val="00CA3FCC"/>
    <w:rsid w:val="00CA7D20"/>
    <w:rsid w:val="00CB0FE5"/>
    <w:rsid w:val="00CC0DF3"/>
    <w:rsid w:val="00CC3575"/>
    <w:rsid w:val="00CD07C2"/>
    <w:rsid w:val="00CD2F22"/>
    <w:rsid w:val="00CD707E"/>
    <w:rsid w:val="00CD725E"/>
    <w:rsid w:val="00CE0F87"/>
    <w:rsid w:val="00CE119F"/>
    <w:rsid w:val="00CE19ED"/>
    <w:rsid w:val="00CE36CB"/>
    <w:rsid w:val="00CE3FC3"/>
    <w:rsid w:val="00CE7127"/>
    <w:rsid w:val="00CE73FB"/>
    <w:rsid w:val="00CE7A96"/>
    <w:rsid w:val="00CF4F27"/>
    <w:rsid w:val="00CF727A"/>
    <w:rsid w:val="00D028A8"/>
    <w:rsid w:val="00D105ED"/>
    <w:rsid w:val="00D11332"/>
    <w:rsid w:val="00D1461D"/>
    <w:rsid w:val="00D1726E"/>
    <w:rsid w:val="00D22838"/>
    <w:rsid w:val="00D22A64"/>
    <w:rsid w:val="00D2360E"/>
    <w:rsid w:val="00D30217"/>
    <w:rsid w:val="00D35C4B"/>
    <w:rsid w:val="00D36848"/>
    <w:rsid w:val="00D36E2E"/>
    <w:rsid w:val="00D47893"/>
    <w:rsid w:val="00D5003C"/>
    <w:rsid w:val="00D53518"/>
    <w:rsid w:val="00D74F7A"/>
    <w:rsid w:val="00D808B7"/>
    <w:rsid w:val="00D87795"/>
    <w:rsid w:val="00D917C9"/>
    <w:rsid w:val="00D96D95"/>
    <w:rsid w:val="00D97770"/>
    <w:rsid w:val="00DA02AE"/>
    <w:rsid w:val="00DA22DA"/>
    <w:rsid w:val="00DA4627"/>
    <w:rsid w:val="00DB5905"/>
    <w:rsid w:val="00DB73FB"/>
    <w:rsid w:val="00DC2645"/>
    <w:rsid w:val="00DC4E76"/>
    <w:rsid w:val="00DD06B1"/>
    <w:rsid w:val="00DD65F8"/>
    <w:rsid w:val="00DF0E3C"/>
    <w:rsid w:val="00DF1677"/>
    <w:rsid w:val="00E015CB"/>
    <w:rsid w:val="00E0509A"/>
    <w:rsid w:val="00E11FB6"/>
    <w:rsid w:val="00E1777A"/>
    <w:rsid w:val="00E33460"/>
    <w:rsid w:val="00E33D88"/>
    <w:rsid w:val="00E378F5"/>
    <w:rsid w:val="00E418EB"/>
    <w:rsid w:val="00E44737"/>
    <w:rsid w:val="00E47A34"/>
    <w:rsid w:val="00E47DBD"/>
    <w:rsid w:val="00E62246"/>
    <w:rsid w:val="00E635AC"/>
    <w:rsid w:val="00E668C6"/>
    <w:rsid w:val="00E71F50"/>
    <w:rsid w:val="00E7675C"/>
    <w:rsid w:val="00E806A7"/>
    <w:rsid w:val="00E80AE7"/>
    <w:rsid w:val="00E84DA6"/>
    <w:rsid w:val="00E959DE"/>
    <w:rsid w:val="00E96438"/>
    <w:rsid w:val="00EA371F"/>
    <w:rsid w:val="00EB2C99"/>
    <w:rsid w:val="00EB5EAD"/>
    <w:rsid w:val="00EC6D5E"/>
    <w:rsid w:val="00ED72E5"/>
    <w:rsid w:val="00EE1BEF"/>
    <w:rsid w:val="00EE79C7"/>
    <w:rsid w:val="00F12BF0"/>
    <w:rsid w:val="00F21F2E"/>
    <w:rsid w:val="00F237D8"/>
    <w:rsid w:val="00F3428B"/>
    <w:rsid w:val="00F40BC5"/>
    <w:rsid w:val="00F70D74"/>
    <w:rsid w:val="00F72DAF"/>
    <w:rsid w:val="00F81780"/>
    <w:rsid w:val="00F81E00"/>
    <w:rsid w:val="00F92626"/>
    <w:rsid w:val="00F9309A"/>
    <w:rsid w:val="00F95033"/>
    <w:rsid w:val="00F95FAD"/>
    <w:rsid w:val="00F97FB4"/>
    <w:rsid w:val="00FB1AED"/>
    <w:rsid w:val="00FB4C46"/>
    <w:rsid w:val="00FB7E14"/>
    <w:rsid w:val="00FD2136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2C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702CF7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Normal (Web)"/>
    <w:basedOn w:val="a"/>
    <w:rsid w:val="00702CF7"/>
    <w:pPr>
      <w:spacing w:before="100" w:beforeAutospacing="1" w:after="100" w:afterAutospacing="1"/>
    </w:pPr>
  </w:style>
  <w:style w:type="character" w:styleId="a9">
    <w:name w:val="Strong"/>
    <w:basedOn w:val="a0"/>
    <w:qFormat/>
    <w:rsid w:val="00702CF7"/>
    <w:rPr>
      <w:b/>
      <w:bCs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24E-FD55-4D8A-B9C9-FEC6804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Admin</cp:lastModifiedBy>
  <cp:revision>17</cp:revision>
  <cp:lastPrinted>2025-02-25T02:07:00Z</cp:lastPrinted>
  <dcterms:created xsi:type="dcterms:W3CDTF">2018-09-21T01:25:00Z</dcterms:created>
  <dcterms:modified xsi:type="dcterms:W3CDTF">2025-02-25T02:59:00Z</dcterms:modified>
</cp:coreProperties>
</file>